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04" w:rsidRPr="003479CE" w:rsidRDefault="00286804" w:rsidP="008B5941">
      <w:pPr>
        <w:autoSpaceDE w:val="0"/>
        <w:autoSpaceDN w:val="0"/>
        <w:adjustRightInd w:val="0"/>
        <w:spacing w:after="0" w:line="240" w:lineRule="auto"/>
        <w:ind w:right="662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3479CE">
        <w:rPr>
          <w:rFonts w:ascii="Arial" w:eastAsia="Calibri" w:hAnsi="Arial" w:cs="Arial"/>
          <w:b/>
          <w:bCs/>
          <w:color w:val="000000"/>
          <w:sz w:val="44"/>
          <w:szCs w:val="44"/>
        </w:rPr>
        <w:t>Orduithe</w:t>
      </w:r>
      <w:r w:rsidR="000D338A" w:rsidRPr="003479CE">
        <w:rPr>
          <w:rFonts w:ascii="Arial" w:eastAsia="Calibri" w:hAnsi="Arial" w:cs="Arial"/>
          <w:b/>
          <w:bCs/>
          <w:color w:val="000000"/>
          <w:sz w:val="44"/>
          <w:szCs w:val="44"/>
        </w:rPr>
        <w:t xml:space="preserve"> (A)</w:t>
      </w:r>
    </w:p>
    <w:p w:rsidR="00286804" w:rsidRPr="001F36CD" w:rsidRDefault="00286804" w:rsidP="008B5941">
      <w:pPr>
        <w:autoSpaceDE w:val="0"/>
        <w:autoSpaceDN w:val="0"/>
        <w:adjustRightInd w:val="0"/>
        <w:spacing w:after="0" w:line="240" w:lineRule="auto"/>
        <w:ind w:right="662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0634A1" w:rsidRPr="000364BB" w:rsidRDefault="000634A1" w:rsidP="000364BB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0364BB">
        <w:rPr>
          <w:rFonts w:ascii="Arial" w:eastAsia="Calibri" w:hAnsi="Arial" w:cs="Arial"/>
          <w:b/>
          <w:bCs/>
          <w:color w:val="000000"/>
          <w:sz w:val="24"/>
          <w:szCs w:val="24"/>
        </w:rPr>
        <w:t>Meaitseáil an t-ordú ceart leis an íomhá c</w:t>
      </w:r>
      <w:r w:rsidR="003479CE" w:rsidRPr="000364BB">
        <w:rPr>
          <w:rFonts w:ascii="Arial" w:eastAsia="Calibri" w:hAnsi="Arial" w:cs="Arial"/>
          <w:b/>
          <w:bCs/>
          <w:color w:val="000000"/>
          <w:sz w:val="24"/>
          <w:szCs w:val="24"/>
        </w:rPr>
        <w:t>h</w:t>
      </w:r>
      <w:r w:rsidRPr="000364BB">
        <w:rPr>
          <w:rFonts w:ascii="Arial" w:eastAsia="Calibri" w:hAnsi="Arial" w:cs="Arial"/>
          <w:b/>
          <w:bCs/>
          <w:color w:val="000000"/>
          <w:sz w:val="24"/>
          <w:szCs w:val="24"/>
        </w:rPr>
        <w:t>eart. Ansin, scríobh amach dhá ordú eile nach bhfuil ar an liosta</w:t>
      </w:r>
      <w:r w:rsidR="000364B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, sna spásanna </w:t>
      </w:r>
      <w:r w:rsidR="000364BB" w:rsidRPr="000364BB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g</w:t>
      </w:r>
      <w:r w:rsidR="000364B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agus </w:t>
      </w:r>
      <w:r w:rsidR="000364BB" w:rsidRPr="000364BB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h</w:t>
      </w:r>
      <w:r w:rsidRPr="000364BB">
        <w:rPr>
          <w:rFonts w:ascii="Arial" w:eastAsia="Calibri" w:hAnsi="Arial" w:cs="Arial"/>
          <w:b/>
          <w:bCs/>
          <w:color w:val="000000"/>
          <w:sz w:val="24"/>
          <w:szCs w:val="24"/>
        </w:rPr>
        <w:t>. Léigh amach an dá ordú do do pháirtnéir. Léifidh do pháirtnéir dhá ordú amach</w:t>
      </w:r>
      <w:r w:rsidR="008B5941" w:rsidRPr="000364B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duitse ansin</w:t>
      </w:r>
      <w:r w:rsidRPr="000364BB">
        <w:rPr>
          <w:rFonts w:ascii="Arial" w:eastAsia="Calibri" w:hAnsi="Arial" w:cs="Arial"/>
          <w:b/>
          <w:bCs/>
          <w:color w:val="000000"/>
          <w:sz w:val="24"/>
          <w:szCs w:val="24"/>
        </w:rPr>
        <w:t>. Scríobh síos iad</w:t>
      </w:r>
      <w:r w:rsidR="000364B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sna spásanna </w:t>
      </w:r>
      <w:r w:rsidR="000364BB" w:rsidRPr="00221FFD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i</w:t>
      </w:r>
      <w:r w:rsidR="000364B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agus </w:t>
      </w:r>
      <w:r w:rsidR="000364BB" w:rsidRPr="00221FFD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j</w:t>
      </w:r>
      <w:r w:rsidRPr="000364B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</w:t>
      </w:r>
    </w:p>
    <w:p w:rsidR="005937CB" w:rsidRPr="003479CE" w:rsidRDefault="005937CB" w:rsidP="008B5941">
      <w:pPr>
        <w:pStyle w:val="ListParagraph"/>
        <w:autoSpaceDE w:val="0"/>
        <w:autoSpaceDN w:val="0"/>
        <w:adjustRightInd w:val="0"/>
        <w:spacing w:after="0" w:line="240" w:lineRule="auto"/>
        <w:ind w:left="360" w:right="662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5937CB" w:rsidRPr="003479CE" w:rsidRDefault="002059BF" w:rsidP="008B5941">
      <w:pPr>
        <w:autoSpaceDE w:val="0"/>
        <w:autoSpaceDN w:val="0"/>
        <w:adjustRightInd w:val="0"/>
        <w:spacing w:after="0" w:line="240" w:lineRule="auto"/>
        <w:ind w:left="360" w:right="662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7"/>
        <w:tblW w:w="0" w:type="auto"/>
        <w:tblLayout w:type="fixed"/>
        <w:tblLook w:val="04A0"/>
      </w:tblPr>
      <w:tblGrid>
        <w:gridCol w:w="3080"/>
        <w:gridCol w:w="3081"/>
        <w:gridCol w:w="3081"/>
      </w:tblGrid>
      <w:tr w:rsidR="0027499F" w:rsidRPr="003479CE" w:rsidTr="008B5941">
        <w:trPr>
          <w:trHeight w:val="2760"/>
        </w:trPr>
        <w:tc>
          <w:tcPr>
            <w:tcW w:w="3080" w:type="dxa"/>
          </w:tcPr>
          <w:p w:rsidR="0027499F" w:rsidRPr="003479CE" w:rsidRDefault="0027499F" w:rsidP="008B594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662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B127E" w:rsidRPr="003479CE" w:rsidRDefault="001B127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79CE">
              <w:rPr>
                <w:noProof/>
                <w:lang w:eastAsia="en-I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45085</wp:posOffset>
                  </wp:positionV>
                  <wp:extent cx="615950" cy="750570"/>
                  <wp:effectExtent l="0" t="0" r="0" b="0"/>
                  <wp:wrapNone/>
                  <wp:docPr id="4" name="Picture 4" descr="http://www.arthursclipart.org/clothing/modern/WELLI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rthursclipart.org/clothing/modern/WELLI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right="662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right="662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right="662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B127E" w:rsidRPr="003479CE" w:rsidRDefault="001B127E" w:rsidP="008B5941">
            <w:pPr>
              <w:pStyle w:val="ListParagraph"/>
              <w:autoSpaceDE w:val="0"/>
              <w:autoSpaceDN w:val="0"/>
              <w:adjustRightInd w:val="0"/>
              <w:ind w:left="284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1B127E" w:rsidRPr="003479CE" w:rsidRDefault="001B127E" w:rsidP="008B594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left="14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left="14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79CE">
              <w:rPr>
                <w:noProof/>
                <w:lang w:eastAsia="en-I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45085</wp:posOffset>
                  </wp:positionV>
                  <wp:extent cx="1115060" cy="781050"/>
                  <wp:effectExtent l="0" t="0" r="0" b="0"/>
                  <wp:wrapNone/>
                  <wp:docPr id="3" name="Picture 3" descr="http://free-pictograms.com/material/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free-pictograms.com/material/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1506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left="14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left="14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left="14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left="14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B127E" w:rsidRPr="003479CE" w:rsidRDefault="001B127E" w:rsidP="008B5941">
            <w:pPr>
              <w:autoSpaceDE w:val="0"/>
              <w:autoSpaceDN w:val="0"/>
              <w:adjustRightInd w:val="0"/>
              <w:ind w:left="142" w:right="662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27499F" w:rsidRPr="003479CE" w:rsidRDefault="0027499F" w:rsidP="008B594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B127E" w:rsidRPr="003479CE" w:rsidRDefault="001B127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79CE">
              <w:rPr>
                <w:noProof/>
                <w:lang w:eastAsia="en-I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66040</wp:posOffset>
                  </wp:positionV>
                  <wp:extent cx="1200150" cy="761365"/>
                  <wp:effectExtent l="0" t="0" r="0" b="0"/>
                  <wp:wrapNone/>
                  <wp:docPr id="2" name="Picture 2" descr="http://t2.gstatic.com/images?q=tbn:ANd9GcSG_Iyh-kgZOatHWc3sDa1KggcPgKQwxh6pjJgu4UspRP0vG7t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SG_Iyh-kgZOatHWc3sDa1KggcPgKQwxh6pjJgu4UspRP0vG7t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B127E" w:rsidRDefault="001B127E" w:rsidP="008B5941">
            <w:pPr>
              <w:pStyle w:val="ListParagraph"/>
              <w:autoSpaceDE w:val="0"/>
              <w:autoSpaceDN w:val="0"/>
              <w:adjustRightInd w:val="0"/>
              <w:ind w:left="258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B5941" w:rsidRDefault="008B5941" w:rsidP="008B5941">
            <w:pPr>
              <w:pStyle w:val="ListParagraph"/>
              <w:autoSpaceDE w:val="0"/>
              <w:autoSpaceDN w:val="0"/>
              <w:adjustRightInd w:val="0"/>
              <w:ind w:left="258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B5941" w:rsidRPr="003479CE" w:rsidRDefault="008B5941" w:rsidP="008B5941">
            <w:pPr>
              <w:pStyle w:val="ListParagraph"/>
              <w:autoSpaceDE w:val="0"/>
              <w:autoSpaceDN w:val="0"/>
              <w:adjustRightInd w:val="0"/>
              <w:ind w:left="258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499F" w:rsidRPr="003479CE" w:rsidTr="008B5941">
        <w:trPr>
          <w:trHeight w:val="2760"/>
        </w:trPr>
        <w:tc>
          <w:tcPr>
            <w:tcW w:w="3080" w:type="dxa"/>
          </w:tcPr>
          <w:p w:rsidR="0027499F" w:rsidRPr="003479CE" w:rsidRDefault="0027499F" w:rsidP="008B594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B127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79CE">
              <w:rPr>
                <w:noProof/>
                <w:lang w:eastAsia="en-I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53975</wp:posOffset>
                  </wp:positionV>
                  <wp:extent cx="1181100" cy="857250"/>
                  <wp:effectExtent l="0" t="0" r="0" b="0"/>
                  <wp:wrapNone/>
                  <wp:docPr id="1" name="Picture 1" descr="http://sr.photos2.fotosearch.com/bthumb/IMZ/IMZ008/kle0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r.photos2.fotosearch.com/bthumb/IMZ/IMZ008/kle0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B127E" w:rsidRPr="003479CE" w:rsidRDefault="003479CE" w:rsidP="008B5941">
            <w:pPr>
              <w:autoSpaceDE w:val="0"/>
              <w:autoSpaceDN w:val="0"/>
              <w:adjustRightInd w:val="0"/>
              <w:ind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79C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081" w:type="dxa"/>
          </w:tcPr>
          <w:p w:rsidR="0027499F" w:rsidRPr="003479CE" w:rsidRDefault="003479CE" w:rsidP="008B594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79CE">
              <w:rPr>
                <w:noProof/>
                <w:lang w:eastAsia="en-I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165735</wp:posOffset>
                  </wp:positionV>
                  <wp:extent cx="934720" cy="857250"/>
                  <wp:effectExtent l="0" t="0" r="0" b="0"/>
                  <wp:wrapNone/>
                  <wp:docPr id="6" name="Picture 6" descr="http://www.clker.com/cliparts/9/a/1/6/12581283281826992892missiridia_Universal_wait_symbol.svg.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9/a/1/6/12581283281826992892missiridia_Universal_wait_symbol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127E" w:rsidRPr="003479CE" w:rsidRDefault="001B127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B127E" w:rsidRPr="003479CE" w:rsidRDefault="003479CE" w:rsidP="008B5941">
            <w:pPr>
              <w:autoSpaceDE w:val="0"/>
              <w:autoSpaceDN w:val="0"/>
              <w:adjustRightInd w:val="0"/>
              <w:ind w:right="662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479C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81" w:type="dxa"/>
          </w:tcPr>
          <w:p w:rsidR="0027499F" w:rsidRPr="003479CE" w:rsidRDefault="003479CE" w:rsidP="008B594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79CE">
              <w:rPr>
                <w:noProof/>
                <w:lang w:eastAsia="en-I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173990</wp:posOffset>
                  </wp:positionV>
                  <wp:extent cx="1033780" cy="847725"/>
                  <wp:effectExtent l="0" t="0" r="0" b="0"/>
                  <wp:wrapNone/>
                  <wp:docPr id="5" name="Picture 5" descr="http://nothingbutdollsonstrings.files.wordpress.com/2011/02/coach-yelling-at-a-stud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nothingbutdollsonstrings.files.wordpress.com/2011/02/coach-yelling-at-a-stud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127E" w:rsidRPr="003479CE" w:rsidRDefault="001B127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B127E" w:rsidRPr="003479CE" w:rsidRDefault="003479CE" w:rsidP="008B5941">
            <w:pPr>
              <w:autoSpaceDE w:val="0"/>
              <w:autoSpaceDN w:val="0"/>
              <w:adjustRightInd w:val="0"/>
              <w:ind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79C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="002059BF" w:rsidRPr="003479CE" w:rsidRDefault="002059BF" w:rsidP="008B5941">
      <w:pPr>
        <w:autoSpaceDE w:val="0"/>
        <w:autoSpaceDN w:val="0"/>
        <w:adjustRightInd w:val="0"/>
        <w:spacing w:after="0" w:line="240" w:lineRule="auto"/>
        <w:ind w:right="662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0D338A" w:rsidRPr="003479CE" w:rsidRDefault="00EE3695" w:rsidP="000364B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right="662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Ith do </w:t>
      </w:r>
      <w:r w:rsidR="00932C9B" w:rsidRPr="003479CE">
        <w:rPr>
          <w:rFonts w:ascii="Arial" w:eastAsia="Calibri" w:hAnsi="Arial" w:cs="Arial"/>
          <w:bCs/>
          <w:color w:val="000000"/>
          <w:sz w:val="24"/>
          <w:szCs w:val="24"/>
        </w:rPr>
        <w:t>lón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.</w:t>
      </w:r>
    </w:p>
    <w:p w:rsidR="000D338A" w:rsidRPr="003479CE" w:rsidRDefault="00EE3695" w:rsidP="000364B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right="662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Ól do chupán tae.</w:t>
      </w:r>
      <w:r w:rsidR="000634A1"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:rsidR="000D338A" w:rsidRPr="003479CE" w:rsidRDefault="00932C9B" w:rsidP="000364B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right="662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Suigh síos</w:t>
      </w:r>
      <w:r w:rsidR="00EE3695" w:rsidRPr="003479CE">
        <w:rPr>
          <w:rFonts w:ascii="Arial" w:eastAsia="Calibri" w:hAnsi="Arial" w:cs="Arial"/>
          <w:bCs/>
          <w:color w:val="000000"/>
          <w:sz w:val="24"/>
          <w:szCs w:val="24"/>
        </w:rPr>
        <w:t>.</w:t>
      </w:r>
      <w:r w:rsidR="000634A1"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:rsidR="000D338A" w:rsidRPr="003479CE" w:rsidRDefault="00EE3695" w:rsidP="000364B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right="66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Fan nóiméad.</w:t>
      </w:r>
    </w:p>
    <w:p w:rsidR="000D338A" w:rsidRPr="003479CE" w:rsidRDefault="00EE3695" w:rsidP="000364B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right="66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Bí go maith.</w:t>
      </w:r>
    </w:p>
    <w:p w:rsidR="000D338A" w:rsidRPr="003479CE" w:rsidRDefault="00EE3695" w:rsidP="000364B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right="66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Caith do bhuataisí.</w:t>
      </w:r>
    </w:p>
    <w:p w:rsidR="000D338A" w:rsidRPr="003479CE" w:rsidRDefault="000634A1" w:rsidP="000364B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right="66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_____________________________________________</w:t>
      </w:r>
    </w:p>
    <w:p w:rsidR="000D338A" w:rsidRPr="003479CE" w:rsidRDefault="000634A1" w:rsidP="000364B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right="66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_____________</w:t>
      </w:r>
      <w:r w:rsidR="004A7833" w:rsidRPr="003479CE">
        <w:rPr>
          <w:rFonts w:ascii="Arial" w:eastAsia="Calibri" w:hAnsi="Arial" w:cs="Arial"/>
          <w:bCs/>
          <w:color w:val="000000"/>
          <w:sz w:val="24"/>
          <w:szCs w:val="24"/>
        </w:rPr>
        <w:t>________________________________</w:t>
      </w:r>
    </w:p>
    <w:p w:rsidR="000D338A" w:rsidRPr="003479CE" w:rsidRDefault="000634A1" w:rsidP="000364B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right="66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_____________________________________________</w:t>
      </w:r>
    </w:p>
    <w:p w:rsidR="000364BB" w:rsidRPr="000364BB" w:rsidRDefault="000634A1" w:rsidP="000364B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right="66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_____________________________________________</w:t>
      </w:r>
    </w:p>
    <w:p w:rsidR="000634A1" w:rsidRPr="003479CE" w:rsidRDefault="003479CE" w:rsidP="008B5941">
      <w:pPr>
        <w:tabs>
          <w:tab w:val="left" w:pos="1520"/>
          <w:tab w:val="center" w:pos="4513"/>
        </w:tabs>
        <w:autoSpaceDE w:val="0"/>
        <w:autoSpaceDN w:val="0"/>
        <w:adjustRightInd w:val="0"/>
        <w:spacing w:after="0" w:line="240" w:lineRule="auto"/>
        <w:ind w:right="662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>
        <w:rPr>
          <w:rFonts w:ascii="Arial" w:eastAsia="Calibri" w:hAnsi="Arial" w:cs="Arial"/>
          <w:b/>
          <w:bCs/>
          <w:color w:val="000000"/>
          <w:sz w:val="44"/>
          <w:szCs w:val="44"/>
        </w:rPr>
        <w:lastRenderedPageBreak/>
        <w:tab/>
      </w:r>
      <w:r>
        <w:rPr>
          <w:rFonts w:ascii="Arial" w:eastAsia="Calibri" w:hAnsi="Arial" w:cs="Arial"/>
          <w:b/>
          <w:bCs/>
          <w:color w:val="000000"/>
          <w:sz w:val="44"/>
          <w:szCs w:val="44"/>
        </w:rPr>
        <w:tab/>
      </w:r>
      <w:r w:rsidR="000634A1" w:rsidRPr="003479CE">
        <w:rPr>
          <w:rFonts w:ascii="Arial" w:eastAsia="Calibri" w:hAnsi="Arial" w:cs="Arial"/>
          <w:b/>
          <w:bCs/>
          <w:color w:val="000000"/>
          <w:sz w:val="44"/>
          <w:szCs w:val="44"/>
        </w:rPr>
        <w:t>Orduithe</w:t>
      </w:r>
      <w:r w:rsidR="000D338A" w:rsidRPr="003479CE">
        <w:rPr>
          <w:rFonts w:ascii="Arial" w:eastAsia="Calibri" w:hAnsi="Arial" w:cs="Arial"/>
          <w:b/>
          <w:bCs/>
          <w:color w:val="000000"/>
          <w:sz w:val="44"/>
          <w:szCs w:val="44"/>
        </w:rPr>
        <w:t xml:space="preserve"> (B</w:t>
      </w:r>
      <w:r w:rsidR="000634A1" w:rsidRPr="003479CE">
        <w:rPr>
          <w:rFonts w:ascii="Arial" w:eastAsia="Calibri" w:hAnsi="Arial" w:cs="Arial"/>
          <w:b/>
          <w:bCs/>
          <w:color w:val="000000"/>
          <w:sz w:val="44"/>
          <w:szCs w:val="44"/>
        </w:rPr>
        <w:t>)</w:t>
      </w:r>
    </w:p>
    <w:p w:rsidR="000D338A" w:rsidRPr="001F36CD" w:rsidRDefault="000D338A" w:rsidP="008B5941">
      <w:pPr>
        <w:autoSpaceDE w:val="0"/>
        <w:autoSpaceDN w:val="0"/>
        <w:adjustRightInd w:val="0"/>
        <w:spacing w:after="0" w:line="240" w:lineRule="auto"/>
        <w:ind w:right="662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0D338A" w:rsidRPr="000364BB" w:rsidRDefault="000D338A" w:rsidP="000364BB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0364BB">
        <w:rPr>
          <w:rFonts w:ascii="Arial" w:eastAsia="Calibri" w:hAnsi="Arial" w:cs="Arial"/>
          <w:b/>
          <w:bCs/>
          <w:color w:val="000000"/>
          <w:sz w:val="24"/>
          <w:szCs w:val="24"/>
        </w:rPr>
        <w:t>Meaitseáil an t-ordú ceart leis an íomhá c</w:t>
      </w:r>
      <w:r w:rsidR="003479CE" w:rsidRPr="000364BB">
        <w:rPr>
          <w:rFonts w:ascii="Arial" w:eastAsia="Calibri" w:hAnsi="Arial" w:cs="Arial"/>
          <w:b/>
          <w:bCs/>
          <w:color w:val="000000"/>
          <w:sz w:val="24"/>
          <w:szCs w:val="24"/>
        </w:rPr>
        <w:t>h</w:t>
      </w:r>
      <w:r w:rsidRPr="000364BB">
        <w:rPr>
          <w:rFonts w:ascii="Arial" w:eastAsia="Calibri" w:hAnsi="Arial" w:cs="Arial"/>
          <w:b/>
          <w:bCs/>
          <w:color w:val="000000"/>
          <w:sz w:val="24"/>
          <w:szCs w:val="24"/>
        </w:rPr>
        <w:t>eart. Ansin, scríobh amach dhá ord</w:t>
      </w:r>
      <w:r w:rsidR="00221FF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ú eile nach bhfuil ar an liosta, sna spásanna </w:t>
      </w:r>
      <w:r w:rsidR="00221FFD" w:rsidRPr="000364BB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g</w:t>
      </w:r>
      <w:r w:rsidR="00221FF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agus </w:t>
      </w:r>
      <w:r w:rsidR="00221FFD" w:rsidRPr="000364BB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h</w:t>
      </w:r>
      <w:r w:rsidR="00221FFD" w:rsidRPr="00221FFD">
        <w:rPr>
          <w:rFonts w:ascii="Arial" w:eastAsia="Calibri" w:hAnsi="Arial" w:cs="Arial"/>
          <w:b/>
          <w:bCs/>
          <w:color w:val="000000"/>
          <w:sz w:val="24"/>
          <w:szCs w:val="24"/>
        </w:rPr>
        <w:t>.</w:t>
      </w:r>
      <w:r w:rsidRPr="000364B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Léigh amach an dá ordú do do pháirtnéir. Léifidh do pháirtnéir dhá ordú amach</w:t>
      </w:r>
      <w:r w:rsidR="000364B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ansin</w:t>
      </w:r>
      <w:r w:rsidRPr="000364BB">
        <w:rPr>
          <w:rFonts w:ascii="Arial" w:eastAsia="Calibri" w:hAnsi="Arial" w:cs="Arial"/>
          <w:b/>
          <w:bCs/>
          <w:color w:val="000000"/>
          <w:sz w:val="24"/>
          <w:szCs w:val="24"/>
        </w:rPr>
        <w:t>. Scríobh síos iad</w:t>
      </w:r>
      <w:r w:rsidR="00221FF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sna spásanna </w:t>
      </w:r>
      <w:r w:rsidR="00221FFD" w:rsidRPr="00221FFD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i</w:t>
      </w:r>
      <w:r w:rsidR="00221FF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agus </w:t>
      </w:r>
      <w:r w:rsidR="00221FFD" w:rsidRPr="00221FFD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j</w:t>
      </w:r>
      <w:r w:rsidRPr="000364B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</w:t>
      </w:r>
    </w:p>
    <w:p w:rsidR="00496309" w:rsidRPr="003479CE" w:rsidRDefault="00496309" w:rsidP="008B5941">
      <w:pPr>
        <w:pStyle w:val="ListParagraph"/>
        <w:autoSpaceDE w:val="0"/>
        <w:autoSpaceDN w:val="0"/>
        <w:adjustRightInd w:val="0"/>
        <w:spacing w:after="0" w:line="240" w:lineRule="auto"/>
        <w:ind w:left="360" w:right="662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Layout w:type="fixed"/>
        <w:tblLook w:val="04A0"/>
      </w:tblPr>
      <w:tblGrid>
        <w:gridCol w:w="3080"/>
        <w:gridCol w:w="3081"/>
        <w:gridCol w:w="3081"/>
      </w:tblGrid>
      <w:tr w:rsidR="003479CE" w:rsidRPr="003479CE" w:rsidTr="008B5941">
        <w:trPr>
          <w:trHeight w:val="2484"/>
        </w:trPr>
        <w:tc>
          <w:tcPr>
            <w:tcW w:w="3080" w:type="dxa"/>
          </w:tcPr>
          <w:p w:rsidR="003479CE" w:rsidRPr="003479CE" w:rsidRDefault="003479CE" w:rsidP="008B594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right="662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79CE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22225</wp:posOffset>
                  </wp:positionV>
                  <wp:extent cx="771525" cy="704850"/>
                  <wp:effectExtent l="0" t="0" r="0" b="0"/>
                  <wp:wrapNone/>
                  <wp:docPr id="9" name="Picture 9" descr="http://www.arthursclipart.org/clothing/modern/CO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rthursclipart.org/clothing/modern/CO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right="662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right="662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right="662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284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3479CE" w:rsidRPr="003479CE" w:rsidRDefault="003479CE" w:rsidP="008B594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left="14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79CE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102235</wp:posOffset>
                  </wp:positionV>
                  <wp:extent cx="876300" cy="803275"/>
                  <wp:effectExtent l="0" t="0" r="0" b="0"/>
                  <wp:wrapNone/>
                  <wp:docPr id="8" name="Picture 8" descr="http://www.clker.com/cliparts/9/a/1/6/12581283281826992892missiridia_Universal_wait_symbol.svg.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9/a/1/6/12581283281826992892missiridia_Universal_wait_symbol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left="14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left="14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left="14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left="14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left="14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left="142" w:right="662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3479CE" w:rsidRPr="003479CE" w:rsidRDefault="003479CE" w:rsidP="008B594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97592D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79CE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127635</wp:posOffset>
                  </wp:positionV>
                  <wp:extent cx="837565" cy="774700"/>
                  <wp:effectExtent l="0" t="0" r="0" b="0"/>
                  <wp:wrapNone/>
                  <wp:docPr id="12" name="Picture 12" descr="http://tell.fll.purdue.edu/JapanProj/FLClipart/Verbs/stan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ell.fll.purdue.edu/JapanProj/FLClipart/Verbs/stan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258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79CE" w:rsidRPr="003479CE" w:rsidTr="008B5941">
        <w:trPr>
          <w:trHeight w:val="2484"/>
        </w:trPr>
        <w:tc>
          <w:tcPr>
            <w:tcW w:w="3080" w:type="dxa"/>
          </w:tcPr>
          <w:p w:rsidR="003479CE" w:rsidRPr="003479CE" w:rsidRDefault="003479CE" w:rsidP="008B594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97592D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79CE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17145</wp:posOffset>
                  </wp:positionV>
                  <wp:extent cx="590550" cy="852805"/>
                  <wp:effectExtent l="0" t="0" r="0" b="0"/>
                  <wp:wrapNone/>
                  <wp:docPr id="11" name="Picture 11" descr="http://openclipart.org/image/250px/svg_to_png/101017/ECI-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penclipart.org/image/250px/svg_to_png/101017/ECI-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79C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3479CE" w:rsidRPr="003479CE" w:rsidRDefault="003479CE" w:rsidP="008B594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97592D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79CE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61595</wp:posOffset>
                  </wp:positionV>
                  <wp:extent cx="1181100" cy="857250"/>
                  <wp:effectExtent l="0" t="0" r="0" b="0"/>
                  <wp:wrapNone/>
                  <wp:docPr id="7" name="Picture 7" descr="http://sr.photos2.fotosearch.com/bthumb/IMZ/IMZ008/kle0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r.photos2.fotosearch.com/bthumb/IMZ/IMZ008/kle0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right="662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3479CE" w:rsidRPr="003479CE" w:rsidRDefault="003479CE" w:rsidP="008B594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97592D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79CE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17533</wp:posOffset>
                  </wp:positionV>
                  <wp:extent cx="778510" cy="854075"/>
                  <wp:effectExtent l="0" t="0" r="0" b="0"/>
                  <wp:wrapNone/>
                  <wp:docPr id="10" name="Picture 10" descr="http://www.parsiblog.com/PhotoAlbum/chenarestan/u11783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arsiblog.com/PhotoAlbum/chenarestan/u11783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pStyle w:val="ListParagraph"/>
              <w:autoSpaceDE w:val="0"/>
              <w:autoSpaceDN w:val="0"/>
              <w:adjustRightInd w:val="0"/>
              <w:ind w:left="502"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479CE" w:rsidRPr="003479CE" w:rsidRDefault="003479CE" w:rsidP="008B5941">
            <w:pPr>
              <w:autoSpaceDE w:val="0"/>
              <w:autoSpaceDN w:val="0"/>
              <w:adjustRightInd w:val="0"/>
              <w:ind w:right="662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79C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="000D338A" w:rsidRDefault="000D338A" w:rsidP="008B5941">
      <w:pPr>
        <w:autoSpaceDE w:val="0"/>
        <w:autoSpaceDN w:val="0"/>
        <w:adjustRightInd w:val="0"/>
        <w:spacing w:after="0" w:line="240" w:lineRule="auto"/>
        <w:ind w:right="662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3479CE" w:rsidRPr="003479CE" w:rsidRDefault="003479CE" w:rsidP="008B5941">
      <w:pPr>
        <w:autoSpaceDE w:val="0"/>
        <w:autoSpaceDN w:val="0"/>
        <w:adjustRightInd w:val="0"/>
        <w:spacing w:after="0" w:line="240" w:lineRule="auto"/>
        <w:ind w:right="662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E3695" w:rsidRPr="003479CE" w:rsidRDefault="00EE3695" w:rsidP="000364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right="662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Ith do dhinnéar.</w:t>
      </w:r>
    </w:p>
    <w:p w:rsidR="00EE3695" w:rsidRPr="003479CE" w:rsidRDefault="00EE3695" w:rsidP="000364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right="662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Ól do</w:t>
      </w:r>
      <w:r w:rsidR="00496309"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bhainne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.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:rsidR="00EE3695" w:rsidRPr="003479CE" w:rsidRDefault="00496309" w:rsidP="000364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right="66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Oscail an leabhar.</w:t>
      </w:r>
    </w:p>
    <w:p w:rsidR="00EE3695" w:rsidRPr="003479CE" w:rsidRDefault="00EE3695" w:rsidP="000364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right="66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Fan nóiméad.</w:t>
      </w:r>
    </w:p>
    <w:p w:rsidR="00EE3695" w:rsidRPr="003479CE" w:rsidRDefault="00932C9B" w:rsidP="000364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right="66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Seas suas.</w:t>
      </w:r>
    </w:p>
    <w:p w:rsidR="00EE3695" w:rsidRPr="003479CE" w:rsidRDefault="00EE3695" w:rsidP="000364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right="66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Caith do </w:t>
      </w:r>
      <w:r w:rsidR="00496309" w:rsidRPr="003479CE">
        <w:rPr>
          <w:rFonts w:ascii="Arial" w:eastAsia="Calibri" w:hAnsi="Arial" w:cs="Arial"/>
          <w:bCs/>
          <w:color w:val="000000"/>
          <w:sz w:val="24"/>
          <w:szCs w:val="24"/>
        </w:rPr>
        <w:t>chóta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.</w:t>
      </w:r>
    </w:p>
    <w:p w:rsidR="00EE3695" w:rsidRPr="003479CE" w:rsidRDefault="00EE3695" w:rsidP="000364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right="66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_____________________________________________</w:t>
      </w:r>
    </w:p>
    <w:p w:rsidR="00EE3695" w:rsidRPr="003479CE" w:rsidRDefault="00EE3695" w:rsidP="000364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right="66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_____________________________________________</w:t>
      </w:r>
    </w:p>
    <w:p w:rsidR="00EE3695" w:rsidRPr="003479CE" w:rsidRDefault="00EE3695" w:rsidP="000364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right="66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_____________________________________________</w:t>
      </w:r>
    </w:p>
    <w:p w:rsidR="001F36CD" w:rsidRDefault="00EE3695" w:rsidP="000364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right="66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_____________________________________________</w:t>
      </w:r>
    </w:p>
    <w:p w:rsidR="000364BB" w:rsidRPr="000364BB" w:rsidRDefault="000364BB" w:rsidP="000364BB">
      <w:pPr>
        <w:pStyle w:val="ListParagraph"/>
        <w:autoSpaceDE w:val="0"/>
        <w:autoSpaceDN w:val="0"/>
        <w:adjustRightInd w:val="0"/>
        <w:spacing w:after="0" w:line="480" w:lineRule="auto"/>
        <w:ind w:left="644" w:right="662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637612" w:rsidRPr="003479CE" w:rsidRDefault="00637612" w:rsidP="008B5941">
      <w:pPr>
        <w:autoSpaceDE w:val="0"/>
        <w:autoSpaceDN w:val="0"/>
        <w:adjustRightInd w:val="0"/>
        <w:spacing w:after="0" w:line="240" w:lineRule="auto"/>
        <w:ind w:right="662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3479CE">
        <w:rPr>
          <w:rFonts w:ascii="Arial" w:eastAsia="Calibri" w:hAnsi="Arial" w:cs="Arial"/>
          <w:b/>
          <w:bCs/>
          <w:color w:val="000000"/>
          <w:sz w:val="44"/>
          <w:szCs w:val="44"/>
        </w:rPr>
        <w:lastRenderedPageBreak/>
        <w:t>Orduithe</w:t>
      </w:r>
    </w:p>
    <w:p w:rsidR="00637612" w:rsidRPr="003479CE" w:rsidRDefault="00637612" w:rsidP="008B5941">
      <w:pPr>
        <w:autoSpaceDE w:val="0"/>
        <w:autoSpaceDN w:val="0"/>
        <w:adjustRightInd w:val="0"/>
        <w:spacing w:after="0" w:line="240" w:lineRule="auto"/>
        <w:ind w:right="662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3479CE">
        <w:rPr>
          <w:rFonts w:ascii="Arial" w:eastAsia="Calibri" w:hAnsi="Arial" w:cs="Arial"/>
          <w:b/>
          <w:bCs/>
          <w:color w:val="000000"/>
          <w:sz w:val="44"/>
          <w:szCs w:val="44"/>
        </w:rPr>
        <w:t>Críochnaigh na horduithe</w:t>
      </w:r>
      <w:r w:rsidR="003874EA" w:rsidRPr="003479CE">
        <w:rPr>
          <w:rFonts w:ascii="Arial" w:eastAsia="Calibri" w:hAnsi="Arial" w:cs="Arial"/>
          <w:b/>
          <w:bCs/>
          <w:color w:val="000000"/>
          <w:sz w:val="44"/>
          <w:szCs w:val="44"/>
        </w:rPr>
        <w:t xml:space="preserve"> (A)</w:t>
      </w:r>
    </w:p>
    <w:p w:rsidR="00637612" w:rsidRPr="001F36CD" w:rsidRDefault="00637612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37612" w:rsidRPr="003479CE" w:rsidRDefault="00637612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Críochnaigh na hordui</w:t>
      </w:r>
      <w:r w:rsidR="00AC754F"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the seo a leanas</w:t>
      </w:r>
      <w:r w:rsidR="00BA3723">
        <w:rPr>
          <w:rFonts w:ascii="Arial" w:eastAsia="Calibri" w:hAnsi="Arial" w:cs="Arial"/>
          <w:b/>
          <w:bCs/>
          <w:color w:val="000000"/>
          <w:sz w:val="24"/>
          <w:szCs w:val="24"/>
        </w:rPr>
        <w:t>,</w:t>
      </w:r>
      <w:r w:rsidR="00AC754F"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trí 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n</w:t>
      </w:r>
      <w:r w:rsidR="00AC754F"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a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briathra cearta a scríobh sna spásanna cuí. </w:t>
      </w:r>
      <w:r w:rsidR="00AC754F"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Tá tú ag c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a</w:t>
      </w:r>
      <w:r w:rsidR="00AC754F"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i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nt le do pháistí. </w:t>
      </w:r>
    </w:p>
    <w:p w:rsidR="00637612" w:rsidRPr="003479CE" w:rsidRDefault="00637612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AC754F" w:rsidRPr="003479CE" w:rsidRDefault="00AC754F" w:rsidP="008B594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(</w:t>
      </w:r>
      <w:r w:rsidR="008B5941">
        <w:rPr>
          <w:rFonts w:ascii="Arial" w:eastAsia="Calibri" w:hAnsi="Arial" w:cs="Arial"/>
          <w:bCs/>
          <w:color w:val="000000"/>
          <w:sz w:val="24"/>
          <w:szCs w:val="24"/>
        </w:rPr>
        <w:t>I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th)</w:t>
      </w:r>
      <w:r w:rsidR="00637612"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_________________________ </w:t>
      </w:r>
      <w:r w:rsidR="00637612"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bhur</w:t>
      </w:r>
      <w:r w:rsidR="00637612"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ndinnéar.</w:t>
      </w:r>
    </w:p>
    <w:p w:rsidR="00637612" w:rsidRPr="003479CE" w:rsidRDefault="00AC754F" w:rsidP="008B594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(</w:t>
      </w:r>
      <w:r w:rsidR="008B5941">
        <w:rPr>
          <w:rFonts w:ascii="Arial" w:eastAsia="Calibri" w:hAnsi="Arial" w:cs="Arial"/>
          <w:bCs/>
          <w:color w:val="000000"/>
          <w:sz w:val="24"/>
          <w:szCs w:val="24"/>
        </w:rPr>
        <w:t>C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aith)_________________________ 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bhur</w:t>
      </w:r>
      <w:r w:rsidR="0097592D">
        <w:rPr>
          <w:rFonts w:ascii="Arial" w:eastAsia="Calibri" w:hAnsi="Arial" w:cs="Arial"/>
          <w:bCs/>
          <w:color w:val="000000"/>
          <w:sz w:val="24"/>
          <w:szCs w:val="24"/>
        </w:rPr>
        <w:t xml:space="preserve"> gcótaí. 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Tá sé fuar!</w:t>
      </w:r>
    </w:p>
    <w:p w:rsidR="00AC754F" w:rsidRPr="003479CE" w:rsidRDefault="00AC754F" w:rsidP="008B594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(</w:t>
      </w:r>
      <w:r w:rsidR="008B5941">
        <w:rPr>
          <w:rFonts w:ascii="Arial" w:eastAsia="Calibri" w:hAnsi="Arial" w:cs="Arial"/>
          <w:bCs/>
          <w:color w:val="000000"/>
          <w:sz w:val="24"/>
          <w:szCs w:val="24"/>
        </w:rPr>
        <w:t>Ó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l)_________________________ 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bhur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mbainne.</w:t>
      </w:r>
    </w:p>
    <w:p w:rsidR="00637612" w:rsidRPr="003479CE" w:rsidRDefault="00AC754F" w:rsidP="008B594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(</w:t>
      </w:r>
      <w:r w:rsidR="008B5941">
        <w:rPr>
          <w:rFonts w:ascii="Arial" w:eastAsia="Calibri" w:hAnsi="Arial" w:cs="Arial"/>
          <w:bCs/>
          <w:color w:val="000000"/>
          <w:sz w:val="24"/>
          <w:szCs w:val="24"/>
        </w:rPr>
        <w:t>F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an)</w:t>
      </w:r>
      <w:r w:rsidR="00637612"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_________________________ nóiméad le </w:t>
      </w:r>
      <w:r w:rsidR="00637612"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bhur</w:t>
      </w:r>
      <w:r w:rsidR="00637612"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dtoil.</w:t>
      </w:r>
    </w:p>
    <w:p w:rsidR="00637612" w:rsidRPr="003479CE" w:rsidRDefault="00AC754F" w:rsidP="008B594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(</w:t>
      </w:r>
      <w:r w:rsidR="008B5941">
        <w:rPr>
          <w:rFonts w:ascii="Arial" w:eastAsia="Calibri" w:hAnsi="Arial" w:cs="Arial"/>
          <w:bCs/>
          <w:color w:val="000000"/>
          <w:sz w:val="24"/>
          <w:szCs w:val="24"/>
        </w:rPr>
        <w:t>S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uigh)</w:t>
      </w:r>
      <w:r w:rsidR="00637612"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_________________________ síos ar </w:t>
      </w:r>
      <w:r w:rsidR="00637612"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bhur</w:t>
      </w:r>
      <w:r w:rsidR="00637612"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gcathaoireacha. </w:t>
      </w:r>
    </w:p>
    <w:p w:rsidR="00637612" w:rsidRPr="003479CE" w:rsidRDefault="00AC754F" w:rsidP="008B594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(</w:t>
      </w:r>
      <w:r w:rsidR="008B5941">
        <w:rPr>
          <w:rFonts w:ascii="Arial" w:eastAsia="Calibri" w:hAnsi="Arial" w:cs="Arial"/>
          <w:bCs/>
          <w:color w:val="000000"/>
          <w:sz w:val="24"/>
          <w:szCs w:val="24"/>
        </w:rPr>
        <w:t>I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mir)</w:t>
      </w:r>
      <w:r w:rsidR="00637612" w:rsidRPr="003479CE">
        <w:rPr>
          <w:rFonts w:ascii="Arial" w:eastAsia="Calibri" w:hAnsi="Arial" w:cs="Arial"/>
          <w:bCs/>
          <w:color w:val="000000"/>
          <w:sz w:val="24"/>
          <w:szCs w:val="24"/>
        </w:rPr>
        <w:t>_________________________ peil sa ghairdín.</w:t>
      </w:r>
    </w:p>
    <w:p w:rsidR="00637612" w:rsidRPr="003479CE" w:rsidRDefault="00AC754F" w:rsidP="008B594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(</w:t>
      </w:r>
      <w:r w:rsidR="008B5941">
        <w:rPr>
          <w:rFonts w:ascii="Arial" w:eastAsia="Calibri" w:hAnsi="Arial" w:cs="Arial"/>
          <w:bCs/>
          <w:color w:val="000000"/>
          <w:sz w:val="24"/>
          <w:szCs w:val="24"/>
        </w:rPr>
        <w:t>T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osaigh)_</w:t>
      </w:r>
      <w:r w:rsidR="00637612"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_________________________ </w:t>
      </w:r>
      <w:r w:rsidR="00637612"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bhur</w:t>
      </w:r>
      <w:r w:rsidR="00637612"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n-obair</w:t>
      </w:r>
      <w:r w:rsidR="0097592D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637612" w:rsidRPr="003479CE">
        <w:rPr>
          <w:rFonts w:ascii="Arial" w:eastAsia="Calibri" w:hAnsi="Arial" w:cs="Arial"/>
          <w:bCs/>
          <w:color w:val="000000"/>
          <w:sz w:val="24"/>
          <w:szCs w:val="24"/>
        </w:rPr>
        <w:t>bhaile anois.</w:t>
      </w:r>
    </w:p>
    <w:p w:rsidR="00AC754F" w:rsidRPr="003479CE" w:rsidRDefault="00AC754F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3874EA" w:rsidRPr="003479CE" w:rsidRDefault="003874EA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Léigh amach na horduithe do do pháirtnéir. Beidh air na briathra cearta a scríobh sna spásanna cuí ar a bhileog. </w:t>
      </w:r>
    </w:p>
    <w:p w:rsidR="00AC754F" w:rsidRPr="003479CE" w:rsidRDefault="00AC754F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AC754F" w:rsidRPr="003479CE" w:rsidRDefault="00AC754F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Anois, éist le do pháirtnéir agus scríobh na horduithe cearta sna spásanna cuí.</w:t>
      </w:r>
    </w:p>
    <w:p w:rsidR="003874EA" w:rsidRPr="003479CE" w:rsidRDefault="003874EA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3874EA" w:rsidRPr="003479CE" w:rsidRDefault="003874EA" w:rsidP="008B594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_________________________ 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bhur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ndeochanna.</w:t>
      </w:r>
    </w:p>
    <w:p w:rsidR="003874EA" w:rsidRPr="003479CE" w:rsidRDefault="003874EA" w:rsidP="008B594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_________________________ dhá nóiméad le 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bhur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dtoil.</w:t>
      </w:r>
    </w:p>
    <w:p w:rsidR="003874EA" w:rsidRPr="003479CE" w:rsidRDefault="003874EA" w:rsidP="008B594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_________________________ 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bhur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mbricfeasta.</w:t>
      </w:r>
    </w:p>
    <w:p w:rsidR="003874EA" w:rsidRPr="003479CE" w:rsidRDefault="003874EA" w:rsidP="008B594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_________________________ 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bhur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hataí. Tá sé fuar!</w:t>
      </w:r>
    </w:p>
    <w:p w:rsidR="003874EA" w:rsidRPr="003479CE" w:rsidRDefault="003874EA" w:rsidP="008B594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_________________________ 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bhur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gcluiche anois.</w:t>
      </w:r>
    </w:p>
    <w:p w:rsidR="003874EA" w:rsidRPr="003479CE" w:rsidRDefault="003874EA" w:rsidP="008B594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_________________________ sacar sa ghairdín.</w:t>
      </w:r>
    </w:p>
    <w:p w:rsidR="003874EA" w:rsidRPr="003479CE" w:rsidRDefault="003874EA" w:rsidP="008B594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_________________________ síos ar </w:t>
      </w:r>
      <w:r w:rsidR="0097592D">
        <w:rPr>
          <w:rFonts w:ascii="Arial" w:eastAsia="Calibri" w:hAnsi="Arial" w:cs="Arial"/>
          <w:bCs/>
          <w:color w:val="000000"/>
          <w:sz w:val="24"/>
          <w:szCs w:val="24"/>
        </w:rPr>
        <w:t>an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97592D" w:rsidRPr="003479CE">
        <w:rPr>
          <w:rFonts w:ascii="Arial" w:eastAsia="Calibri" w:hAnsi="Arial" w:cs="Arial"/>
          <w:bCs/>
          <w:color w:val="000000"/>
          <w:sz w:val="24"/>
          <w:szCs w:val="24"/>
        </w:rPr>
        <w:t>urlár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. </w:t>
      </w:r>
    </w:p>
    <w:p w:rsidR="003874EA" w:rsidRPr="003479CE" w:rsidRDefault="003874EA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3874EA" w:rsidRPr="003479CE" w:rsidRDefault="003874EA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055B9B" w:rsidRPr="0097592D" w:rsidRDefault="00932C9B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97592D">
        <w:rPr>
          <w:rFonts w:ascii="Arial" w:eastAsia="Calibri" w:hAnsi="Arial" w:cs="Arial"/>
          <w:b/>
          <w:bCs/>
          <w:color w:val="000000"/>
          <w:sz w:val="24"/>
          <w:szCs w:val="24"/>
        </w:rPr>
        <w:t>Tá</w:t>
      </w:r>
      <w:r w:rsidR="003874EA" w:rsidRPr="0097592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="003874EA" w:rsidRPr="0097592D">
        <w:rPr>
          <w:rFonts w:ascii="Arial" w:eastAsia="Calibri" w:hAnsi="Arial" w:cs="Arial"/>
          <w:b/>
          <w:bCs/>
          <w:i/>
          <w:color w:val="000000"/>
          <w:sz w:val="24"/>
          <w:szCs w:val="24"/>
        </w:rPr>
        <w:t>bhur</w:t>
      </w:r>
      <w:r w:rsidR="003874EA" w:rsidRPr="0097592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="00A9703A" w:rsidRPr="0097592D">
        <w:rPr>
          <w:rFonts w:ascii="Arial" w:eastAsia="Calibri" w:hAnsi="Arial" w:cs="Arial"/>
          <w:b/>
          <w:bCs/>
          <w:color w:val="000000"/>
          <w:sz w:val="24"/>
          <w:szCs w:val="24"/>
        </w:rPr>
        <w:t>i gcló</w:t>
      </w:r>
      <w:r w:rsidR="003874EA" w:rsidRPr="0097592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trom i ngach ordú thuas. Cad is brí leis? Déan plé ar an gceist le do pháirtnéir. </w:t>
      </w:r>
      <w:r w:rsidR="00055B9B" w:rsidRPr="0097592D">
        <w:rPr>
          <w:rFonts w:ascii="Arial" w:eastAsia="Calibri" w:hAnsi="Arial" w:cs="Arial"/>
          <w:b/>
          <w:bCs/>
          <w:color w:val="000000"/>
          <w:sz w:val="24"/>
          <w:szCs w:val="24"/>
        </w:rPr>
        <w:t>Léigh na samplaí seo a leanas. Cad í an difríocht idir na samplaí seo?</w:t>
      </w:r>
    </w:p>
    <w:p w:rsidR="0097592D" w:rsidRPr="003479CE" w:rsidRDefault="0097592D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055B9B" w:rsidRPr="003479CE" w:rsidRDefault="00055B9B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  <w:t>do chóta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  <w:t>bhur gcótaí</w:t>
      </w:r>
    </w:p>
    <w:p w:rsidR="00055B9B" w:rsidRPr="003479CE" w:rsidRDefault="00055B9B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  <w:t>do bhainne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  <w:t>bhur mbainne</w:t>
      </w:r>
    </w:p>
    <w:p w:rsidR="00055B9B" w:rsidRPr="003479CE" w:rsidRDefault="00055B9B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  <w:t>do dhinnéar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  <w:t>bhur ndinnéar</w:t>
      </w:r>
    </w:p>
    <w:p w:rsidR="00055B9B" w:rsidRPr="003479CE" w:rsidRDefault="00055B9B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  <w:t>do bhricfeasta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  <w:t>bhur mbricfeasta</w:t>
      </w:r>
    </w:p>
    <w:p w:rsidR="00055B9B" w:rsidRPr="003479CE" w:rsidRDefault="00055B9B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055B9B" w:rsidRDefault="00055B9B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Léigh amach na hord</w:t>
      </w:r>
      <w:r w:rsidR="000D518A">
        <w:rPr>
          <w:rFonts w:ascii="Arial" w:eastAsia="Calibri" w:hAnsi="Arial" w:cs="Arial"/>
          <w:b/>
          <w:bCs/>
          <w:color w:val="000000"/>
          <w:sz w:val="24"/>
          <w:szCs w:val="24"/>
        </w:rPr>
        <w:t>u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ithe seo a leanas agus beidh ar do pháirtnéir na horduithe a chríochnú leis an rogha ceart ó</w:t>
      </w:r>
      <w:r w:rsidR="000D518A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na samplaí thuas. </w:t>
      </w:r>
    </w:p>
    <w:p w:rsidR="0097592D" w:rsidRPr="003479CE" w:rsidRDefault="0097592D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055B9B" w:rsidRPr="003479CE" w:rsidRDefault="00055B9B" w:rsidP="008B594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Caith</w:t>
      </w:r>
    </w:p>
    <w:p w:rsidR="00055B9B" w:rsidRPr="003479CE" w:rsidRDefault="00055B9B" w:rsidP="008B594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Ólaigí</w:t>
      </w:r>
    </w:p>
    <w:p w:rsidR="00055B9B" w:rsidRPr="003479CE" w:rsidRDefault="00055B9B" w:rsidP="008B594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Ithigí</w:t>
      </w:r>
    </w:p>
    <w:p w:rsidR="003874EA" w:rsidRPr="0097592D" w:rsidRDefault="00055B9B" w:rsidP="008B594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Ith</w:t>
      </w:r>
    </w:p>
    <w:p w:rsidR="003874EA" w:rsidRPr="003479CE" w:rsidRDefault="003874EA" w:rsidP="008B5941">
      <w:pPr>
        <w:autoSpaceDE w:val="0"/>
        <w:autoSpaceDN w:val="0"/>
        <w:adjustRightInd w:val="0"/>
        <w:spacing w:after="0" w:line="240" w:lineRule="auto"/>
        <w:ind w:right="662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3479CE">
        <w:rPr>
          <w:rFonts w:ascii="Arial" w:eastAsia="Calibri" w:hAnsi="Arial" w:cs="Arial"/>
          <w:b/>
          <w:bCs/>
          <w:color w:val="000000"/>
          <w:sz w:val="44"/>
          <w:szCs w:val="44"/>
        </w:rPr>
        <w:lastRenderedPageBreak/>
        <w:t>Orduithe</w:t>
      </w:r>
    </w:p>
    <w:p w:rsidR="003874EA" w:rsidRPr="003479CE" w:rsidRDefault="003874EA" w:rsidP="008B5941">
      <w:pPr>
        <w:autoSpaceDE w:val="0"/>
        <w:autoSpaceDN w:val="0"/>
        <w:adjustRightInd w:val="0"/>
        <w:spacing w:after="0" w:line="240" w:lineRule="auto"/>
        <w:ind w:right="662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3479CE">
        <w:rPr>
          <w:rFonts w:ascii="Arial" w:eastAsia="Calibri" w:hAnsi="Arial" w:cs="Arial"/>
          <w:b/>
          <w:bCs/>
          <w:color w:val="000000"/>
          <w:sz w:val="44"/>
          <w:szCs w:val="44"/>
        </w:rPr>
        <w:t>Críochnaigh na horduithe (B)</w:t>
      </w:r>
    </w:p>
    <w:p w:rsidR="003874EA" w:rsidRPr="001F36CD" w:rsidRDefault="003874EA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3874EA" w:rsidRPr="003479CE" w:rsidRDefault="003874EA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Críochnaigh na horduithe seo a leanas</w:t>
      </w:r>
      <w:r w:rsidR="00BA3723">
        <w:rPr>
          <w:rFonts w:ascii="Arial" w:eastAsia="Calibri" w:hAnsi="Arial" w:cs="Arial"/>
          <w:b/>
          <w:bCs/>
          <w:color w:val="000000"/>
          <w:sz w:val="24"/>
          <w:szCs w:val="24"/>
        </w:rPr>
        <w:t>,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trí na briathra cearta a scríobh sna spásanna cuí. Tá tú ag caint le do pháistí. </w:t>
      </w:r>
    </w:p>
    <w:p w:rsidR="003874EA" w:rsidRPr="003479CE" w:rsidRDefault="003874EA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AC754F" w:rsidRPr="003479CE" w:rsidRDefault="00AC754F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AC754F" w:rsidRPr="003479CE" w:rsidRDefault="00AC754F" w:rsidP="008B59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(</w:t>
      </w:r>
      <w:r w:rsidR="008B5941">
        <w:rPr>
          <w:rFonts w:ascii="Arial" w:eastAsia="Calibri" w:hAnsi="Arial" w:cs="Arial"/>
          <w:bCs/>
          <w:color w:val="000000"/>
          <w:sz w:val="24"/>
          <w:szCs w:val="24"/>
        </w:rPr>
        <w:t>Ó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l)_________________________ 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bhur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ndeochanna.</w:t>
      </w:r>
    </w:p>
    <w:p w:rsidR="00AC754F" w:rsidRPr="003479CE" w:rsidRDefault="00AC754F" w:rsidP="008B59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(</w:t>
      </w:r>
      <w:r w:rsidR="008B5941">
        <w:rPr>
          <w:rFonts w:ascii="Arial" w:eastAsia="Calibri" w:hAnsi="Arial" w:cs="Arial"/>
          <w:bCs/>
          <w:color w:val="000000"/>
          <w:sz w:val="24"/>
          <w:szCs w:val="24"/>
        </w:rPr>
        <w:t>F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an)_________________________ dhá nóiméad le 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bhur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dtoil.</w:t>
      </w:r>
    </w:p>
    <w:p w:rsidR="00AC754F" w:rsidRPr="003479CE" w:rsidRDefault="00AC754F" w:rsidP="008B59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(</w:t>
      </w:r>
      <w:r w:rsidR="008B5941">
        <w:rPr>
          <w:rFonts w:ascii="Arial" w:eastAsia="Calibri" w:hAnsi="Arial" w:cs="Arial"/>
          <w:bCs/>
          <w:color w:val="000000"/>
          <w:sz w:val="24"/>
          <w:szCs w:val="24"/>
        </w:rPr>
        <w:t>I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th)_________________________ 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bhur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mbricfeasta.</w:t>
      </w:r>
    </w:p>
    <w:p w:rsidR="00AC754F" w:rsidRPr="003479CE" w:rsidRDefault="00AC754F" w:rsidP="008B59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(</w:t>
      </w:r>
      <w:r w:rsidR="008B5941">
        <w:rPr>
          <w:rFonts w:ascii="Arial" w:eastAsia="Calibri" w:hAnsi="Arial" w:cs="Arial"/>
          <w:bCs/>
          <w:color w:val="000000"/>
          <w:sz w:val="24"/>
          <w:szCs w:val="24"/>
        </w:rPr>
        <w:t>C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aith)_________________________ 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bhur 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hataí. Tá sé fuar!</w:t>
      </w:r>
    </w:p>
    <w:p w:rsidR="00AC754F" w:rsidRPr="003479CE" w:rsidRDefault="00AC754F" w:rsidP="008B59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(</w:t>
      </w:r>
      <w:r w:rsidR="008B5941">
        <w:rPr>
          <w:rFonts w:ascii="Arial" w:eastAsia="Calibri" w:hAnsi="Arial" w:cs="Arial"/>
          <w:bCs/>
          <w:color w:val="000000"/>
          <w:sz w:val="24"/>
          <w:szCs w:val="24"/>
        </w:rPr>
        <w:t>T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osaigh)_________________________ 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bhur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gcluiche anois.</w:t>
      </w:r>
    </w:p>
    <w:p w:rsidR="00AC754F" w:rsidRPr="003479CE" w:rsidRDefault="00AC754F" w:rsidP="008B59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(</w:t>
      </w:r>
      <w:r w:rsidR="008B5941">
        <w:rPr>
          <w:rFonts w:ascii="Arial" w:eastAsia="Calibri" w:hAnsi="Arial" w:cs="Arial"/>
          <w:bCs/>
          <w:color w:val="000000"/>
          <w:sz w:val="24"/>
          <w:szCs w:val="24"/>
        </w:rPr>
        <w:t>I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mir)_________________________ sacar sa ghairdín.</w:t>
      </w:r>
    </w:p>
    <w:p w:rsidR="003874EA" w:rsidRPr="003479CE" w:rsidRDefault="008B5941" w:rsidP="008B59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(S</w:t>
      </w:r>
      <w:r w:rsidR="00AC754F" w:rsidRPr="003479CE">
        <w:rPr>
          <w:rFonts w:ascii="Arial" w:eastAsia="Calibri" w:hAnsi="Arial" w:cs="Arial"/>
          <w:bCs/>
          <w:color w:val="000000"/>
          <w:sz w:val="24"/>
          <w:szCs w:val="24"/>
        </w:rPr>
        <w:t>uigh)_________________________ síos ar a</w:t>
      </w:r>
      <w:r w:rsidR="0097592D">
        <w:rPr>
          <w:rFonts w:ascii="Arial" w:eastAsia="Calibri" w:hAnsi="Arial" w:cs="Arial"/>
          <w:bCs/>
          <w:color w:val="000000"/>
          <w:sz w:val="24"/>
          <w:szCs w:val="24"/>
        </w:rPr>
        <w:t>n</w:t>
      </w:r>
      <w:r w:rsidR="00AC754F"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97592D" w:rsidRPr="003479CE">
        <w:rPr>
          <w:rFonts w:ascii="Arial" w:eastAsia="Calibri" w:hAnsi="Arial" w:cs="Arial"/>
          <w:bCs/>
          <w:color w:val="000000"/>
          <w:sz w:val="24"/>
          <w:szCs w:val="24"/>
        </w:rPr>
        <w:t>urlár</w:t>
      </w:r>
      <w:r w:rsidR="00AC754F"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. </w:t>
      </w:r>
    </w:p>
    <w:p w:rsidR="003874EA" w:rsidRPr="003479CE" w:rsidRDefault="003874EA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3874EA" w:rsidRPr="003479CE" w:rsidRDefault="003874EA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3874EA" w:rsidRPr="003479CE" w:rsidRDefault="003874EA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Léigh amach na horduithe do do pháirtnéir. Beidh air na briathra cearta a scríobh sna spásanna cuí ar a bhileog. </w:t>
      </w:r>
    </w:p>
    <w:p w:rsidR="003874EA" w:rsidRPr="003479CE" w:rsidRDefault="003874EA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AC754F" w:rsidRPr="003479CE" w:rsidRDefault="003874EA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Anois, éist le do pháirtnéir agus scríobh na horduithe cearta sna spásanna cuí.</w:t>
      </w:r>
    </w:p>
    <w:p w:rsidR="00AC754F" w:rsidRPr="003479CE" w:rsidRDefault="00AC754F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3874EA" w:rsidRPr="003479CE" w:rsidRDefault="003874EA" w:rsidP="008B594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_________________________ 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bhur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ndinnéar.</w:t>
      </w:r>
    </w:p>
    <w:p w:rsidR="003874EA" w:rsidRPr="003479CE" w:rsidRDefault="003874EA" w:rsidP="008B594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_________________________ 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bhur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gcótaí. Tá sé fuar!</w:t>
      </w:r>
    </w:p>
    <w:p w:rsidR="003874EA" w:rsidRPr="003479CE" w:rsidRDefault="003874EA" w:rsidP="008B594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_________________________ 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bhur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mbainne.</w:t>
      </w:r>
    </w:p>
    <w:p w:rsidR="003874EA" w:rsidRPr="003479CE" w:rsidRDefault="003874EA" w:rsidP="008B594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_________________________ nóiméad le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bhur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dtoil.</w:t>
      </w:r>
    </w:p>
    <w:p w:rsidR="003874EA" w:rsidRPr="003479CE" w:rsidRDefault="003874EA" w:rsidP="008B594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_________________________ síos ar 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bhur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gcathaoireacha. </w:t>
      </w:r>
    </w:p>
    <w:p w:rsidR="003874EA" w:rsidRPr="003479CE" w:rsidRDefault="003874EA" w:rsidP="008B594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_________________________ peil sa ghairdín.</w:t>
      </w:r>
    </w:p>
    <w:p w:rsidR="003874EA" w:rsidRPr="003479CE" w:rsidRDefault="003874EA" w:rsidP="008B594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________________</w:t>
      </w:r>
      <w:r w:rsidR="0097592D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 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bhur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 n-obair</w:t>
      </w:r>
      <w:r w:rsidR="0097592D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bhaile anois.</w:t>
      </w:r>
    </w:p>
    <w:p w:rsidR="00AC754F" w:rsidRPr="003479CE" w:rsidRDefault="00AC754F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055B9B" w:rsidRPr="0097592D" w:rsidRDefault="00055B9B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97592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Tá </w:t>
      </w:r>
      <w:r w:rsidRPr="0097592D">
        <w:rPr>
          <w:rFonts w:ascii="Arial" w:eastAsia="Calibri" w:hAnsi="Arial" w:cs="Arial"/>
          <w:b/>
          <w:bCs/>
          <w:i/>
          <w:color w:val="000000"/>
          <w:sz w:val="24"/>
          <w:szCs w:val="24"/>
        </w:rPr>
        <w:t>bhur</w:t>
      </w:r>
      <w:r w:rsidRPr="0097592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="00A9703A" w:rsidRPr="0097592D">
        <w:rPr>
          <w:rFonts w:ascii="Arial" w:eastAsia="Calibri" w:hAnsi="Arial" w:cs="Arial"/>
          <w:b/>
          <w:bCs/>
          <w:color w:val="000000"/>
          <w:sz w:val="24"/>
          <w:szCs w:val="24"/>
        </w:rPr>
        <w:t>i gcló</w:t>
      </w:r>
      <w:r w:rsidRPr="0097592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trom i ngach ordú thuas. Cad is brí leis? Déan plé ar an gceist le do pháirtnéir. Léigh na samplaí seo a leanas. Cad í an difríocht idir na samplaí seo?</w:t>
      </w:r>
    </w:p>
    <w:p w:rsidR="0097592D" w:rsidRPr="003479CE" w:rsidRDefault="0097592D" w:rsidP="008B5941">
      <w:pPr>
        <w:autoSpaceDE w:val="0"/>
        <w:autoSpaceDN w:val="0"/>
        <w:adjustRightInd w:val="0"/>
        <w:spacing w:after="0" w:line="240" w:lineRule="auto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055B9B" w:rsidRPr="003479CE" w:rsidRDefault="00055B9B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  <w:t>do chóta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  <w:t>bhur gcótaí</w:t>
      </w:r>
    </w:p>
    <w:p w:rsidR="00055B9B" w:rsidRPr="003479CE" w:rsidRDefault="00055B9B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  <w:t>do bhainne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  <w:t>bhur mbainne</w:t>
      </w:r>
    </w:p>
    <w:p w:rsidR="00055B9B" w:rsidRPr="003479CE" w:rsidRDefault="00055B9B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  <w:t>do dhinnéar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  <w:t>bhur ndinnéar</w:t>
      </w:r>
    </w:p>
    <w:p w:rsidR="00055B9B" w:rsidRPr="003479CE" w:rsidRDefault="00055B9B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  <w:t>do bhricfeasta</w:t>
      </w: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ab/>
        <w:t>bhur mbricfeasta</w:t>
      </w:r>
    </w:p>
    <w:p w:rsidR="00055B9B" w:rsidRPr="003479CE" w:rsidRDefault="00055B9B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055B9B" w:rsidRDefault="00055B9B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Léigh amach na hord</w:t>
      </w:r>
      <w:r w:rsidR="000D518A">
        <w:rPr>
          <w:rFonts w:ascii="Arial" w:eastAsia="Calibri" w:hAnsi="Arial" w:cs="Arial"/>
          <w:b/>
          <w:bCs/>
          <w:color w:val="000000"/>
          <w:sz w:val="24"/>
          <w:szCs w:val="24"/>
        </w:rPr>
        <w:t>u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ithe seo a leanas agus beidh ar do pháirtnéir na horduithe a chríochnú leis an rogha ceart ó</w:t>
      </w:r>
      <w:r w:rsidR="000D518A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na samplaí thuas. </w:t>
      </w:r>
    </w:p>
    <w:p w:rsidR="0097592D" w:rsidRPr="003479CE" w:rsidRDefault="0097592D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055B9B" w:rsidRPr="003479CE" w:rsidRDefault="0097592D" w:rsidP="008B594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Caithigí</w:t>
      </w:r>
    </w:p>
    <w:p w:rsidR="00055B9B" w:rsidRPr="003479CE" w:rsidRDefault="00055B9B" w:rsidP="008B594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Ól</w:t>
      </w:r>
    </w:p>
    <w:p w:rsidR="00055B9B" w:rsidRPr="003479CE" w:rsidRDefault="00055B9B" w:rsidP="008B594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 xml:space="preserve">Ith </w:t>
      </w:r>
    </w:p>
    <w:p w:rsidR="00055B9B" w:rsidRPr="003479CE" w:rsidRDefault="00055B9B" w:rsidP="008B594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Cs/>
          <w:color w:val="000000"/>
          <w:sz w:val="24"/>
          <w:szCs w:val="24"/>
        </w:rPr>
        <w:t>Ithigí</w:t>
      </w:r>
    </w:p>
    <w:p w:rsidR="00932C9B" w:rsidRPr="003479CE" w:rsidRDefault="00932C9B" w:rsidP="008B5941">
      <w:pPr>
        <w:autoSpaceDE w:val="0"/>
        <w:autoSpaceDN w:val="0"/>
        <w:adjustRightInd w:val="0"/>
        <w:spacing w:after="0" w:line="240" w:lineRule="auto"/>
        <w:ind w:right="662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</w:p>
    <w:p w:rsidR="00B04D19" w:rsidRPr="003479CE" w:rsidRDefault="00B04D19" w:rsidP="008B5941">
      <w:pPr>
        <w:autoSpaceDE w:val="0"/>
        <w:autoSpaceDN w:val="0"/>
        <w:adjustRightInd w:val="0"/>
        <w:spacing w:after="0" w:line="240" w:lineRule="auto"/>
        <w:ind w:right="662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3479CE">
        <w:rPr>
          <w:rFonts w:ascii="Arial" w:eastAsia="Calibri" w:hAnsi="Arial" w:cs="Arial"/>
          <w:b/>
          <w:bCs/>
          <w:color w:val="000000"/>
          <w:sz w:val="44"/>
          <w:szCs w:val="44"/>
        </w:rPr>
        <w:lastRenderedPageBreak/>
        <w:t>Orduithe</w:t>
      </w:r>
    </w:p>
    <w:p w:rsidR="00B04D19" w:rsidRPr="003479CE" w:rsidRDefault="00B04D19" w:rsidP="008B5941">
      <w:pPr>
        <w:autoSpaceDE w:val="0"/>
        <w:autoSpaceDN w:val="0"/>
        <w:adjustRightInd w:val="0"/>
        <w:spacing w:after="0" w:line="240" w:lineRule="auto"/>
        <w:ind w:right="662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3479CE">
        <w:rPr>
          <w:rFonts w:ascii="Arial" w:eastAsia="Calibri" w:hAnsi="Arial" w:cs="Arial"/>
          <w:b/>
          <w:bCs/>
          <w:color w:val="000000"/>
          <w:sz w:val="44"/>
          <w:szCs w:val="44"/>
        </w:rPr>
        <w:t xml:space="preserve">Deir Ó </w:t>
      </w:r>
      <w:r w:rsidR="0097592D" w:rsidRPr="003479CE">
        <w:rPr>
          <w:rFonts w:ascii="Arial" w:eastAsia="Calibri" w:hAnsi="Arial" w:cs="Arial"/>
          <w:b/>
          <w:bCs/>
          <w:color w:val="000000"/>
          <w:sz w:val="44"/>
          <w:szCs w:val="44"/>
        </w:rPr>
        <w:t>Grádaigh</w:t>
      </w:r>
    </w:p>
    <w:p w:rsidR="00B04D19" w:rsidRPr="001F36CD" w:rsidRDefault="00B04D19" w:rsidP="008B5941">
      <w:pPr>
        <w:autoSpaceDE w:val="0"/>
        <w:autoSpaceDN w:val="0"/>
        <w:adjustRightInd w:val="0"/>
        <w:spacing w:after="0" w:line="240" w:lineRule="auto"/>
        <w:ind w:right="662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932C9B" w:rsidRDefault="00C3171F" w:rsidP="008B5941">
      <w:pPr>
        <w:autoSpaceDE w:val="0"/>
        <w:autoSpaceDN w:val="0"/>
        <w:adjustRightInd w:val="0"/>
        <w:spacing w:after="0" w:line="240" w:lineRule="auto"/>
        <w:ind w:right="662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>Abair</w:t>
      </w:r>
      <w:r w:rsidR="00B04D19"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an t-ordú ceart </w:t>
      </w:r>
      <w:r w:rsidR="008B5941">
        <w:rPr>
          <w:rFonts w:ascii="Arial" w:eastAsia="Calibri" w:hAnsi="Arial" w:cs="Arial"/>
          <w:b/>
          <w:bCs/>
          <w:color w:val="000000"/>
          <w:sz w:val="24"/>
          <w:szCs w:val="24"/>
        </w:rPr>
        <w:t>a léiríonn gach íomhá</w:t>
      </w:r>
      <w:r w:rsidR="00B04D19" w:rsidRPr="003479C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</w:t>
      </w:r>
    </w:p>
    <w:p w:rsidR="0097592D" w:rsidRDefault="0097592D" w:rsidP="008B5941">
      <w:pPr>
        <w:autoSpaceDE w:val="0"/>
        <w:autoSpaceDN w:val="0"/>
        <w:adjustRightInd w:val="0"/>
        <w:spacing w:after="0" w:line="240" w:lineRule="auto"/>
        <w:ind w:right="662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Spec="top"/>
        <w:tblW w:w="0" w:type="auto"/>
        <w:tblLook w:val="04A0"/>
      </w:tblPr>
      <w:tblGrid>
        <w:gridCol w:w="2970"/>
        <w:gridCol w:w="2971"/>
        <w:gridCol w:w="2971"/>
      </w:tblGrid>
      <w:tr w:rsidR="00D868B0" w:rsidTr="00D868B0">
        <w:trPr>
          <w:trHeight w:val="2270"/>
        </w:trPr>
        <w:tc>
          <w:tcPr>
            <w:tcW w:w="2970" w:type="dxa"/>
          </w:tcPr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  <w:r w:rsidRPr="003479CE">
              <w:rPr>
                <w:noProof/>
                <w:lang w:eastAsia="en-IE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443865</wp:posOffset>
                  </wp:positionV>
                  <wp:extent cx="890270" cy="695325"/>
                  <wp:effectExtent l="0" t="0" r="0" b="0"/>
                  <wp:wrapNone/>
                  <wp:docPr id="16" name="Picture 16" descr="http://www.aperfectworld.org/clipart/gestures/listen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perfectworld.org/clipart/gestures/listen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971" w:type="dxa"/>
          </w:tcPr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  <w:r w:rsidRPr="003479CE">
              <w:rPr>
                <w:noProof/>
                <w:lang w:eastAsia="en-IE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256540</wp:posOffset>
                  </wp:positionV>
                  <wp:extent cx="981075" cy="1012190"/>
                  <wp:effectExtent l="0" t="0" r="0" b="0"/>
                  <wp:wrapNone/>
                  <wp:docPr id="15" name="Picture 15" descr="http://t0.gstatic.com/images?q=tbn:ANd9GcSYmvOIAzNolvB2S73O5TR9bbNhmTBdiczagVoPxWC_5-ov8z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0.gstatic.com/images?q=tbn:ANd9GcSYmvOIAzNolvB2S73O5TR9bbNhmTBdiczagVoPxWC_5-ov8z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971" w:type="dxa"/>
          </w:tcPr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  <w:r w:rsidRPr="003479CE">
              <w:rPr>
                <w:noProof/>
                <w:lang w:eastAsia="en-I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46990</wp:posOffset>
                  </wp:positionV>
                  <wp:extent cx="1159510" cy="1181100"/>
                  <wp:effectExtent l="0" t="0" r="0" b="0"/>
                  <wp:wrapNone/>
                  <wp:docPr id="20" name="Picture 20" descr="http://www.pediatricspckazoo.com/images/SC_handwash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ediatricspckazoo.com/images/SC_handwash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68B0" w:rsidTr="00D868B0">
        <w:trPr>
          <w:trHeight w:val="2270"/>
        </w:trPr>
        <w:tc>
          <w:tcPr>
            <w:tcW w:w="2970" w:type="dxa"/>
          </w:tcPr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  <w:r w:rsidRPr="003479CE">
              <w:rPr>
                <w:rFonts w:ascii="Arial" w:hAnsi="Arial" w:cs="Arial"/>
                <w:b/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69850</wp:posOffset>
                  </wp:positionV>
                  <wp:extent cx="826770" cy="1256030"/>
                  <wp:effectExtent l="0" t="0" r="0" b="0"/>
                  <wp:wrapNone/>
                  <wp:docPr id="18" name="Picture 18" descr="http://school.discoveryeducation.com/clipart/images/answer-bo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chool.discoveryeducation.com/clipart/images/answer-bo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971" w:type="dxa"/>
          </w:tcPr>
          <w:p w:rsidR="00D868B0" w:rsidRDefault="00D4354B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  <w:r w:rsidRPr="003479CE">
              <w:rPr>
                <w:noProof/>
                <w:lang w:eastAsia="en-I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177800</wp:posOffset>
                  </wp:positionV>
                  <wp:extent cx="1133475" cy="1047750"/>
                  <wp:effectExtent l="0" t="0" r="0" b="0"/>
                  <wp:wrapNone/>
                  <wp:docPr id="17" name="Picture 17" descr="http://tell.fll.purdue.edu/JapanProj/FLClipart/Verbs/stan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ell.fll.purdue.edu/JapanProj/FLClipart/Verbs/stan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868B0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971" w:type="dxa"/>
          </w:tcPr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  <w:p w:rsidR="00D868B0" w:rsidRDefault="00D4354B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  <w:r w:rsidRPr="003479CE">
              <w:rPr>
                <w:noProof/>
                <w:lang w:eastAsia="en-I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72390</wp:posOffset>
                  </wp:positionV>
                  <wp:extent cx="904875" cy="875665"/>
                  <wp:effectExtent l="0" t="0" r="0" b="0"/>
                  <wp:wrapNone/>
                  <wp:docPr id="24" name="Picture 24" descr="http://static.freepik.com/free-photo/open-book-clip-art_419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tatic.freepik.com/free-photo/open-book-clip-art_419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68B0" w:rsidTr="00D868B0">
        <w:trPr>
          <w:trHeight w:val="2270"/>
        </w:trPr>
        <w:tc>
          <w:tcPr>
            <w:tcW w:w="2970" w:type="dxa"/>
          </w:tcPr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  <w:r w:rsidRPr="003479CE">
              <w:rPr>
                <w:noProof/>
                <w:lang w:eastAsia="en-I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167005</wp:posOffset>
                  </wp:positionV>
                  <wp:extent cx="1323975" cy="926465"/>
                  <wp:effectExtent l="0" t="0" r="0" b="0"/>
                  <wp:wrapNone/>
                  <wp:docPr id="19" name="Picture 19" descr="http://free-pictograms.com/material/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free-pictograms.com/material/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23975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2971" w:type="dxa"/>
          </w:tcPr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  <w:r w:rsidRPr="003479CE">
              <w:rPr>
                <w:noProof/>
                <w:lang w:eastAsia="en-IE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167005</wp:posOffset>
                  </wp:positionV>
                  <wp:extent cx="685165" cy="990600"/>
                  <wp:effectExtent l="0" t="0" r="0" b="0"/>
                  <wp:wrapNone/>
                  <wp:docPr id="22" name="Picture 22" descr="http://openclipart.org/image/250px/svg_to_png/101017/ECI-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penclipart.org/image/250px/svg_to_png/101017/ECI-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2971" w:type="dxa"/>
          </w:tcPr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  <w:p w:rsidR="00D868B0" w:rsidRDefault="00AF68CE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  <w:r w:rsidRPr="00AF68C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Curved Left Arrow 3" o:spid="_x0000_s1026" type="#_x0000_t103" style="position:absolute;margin-left:36.2pt;margin-top:1.55pt;width:81.75pt;height:87.7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" adj="11160,18990,5400" fillcolor="black [3200]" strokecolor="black [1600]" strokeweight="2pt"/>
              </w:pict>
            </w: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68B0" w:rsidTr="00D868B0">
        <w:trPr>
          <w:trHeight w:val="2270"/>
        </w:trPr>
        <w:tc>
          <w:tcPr>
            <w:tcW w:w="2970" w:type="dxa"/>
          </w:tcPr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  <w:r w:rsidRPr="003479CE">
              <w:rPr>
                <w:rFonts w:ascii="Arial" w:hAnsi="Arial" w:cs="Arial"/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60325</wp:posOffset>
                  </wp:positionV>
                  <wp:extent cx="990600" cy="1076325"/>
                  <wp:effectExtent l="0" t="0" r="0" b="0"/>
                  <wp:wrapNone/>
                  <wp:docPr id="25" name="Picture 25" descr="http://www.clker.com/cliparts/b/2/r/P/A/1/look-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b/2/r/P/A/1/look-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2971" w:type="dxa"/>
          </w:tcPr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  <w:r w:rsidRPr="003479CE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123825</wp:posOffset>
                  </wp:positionV>
                  <wp:extent cx="1209675" cy="1209675"/>
                  <wp:effectExtent l="0" t="0" r="0" b="0"/>
                  <wp:wrapNone/>
                  <wp:docPr id="26" name="Picture 26" descr="http://t3.gstatic.com/images?q=tbn:ANd9GcSyQDWWQRu1OM8B_xShr5Da3Tk5tpFL8p6pwIMhsPLY92tve4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3.gstatic.com/images?q=tbn:ANd9GcSyQDWWQRu1OM8B_xShr5Da3Tk5tpFL8p6pwIMhsPLY92tve4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971" w:type="dxa"/>
          </w:tcPr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  <w:r w:rsidRPr="003479CE">
              <w:rPr>
                <w:rFonts w:ascii="Arial" w:hAnsi="Arial" w:cs="Arial"/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161925</wp:posOffset>
                  </wp:positionV>
                  <wp:extent cx="916305" cy="1104900"/>
                  <wp:effectExtent l="0" t="0" r="0" b="0"/>
                  <wp:wrapNone/>
                  <wp:docPr id="27" name="Picture 27" descr="http://openclipart.org/image/800px/svg_to_png/76609/quiet_line_art_nicubunu_Emoticons_Silence_f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penclipart.org/image/800px/svg_to_png/76609/quiet_line_art_nicubunu_Emoticons_Silence_fa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12. </w:t>
            </w: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68B0" w:rsidRDefault="00D868B0" w:rsidP="008B5941">
            <w:pPr>
              <w:pStyle w:val="ListParagraph"/>
              <w:autoSpaceDE w:val="0"/>
              <w:autoSpaceDN w:val="0"/>
              <w:adjustRightInd w:val="0"/>
              <w:ind w:left="0" w:right="66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3171F" w:rsidRPr="00D868B0" w:rsidRDefault="00C3171F" w:rsidP="008B5941">
      <w:pPr>
        <w:autoSpaceDE w:val="0"/>
        <w:autoSpaceDN w:val="0"/>
        <w:adjustRightInd w:val="0"/>
        <w:spacing w:after="0" w:line="240" w:lineRule="auto"/>
        <w:ind w:right="662"/>
      </w:pPr>
    </w:p>
    <w:p w:rsidR="00C3171F" w:rsidRDefault="00C3171F" w:rsidP="008B5941">
      <w:pPr>
        <w:autoSpaceDE w:val="0"/>
        <w:autoSpaceDN w:val="0"/>
        <w:adjustRightInd w:val="0"/>
        <w:spacing w:after="0" w:line="240" w:lineRule="auto"/>
        <w:ind w:right="662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97592D" w:rsidRDefault="0097592D" w:rsidP="008B5941">
      <w:pPr>
        <w:autoSpaceDE w:val="0"/>
        <w:autoSpaceDN w:val="0"/>
        <w:adjustRightInd w:val="0"/>
        <w:spacing w:after="0" w:line="240" w:lineRule="auto"/>
        <w:ind w:right="662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B04D19" w:rsidRPr="003479CE" w:rsidRDefault="00B04D19" w:rsidP="008B5941">
      <w:pPr>
        <w:autoSpaceDE w:val="0"/>
        <w:autoSpaceDN w:val="0"/>
        <w:adjustRightInd w:val="0"/>
        <w:spacing w:after="0" w:line="240" w:lineRule="auto"/>
        <w:ind w:right="662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B04D19" w:rsidRDefault="00B04D19" w:rsidP="008B5941">
      <w:pPr>
        <w:autoSpaceDE w:val="0"/>
        <w:autoSpaceDN w:val="0"/>
        <w:adjustRightInd w:val="0"/>
        <w:spacing w:after="0" w:line="240" w:lineRule="auto"/>
        <w:ind w:right="662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8B5941" w:rsidRPr="003479CE" w:rsidRDefault="008B5941" w:rsidP="008B5941">
      <w:pPr>
        <w:autoSpaceDE w:val="0"/>
        <w:autoSpaceDN w:val="0"/>
        <w:adjustRightInd w:val="0"/>
        <w:spacing w:after="0" w:line="240" w:lineRule="auto"/>
        <w:ind w:right="662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D868B0" w:rsidRDefault="00D868B0" w:rsidP="008B5941">
      <w:pPr>
        <w:autoSpaceDE w:val="0"/>
        <w:autoSpaceDN w:val="0"/>
        <w:adjustRightInd w:val="0"/>
        <w:spacing w:after="0" w:line="240" w:lineRule="auto"/>
        <w:ind w:right="662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3C4D04" w:rsidRPr="003479CE" w:rsidRDefault="003C4D04" w:rsidP="008B5941">
      <w:pPr>
        <w:autoSpaceDE w:val="0"/>
        <w:autoSpaceDN w:val="0"/>
        <w:adjustRightInd w:val="0"/>
        <w:spacing w:after="0"/>
        <w:ind w:right="662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  <w:r w:rsidRPr="003479CE">
        <w:rPr>
          <w:rFonts w:ascii="Arial Narrow" w:eastAsia="Calibri" w:hAnsi="Arial Narrow" w:cs="Arial"/>
          <w:b/>
          <w:bCs/>
          <w:color w:val="000000"/>
          <w:sz w:val="44"/>
          <w:szCs w:val="44"/>
        </w:rPr>
        <w:lastRenderedPageBreak/>
        <w:t>Treoracha don mhúinteoir</w:t>
      </w:r>
    </w:p>
    <w:p w:rsidR="003C4D04" w:rsidRPr="003479CE" w:rsidRDefault="003C4D04" w:rsidP="008B5941">
      <w:pPr>
        <w:autoSpaceDE w:val="0"/>
        <w:autoSpaceDN w:val="0"/>
        <w:adjustRightInd w:val="0"/>
        <w:spacing w:after="0"/>
        <w:ind w:right="662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</w:p>
    <w:p w:rsidR="003C4D04" w:rsidRPr="003479CE" w:rsidRDefault="003C4D04" w:rsidP="008B5941">
      <w:pPr>
        <w:autoSpaceDE w:val="0"/>
        <w:autoSpaceDN w:val="0"/>
        <w:adjustRightInd w:val="0"/>
        <w:spacing w:after="0"/>
        <w:ind w:right="662"/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</w:pPr>
    </w:p>
    <w:p w:rsidR="003C4D04" w:rsidRPr="003479CE" w:rsidRDefault="00286804" w:rsidP="008B5941">
      <w:pPr>
        <w:autoSpaceDE w:val="0"/>
        <w:autoSpaceDN w:val="0"/>
        <w:adjustRightInd w:val="0"/>
        <w:spacing w:after="0"/>
        <w:ind w:right="662"/>
        <w:rPr>
          <w:rFonts w:ascii="Arial Narrow" w:eastAsia="Calibri" w:hAnsi="Arial Narrow" w:cs="Times New Roman"/>
          <w:color w:val="000000"/>
          <w:sz w:val="32"/>
          <w:szCs w:val="32"/>
        </w:rPr>
      </w:pPr>
      <w:r w:rsidRPr="003479CE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>Orduithe</w:t>
      </w:r>
      <w:r w:rsidR="003C4D04" w:rsidRPr="003479CE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  <w:t xml:space="preserve"> </w:t>
      </w:r>
      <w:r w:rsidR="003C4D04" w:rsidRPr="003479CE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3C4D04" w:rsidRPr="003479CE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3C4D04" w:rsidRPr="003479CE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3C4D04" w:rsidRPr="003479CE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3C4D04" w:rsidRPr="003479CE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Pr="003479CE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Pr="003479CE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Pr="003479CE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8B5941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 xml:space="preserve"> </w:t>
      </w:r>
      <w:r w:rsidR="003C4D04" w:rsidRPr="003479CE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 xml:space="preserve">Labhairt </w:t>
      </w:r>
    </w:p>
    <w:p w:rsidR="003C4D04" w:rsidRPr="003479CE" w:rsidRDefault="003C4D04" w:rsidP="008B5941">
      <w:pPr>
        <w:autoSpaceDE w:val="0"/>
        <w:autoSpaceDN w:val="0"/>
        <w:adjustRightInd w:val="0"/>
        <w:spacing w:after="0"/>
        <w:ind w:right="662"/>
        <w:rPr>
          <w:rFonts w:ascii="Arial Narrow" w:eastAsia="Calibri" w:hAnsi="Arial Narrow" w:cs="Arial"/>
          <w:b/>
          <w:bCs/>
          <w:color w:val="000000"/>
          <w:sz w:val="32"/>
          <w:szCs w:val="32"/>
        </w:rPr>
      </w:pPr>
    </w:p>
    <w:p w:rsidR="003C4D04" w:rsidRPr="003479CE" w:rsidRDefault="003C4D04" w:rsidP="008B5941">
      <w:pPr>
        <w:autoSpaceDE w:val="0"/>
        <w:autoSpaceDN w:val="0"/>
        <w:adjustRightInd w:val="0"/>
        <w:spacing w:after="0"/>
        <w:ind w:right="662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3C4D04" w:rsidRPr="003479CE" w:rsidRDefault="003C4D04" w:rsidP="008B5941">
      <w:pPr>
        <w:autoSpaceDE w:val="0"/>
        <w:autoSpaceDN w:val="0"/>
        <w:adjustRightInd w:val="0"/>
        <w:spacing w:after="0"/>
        <w:ind w:right="662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  <w:r w:rsidRPr="003479CE">
        <w:rPr>
          <w:rFonts w:ascii="Arial Narrow" w:eastAsia="Calibri" w:hAnsi="Arial Narrow" w:cs="Arial"/>
          <w:b/>
          <w:bCs/>
          <w:color w:val="000000"/>
          <w:sz w:val="28"/>
          <w:szCs w:val="28"/>
        </w:rPr>
        <w:t>Le múineadh</w:t>
      </w:r>
    </w:p>
    <w:p w:rsidR="003C4D04" w:rsidRPr="003479CE" w:rsidRDefault="003C4D04" w:rsidP="008B5941">
      <w:pPr>
        <w:autoSpaceDE w:val="0"/>
        <w:autoSpaceDN w:val="0"/>
        <w:adjustRightInd w:val="0"/>
        <w:spacing w:after="0"/>
        <w:ind w:right="662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3C4D04" w:rsidRPr="003479CE" w:rsidRDefault="0023758F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>Orduithe a thabhairt do pháistí agus orduithe ginearálta a thabhairt</w:t>
      </w:r>
      <w:r w:rsidR="006306E7">
        <w:rPr>
          <w:rFonts w:ascii="Arial Narrow" w:eastAsia="Calibri" w:hAnsi="Arial Narrow" w:cs="Arial"/>
          <w:bCs/>
          <w:color w:val="000000"/>
          <w:sz w:val="24"/>
          <w:szCs w:val="24"/>
        </w:rPr>
        <w:t>.</w:t>
      </w:r>
    </w:p>
    <w:p w:rsidR="0023758F" w:rsidRPr="003479CE" w:rsidRDefault="0023758F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23758F" w:rsidRPr="003479CE" w:rsidRDefault="0023758F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3C4D04" w:rsidRPr="003479CE" w:rsidRDefault="003C4D04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  <w:r w:rsidRPr="003479CE">
        <w:rPr>
          <w:rFonts w:ascii="Arial Narrow" w:eastAsia="Calibri" w:hAnsi="Arial Narrow" w:cs="Arial"/>
          <w:b/>
          <w:bCs/>
          <w:color w:val="000000"/>
          <w:sz w:val="28"/>
          <w:szCs w:val="28"/>
        </w:rPr>
        <w:t>Moltaí</w:t>
      </w:r>
    </w:p>
    <w:p w:rsidR="003C4D04" w:rsidRPr="003479CE" w:rsidRDefault="003C4D04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36CD" w:rsidRDefault="003C4D04" w:rsidP="008B594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Múin don rang conas ordú a thabhairt do dhuine amháin. </w:t>
      </w:r>
    </w:p>
    <w:p w:rsidR="006306E7" w:rsidRDefault="006306E7" w:rsidP="006306E7">
      <w:pPr>
        <w:pStyle w:val="ListParagraph"/>
        <w:autoSpaceDE w:val="0"/>
        <w:autoSpaceDN w:val="0"/>
        <w:adjustRightInd w:val="0"/>
        <w:spacing w:after="0"/>
        <w:ind w:left="360" w:right="662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1F36CD" w:rsidRDefault="004A362C" w:rsidP="008B594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Mínigh dóibh go n-úsáidtear fréamh an bhriathair nuair atá </w:t>
      </w:r>
      <w:r w:rsidR="00A3039B" w:rsidRPr="003479CE">
        <w:rPr>
          <w:rFonts w:ascii="Arial Narrow" w:hAnsi="Arial Narrow" w:cs="Arial"/>
          <w:color w:val="000000"/>
          <w:sz w:val="24"/>
          <w:szCs w:val="24"/>
        </w:rPr>
        <w:t>ordú</w:t>
      </w:r>
      <w:r w:rsidR="001F36CD">
        <w:rPr>
          <w:rFonts w:ascii="Arial Narrow" w:hAnsi="Arial Narrow" w:cs="Arial"/>
          <w:color w:val="000000"/>
          <w:sz w:val="24"/>
          <w:szCs w:val="24"/>
        </w:rPr>
        <w:t xml:space="preserve"> á thabhairt do dhuine amháin.</w:t>
      </w:r>
    </w:p>
    <w:p w:rsidR="001F36CD" w:rsidRDefault="001F36CD" w:rsidP="008B5941">
      <w:pPr>
        <w:pStyle w:val="ListParagraph"/>
        <w:autoSpaceDE w:val="0"/>
        <w:autoSpaceDN w:val="0"/>
        <w:adjustRightInd w:val="0"/>
        <w:spacing w:after="0"/>
        <w:ind w:left="360" w:right="662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1F36CD" w:rsidRDefault="004A362C" w:rsidP="008B594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Scríobh cúpla briathar atá ar eolas ag na foghlaimeoirí san </w:t>
      </w:r>
      <w:r w:rsidR="006306E7">
        <w:rPr>
          <w:rFonts w:ascii="Arial Narrow" w:hAnsi="Arial Narrow" w:cs="Arial"/>
          <w:color w:val="000000"/>
          <w:sz w:val="24"/>
          <w:szCs w:val="24"/>
        </w:rPr>
        <w:t>a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imsir </w:t>
      </w:r>
      <w:r w:rsidR="006306E7">
        <w:rPr>
          <w:rFonts w:ascii="Arial Narrow" w:hAnsi="Arial Narrow" w:cs="Arial"/>
          <w:color w:val="000000"/>
          <w:sz w:val="24"/>
          <w:szCs w:val="24"/>
        </w:rPr>
        <w:t>c</w:t>
      </w:r>
      <w:r w:rsidRPr="003479CE">
        <w:rPr>
          <w:rFonts w:ascii="Arial Narrow" w:hAnsi="Arial Narrow" w:cs="Arial"/>
          <w:color w:val="000000"/>
          <w:sz w:val="24"/>
          <w:szCs w:val="24"/>
        </w:rPr>
        <w:t>haite ar an gclár, ar thréshoilseán</w:t>
      </w:r>
      <w:r w:rsidR="006306E7">
        <w:rPr>
          <w:rFonts w:ascii="Arial Narrow" w:hAnsi="Arial Narrow" w:cs="Arial"/>
          <w:color w:val="000000"/>
          <w:sz w:val="24"/>
          <w:szCs w:val="24"/>
        </w:rPr>
        <w:t>,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nó oscail an sleamhnán </w:t>
      </w:r>
      <w:r w:rsidRPr="003479CE">
        <w:rPr>
          <w:rFonts w:ascii="Arial Narrow" w:hAnsi="Arial Narrow" w:cs="Arial"/>
          <w:b/>
          <w:color w:val="000000"/>
          <w:sz w:val="24"/>
          <w:szCs w:val="24"/>
        </w:rPr>
        <w:t>An Modh Ordaitheach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sa taispeántas PowerPoint </w:t>
      </w:r>
      <w:r w:rsidRPr="003479CE">
        <w:rPr>
          <w:rFonts w:ascii="Arial Narrow" w:hAnsi="Arial Narrow" w:cs="Arial"/>
          <w:b/>
          <w:color w:val="000000"/>
          <w:sz w:val="24"/>
          <w:szCs w:val="24"/>
        </w:rPr>
        <w:t>Gníomhaíochtaí Labhartha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. </w:t>
      </w:r>
    </w:p>
    <w:p w:rsidR="001F36CD" w:rsidRPr="001F36CD" w:rsidRDefault="001F36CD" w:rsidP="008B5941">
      <w:pPr>
        <w:pStyle w:val="ListParagraph"/>
        <w:ind w:right="662"/>
        <w:rPr>
          <w:rFonts w:ascii="Arial Narrow" w:hAnsi="Arial Narrow" w:cs="Arial"/>
          <w:color w:val="000000"/>
          <w:sz w:val="24"/>
          <w:szCs w:val="24"/>
        </w:rPr>
      </w:pPr>
    </w:p>
    <w:p w:rsidR="001F36CD" w:rsidRDefault="00AC79CE" w:rsidP="008B594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479CE">
        <w:rPr>
          <w:rFonts w:ascii="Arial Narrow" w:hAnsi="Arial Narrow" w:cs="Arial"/>
          <w:color w:val="000000"/>
          <w:sz w:val="24"/>
          <w:szCs w:val="24"/>
        </w:rPr>
        <w:t>Nocht na briathra</w:t>
      </w:r>
      <w:r w:rsidR="006306E7">
        <w:rPr>
          <w:rFonts w:ascii="Arial Narrow" w:hAnsi="Arial Narrow" w:cs="Arial"/>
          <w:color w:val="000000"/>
          <w:sz w:val="24"/>
          <w:szCs w:val="24"/>
        </w:rPr>
        <w:t>,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ceann ar cheann</w:t>
      </w:r>
      <w:r w:rsidR="006306E7">
        <w:rPr>
          <w:rFonts w:ascii="Arial Narrow" w:hAnsi="Arial Narrow" w:cs="Arial"/>
          <w:color w:val="000000"/>
          <w:sz w:val="24"/>
          <w:szCs w:val="24"/>
        </w:rPr>
        <w:t>,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agus léigh amach iad. Iarr ar an rang conas an </w:t>
      </w:r>
      <w:r w:rsidR="006306E7">
        <w:rPr>
          <w:rFonts w:ascii="Arial Narrow" w:hAnsi="Arial Narrow" w:cs="Arial"/>
          <w:color w:val="000000"/>
          <w:sz w:val="24"/>
          <w:szCs w:val="24"/>
        </w:rPr>
        <w:t>m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odh </w:t>
      </w:r>
      <w:r w:rsidR="006306E7">
        <w:rPr>
          <w:rFonts w:ascii="Arial Narrow" w:hAnsi="Arial Narrow" w:cs="Arial"/>
          <w:color w:val="000000"/>
          <w:sz w:val="24"/>
          <w:szCs w:val="24"/>
        </w:rPr>
        <w:t>o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rdaitheach a chruthú. </w:t>
      </w:r>
    </w:p>
    <w:p w:rsidR="001F36CD" w:rsidRPr="001F36CD" w:rsidRDefault="001F36CD" w:rsidP="008B5941">
      <w:pPr>
        <w:pStyle w:val="ListParagraph"/>
        <w:ind w:right="662"/>
        <w:rPr>
          <w:rFonts w:ascii="Arial Narrow" w:hAnsi="Arial Narrow" w:cs="Arial"/>
          <w:color w:val="000000"/>
          <w:sz w:val="24"/>
          <w:szCs w:val="24"/>
        </w:rPr>
      </w:pPr>
    </w:p>
    <w:p w:rsidR="001F36CD" w:rsidRDefault="006306E7" w:rsidP="008B594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Nocht</w:t>
      </w:r>
      <w:r w:rsidR="00AC79CE" w:rsidRPr="003479CE">
        <w:rPr>
          <w:rFonts w:ascii="Arial Narrow" w:hAnsi="Arial Narrow" w:cs="Arial"/>
          <w:color w:val="000000"/>
          <w:sz w:val="24"/>
          <w:szCs w:val="24"/>
        </w:rPr>
        <w:t xml:space="preserve"> na leaganacha de na briathra sin sa </w:t>
      </w:r>
      <w:r>
        <w:rPr>
          <w:rFonts w:ascii="Arial Narrow" w:hAnsi="Arial Narrow" w:cs="Arial"/>
          <w:color w:val="000000"/>
          <w:sz w:val="24"/>
          <w:szCs w:val="24"/>
        </w:rPr>
        <w:t>m</w:t>
      </w:r>
      <w:r w:rsidR="00AC79CE" w:rsidRPr="003479CE">
        <w:rPr>
          <w:rFonts w:ascii="Arial Narrow" w:hAnsi="Arial Narrow" w:cs="Arial"/>
          <w:color w:val="000000"/>
          <w:sz w:val="24"/>
          <w:szCs w:val="24"/>
        </w:rPr>
        <w:t xml:space="preserve">hodh </w:t>
      </w:r>
      <w:r>
        <w:rPr>
          <w:rFonts w:ascii="Arial Narrow" w:hAnsi="Arial Narrow" w:cs="Arial"/>
          <w:color w:val="000000"/>
          <w:sz w:val="24"/>
          <w:szCs w:val="24"/>
        </w:rPr>
        <w:t>o</w:t>
      </w:r>
      <w:r w:rsidR="00AC79CE" w:rsidRPr="003479CE">
        <w:rPr>
          <w:rFonts w:ascii="Arial Narrow" w:hAnsi="Arial Narrow" w:cs="Arial"/>
          <w:color w:val="000000"/>
          <w:sz w:val="24"/>
          <w:szCs w:val="24"/>
        </w:rPr>
        <w:t>rdaitheach</w:t>
      </w:r>
      <w:r>
        <w:rPr>
          <w:rFonts w:ascii="Arial Narrow" w:hAnsi="Arial Narrow" w:cs="Arial"/>
          <w:color w:val="000000"/>
          <w:sz w:val="24"/>
          <w:szCs w:val="24"/>
        </w:rPr>
        <w:t xml:space="preserve"> ansin</w:t>
      </w:r>
      <w:r w:rsidR="00AC79CE" w:rsidRPr="003479CE">
        <w:rPr>
          <w:rFonts w:ascii="Arial Narrow" w:hAnsi="Arial Narrow" w:cs="Arial"/>
          <w:color w:val="000000"/>
          <w:sz w:val="24"/>
          <w:szCs w:val="24"/>
        </w:rPr>
        <w:t>. Cuir ceann</w:t>
      </w:r>
      <w:r>
        <w:rPr>
          <w:rFonts w:ascii="Arial Narrow" w:hAnsi="Arial Narrow" w:cs="Arial"/>
          <w:color w:val="000000"/>
          <w:sz w:val="24"/>
          <w:szCs w:val="24"/>
        </w:rPr>
        <w:t xml:space="preserve"> acu</w:t>
      </w:r>
      <w:r w:rsidR="00AC79CE" w:rsidRPr="003479CE">
        <w:rPr>
          <w:rFonts w:ascii="Arial Narrow" w:hAnsi="Arial Narrow" w:cs="Arial"/>
          <w:color w:val="000000"/>
          <w:sz w:val="24"/>
          <w:szCs w:val="24"/>
        </w:rPr>
        <w:t xml:space="preserve"> in abairt </w:t>
      </w:r>
      <w:r w:rsidR="00A3039B" w:rsidRPr="003479CE">
        <w:rPr>
          <w:rFonts w:ascii="Arial Narrow" w:hAnsi="Arial Narrow" w:cs="Arial"/>
          <w:color w:val="000000"/>
          <w:sz w:val="24"/>
          <w:szCs w:val="24"/>
        </w:rPr>
        <w:t xml:space="preserve">chun an difríocht idir an </w:t>
      </w:r>
      <w:r>
        <w:rPr>
          <w:rFonts w:ascii="Arial Narrow" w:hAnsi="Arial Narrow" w:cs="Arial"/>
          <w:color w:val="000000"/>
          <w:sz w:val="24"/>
          <w:szCs w:val="24"/>
        </w:rPr>
        <w:t>a</w:t>
      </w:r>
      <w:r w:rsidR="00A3039B" w:rsidRPr="003479CE">
        <w:rPr>
          <w:rFonts w:ascii="Arial Narrow" w:hAnsi="Arial Narrow" w:cs="Arial"/>
          <w:color w:val="000000"/>
          <w:sz w:val="24"/>
          <w:szCs w:val="24"/>
        </w:rPr>
        <w:t xml:space="preserve">imsir </w:t>
      </w:r>
      <w:r>
        <w:rPr>
          <w:rFonts w:ascii="Arial Narrow" w:hAnsi="Arial Narrow" w:cs="Arial"/>
          <w:color w:val="000000"/>
          <w:sz w:val="24"/>
          <w:szCs w:val="24"/>
        </w:rPr>
        <w:t>c</w:t>
      </w:r>
      <w:r w:rsidR="00A3039B" w:rsidRPr="003479CE">
        <w:rPr>
          <w:rFonts w:ascii="Arial Narrow" w:hAnsi="Arial Narrow" w:cs="Arial"/>
          <w:color w:val="000000"/>
          <w:sz w:val="24"/>
          <w:szCs w:val="24"/>
        </w:rPr>
        <w:t xml:space="preserve">haite agus an </w:t>
      </w:r>
      <w:r>
        <w:rPr>
          <w:rFonts w:ascii="Arial Narrow" w:hAnsi="Arial Narrow" w:cs="Arial"/>
          <w:color w:val="000000"/>
          <w:sz w:val="24"/>
          <w:szCs w:val="24"/>
        </w:rPr>
        <w:t>m</w:t>
      </w:r>
      <w:r w:rsidR="00A3039B" w:rsidRPr="003479CE">
        <w:rPr>
          <w:rFonts w:ascii="Arial Narrow" w:hAnsi="Arial Narrow" w:cs="Arial"/>
          <w:color w:val="000000"/>
          <w:sz w:val="24"/>
          <w:szCs w:val="24"/>
        </w:rPr>
        <w:t xml:space="preserve">odh </w:t>
      </w:r>
      <w:r>
        <w:rPr>
          <w:rFonts w:ascii="Arial Narrow" w:hAnsi="Arial Narrow" w:cs="Arial"/>
          <w:color w:val="000000"/>
          <w:sz w:val="24"/>
          <w:szCs w:val="24"/>
        </w:rPr>
        <w:t>o</w:t>
      </w:r>
      <w:r w:rsidR="00A3039B" w:rsidRPr="003479CE">
        <w:rPr>
          <w:rFonts w:ascii="Arial Narrow" w:hAnsi="Arial Narrow" w:cs="Arial"/>
          <w:color w:val="000000"/>
          <w:sz w:val="24"/>
          <w:szCs w:val="24"/>
        </w:rPr>
        <w:t>rdaithe</w:t>
      </w:r>
      <w:r w:rsidR="00932C9B" w:rsidRPr="003479CE">
        <w:rPr>
          <w:rFonts w:ascii="Arial Narrow" w:hAnsi="Arial Narrow" w:cs="Arial"/>
          <w:color w:val="000000"/>
          <w:sz w:val="24"/>
          <w:szCs w:val="24"/>
        </w:rPr>
        <w:t>a</w:t>
      </w:r>
      <w:r w:rsidR="00A3039B" w:rsidRPr="003479CE">
        <w:rPr>
          <w:rFonts w:ascii="Arial Narrow" w:hAnsi="Arial Narrow" w:cs="Arial"/>
          <w:color w:val="000000"/>
          <w:sz w:val="24"/>
          <w:szCs w:val="24"/>
        </w:rPr>
        <w:t>ch a léiriú do na foghlaimeoirí</w:t>
      </w:r>
      <w:r>
        <w:rPr>
          <w:rFonts w:ascii="Arial Narrow" w:hAnsi="Arial Narrow" w:cs="Arial"/>
          <w:color w:val="000000"/>
          <w:sz w:val="24"/>
          <w:szCs w:val="24"/>
        </w:rPr>
        <w:t>, mar shampla:</w:t>
      </w:r>
      <w:r w:rsidR="00A3039B" w:rsidRPr="003479CE"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i/>
          <w:color w:val="000000"/>
          <w:sz w:val="24"/>
          <w:szCs w:val="24"/>
        </w:rPr>
        <w:t>D’fhan mé in óstán</w:t>
      </w:r>
      <w:r w:rsidR="00A3039B" w:rsidRPr="003479CE">
        <w:rPr>
          <w:rFonts w:ascii="Arial Narrow" w:hAnsi="Arial Narrow" w:cs="Arial"/>
          <w:color w:val="000000"/>
          <w:sz w:val="24"/>
          <w:szCs w:val="24"/>
        </w:rPr>
        <w:t xml:space="preserve"> agus </w:t>
      </w:r>
      <w:r w:rsidR="00A3039B" w:rsidRPr="003479CE">
        <w:rPr>
          <w:rFonts w:ascii="Arial Narrow" w:hAnsi="Arial Narrow" w:cs="Arial"/>
          <w:i/>
          <w:color w:val="000000"/>
          <w:sz w:val="24"/>
          <w:szCs w:val="24"/>
        </w:rPr>
        <w:t>Fan nóiméad</w:t>
      </w:r>
      <w:r w:rsidR="00A92DC4">
        <w:rPr>
          <w:rFonts w:ascii="Arial Narrow" w:hAnsi="Arial Narrow" w:cs="Arial"/>
          <w:color w:val="000000"/>
          <w:sz w:val="24"/>
          <w:szCs w:val="24"/>
        </w:rPr>
        <w:t xml:space="preserve">. </w:t>
      </w:r>
      <w:r w:rsidR="00073283" w:rsidRPr="003479CE">
        <w:rPr>
          <w:rFonts w:ascii="Arial Narrow" w:hAnsi="Arial Narrow" w:cs="Arial"/>
          <w:color w:val="000000"/>
          <w:sz w:val="24"/>
          <w:szCs w:val="24"/>
        </w:rPr>
        <w:t xml:space="preserve">An </w:t>
      </w:r>
      <w:r w:rsidR="00A92DC4" w:rsidRPr="003479CE">
        <w:rPr>
          <w:rFonts w:ascii="Arial Narrow" w:hAnsi="Arial Narrow" w:cs="Arial"/>
          <w:color w:val="000000"/>
          <w:sz w:val="24"/>
          <w:szCs w:val="24"/>
        </w:rPr>
        <w:t>aithní</w:t>
      </w:r>
      <w:r w:rsidR="00A92DC4">
        <w:rPr>
          <w:rFonts w:ascii="Arial Narrow" w:hAnsi="Arial Narrow" w:cs="Arial"/>
          <w:color w:val="000000"/>
          <w:sz w:val="24"/>
          <w:szCs w:val="24"/>
        </w:rPr>
        <w:t>o</w:t>
      </w:r>
      <w:r w:rsidR="00A92DC4" w:rsidRPr="003479CE">
        <w:rPr>
          <w:rFonts w:ascii="Arial Narrow" w:hAnsi="Arial Narrow" w:cs="Arial"/>
          <w:color w:val="000000"/>
          <w:sz w:val="24"/>
          <w:szCs w:val="24"/>
        </w:rPr>
        <w:t>nn</w:t>
      </w:r>
      <w:r w:rsidR="00073283" w:rsidRPr="003479CE">
        <w:rPr>
          <w:rFonts w:ascii="Arial Narrow" w:hAnsi="Arial Narrow" w:cs="Arial"/>
          <w:color w:val="000000"/>
          <w:sz w:val="24"/>
          <w:szCs w:val="24"/>
        </w:rPr>
        <w:t xml:space="preserve"> siad an difríocht? </w:t>
      </w:r>
    </w:p>
    <w:p w:rsidR="001F36CD" w:rsidRPr="001F36CD" w:rsidRDefault="001F36CD" w:rsidP="008B5941">
      <w:pPr>
        <w:pStyle w:val="ListParagraph"/>
        <w:ind w:right="662"/>
        <w:rPr>
          <w:rFonts w:ascii="Arial Narrow" w:hAnsi="Arial Narrow" w:cs="Arial"/>
          <w:color w:val="000000"/>
          <w:sz w:val="24"/>
          <w:szCs w:val="24"/>
        </w:rPr>
      </w:pPr>
    </w:p>
    <w:p w:rsidR="001F36CD" w:rsidRDefault="00A3039B" w:rsidP="008B594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Ansin, oscail an sleamhnán </w:t>
      </w:r>
      <w:r w:rsidRPr="003479CE">
        <w:rPr>
          <w:rFonts w:ascii="Arial Narrow" w:hAnsi="Arial Narrow" w:cs="Arial"/>
          <w:b/>
          <w:color w:val="000000"/>
          <w:sz w:val="24"/>
          <w:szCs w:val="24"/>
        </w:rPr>
        <w:t>An Modh Ordaitheach ar lean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sa taispeántas PowerPoint </w:t>
      </w:r>
      <w:r w:rsidRPr="003479CE">
        <w:rPr>
          <w:rFonts w:ascii="Arial Narrow" w:hAnsi="Arial Narrow" w:cs="Arial"/>
          <w:b/>
          <w:color w:val="000000"/>
          <w:sz w:val="24"/>
          <w:szCs w:val="24"/>
        </w:rPr>
        <w:t>Gníomhaíochtaí Labhartha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. Nocht na habairtí san </w:t>
      </w:r>
      <w:r w:rsidR="006306E7">
        <w:rPr>
          <w:rFonts w:ascii="Arial Narrow" w:hAnsi="Arial Narrow" w:cs="Arial"/>
          <w:color w:val="000000"/>
          <w:sz w:val="24"/>
          <w:szCs w:val="24"/>
        </w:rPr>
        <w:t>a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imsir </w:t>
      </w:r>
      <w:r w:rsidR="006306E7">
        <w:rPr>
          <w:rFonts w:ascii="Arial Narrow" w:hAnsi="Arial Narrow" w:cs="Arial"/>
          <w:color w:val="000000"/>
          <w:sz w:val="24"/>
          <w:szCs w:val="24"/>
        </w:rPr>
        <w:t>c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haite. Iarr ar fhoghlaimeoirí éagsúla iad a léamh amach. Nuair atá </w:t>
      </w:r>
      <w:r w:rsidR="00772737" w:rsidRPr="003479CE">
        <w:rPr>
          <w:rFonts w:ascii="Arial Narrow" w:hAnsi="Arial Narrow" w:cs="Arial"/>
          <w:color w:val="000000"/>
          <w:sz w:val="24"/>
          <w:szCs w:val="24"/>
        </w:rPr>
        <w:t>na habairtí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léite amach uair amháin</w:t>
      </w:r>
      <w:r w:rsidR="006306E7">
        <w:rPr>
          <w:rFonts w:ascii="Arial Narrow" w:hAnsi="Arial Narrow" w:cs="Arial"/>
          <w:color w:val="000000"/>
          <w:sz w:val="24"/>
          <w:szCs w:val="24"/>
        </w:rPr>
        <w:t>,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iarr ar fhoghlaimeoirí difriúla iad a léamh amach arís. </w:t>
      </w:r>
    </w:p>
    <w:p w:rsidR="001F36CD" w:rsidRPr="001F36CD" w:rsidRDefault="001F36CD" w:rsidP="008B5941">
      <w:pPr>
        <w:pStyle w:val="ListParagraph"/>
        <w:ind w:right="662"/>
        <w:rPr>
          <w:rFonts w:ascii="Arial Narrow" w:hAnsi="Arial Narrow" w:cs="Arial"/>
          <w:color w:val="000000"/>
          <w:sz w:val="24"/>
          <w:szCs w:val="24"/>
        </w:rPr>
      </w:pPr>
    </w:p>
    <w:p w:rsidR="001F36CD" w:rsidRDefault="006306E7" w:rsidP="008B594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Nocht</w:t>
      </w:r>
      <w:r w:rsidR="00A3039B" w:rsidRPr="003479CE">
        <w:rPr>
          <w:rFonts w:ascii="Arial Narrow" w:hAnsi="Arial Narrow" w:cs="Arial"/>
          <w:color w:val="000000"/>
          <w:sz w:val="24"/>
          <w:szCs w:val="24"/>
        </w:rPr>
        <w:t xml:space="preserve"> na horduithe</w:t>
      </w:r>
      <w:r>
        <w:rPr>
          <w:rFonts w:ascii="Arial Narrow" w:hAnsi="Arial Narrow" w:cs="Arial"/>
          <w:color w:val="000000"/>
          <w:sz w:val="24"/>
          <w:szCs w:val="24"/>
        </w:rPr>
        <w:t xml:space="preserve"> ansin,</w:t>
      </w:r>
      <w:r w:rsidR="00A3039B" w:rsidRPr="003479CE">
        <w:rPr>
          <w:rFonts w:ascii="Arial Narrow" w:hAnsi="Arial Narrow" w:cs="Arial"/>
          <w:color w:val="000000"/>
          <w:sz w:val="24"/>
          <w:szCs w:val="24"/>
        </w:rPr>
        <w:t xml:space="preserve"> ceann ar cheann. </w:t>
      </w:r>
      <w:r w:rsidR="00772737" w:rsidRPr="003479CE">
        <w:rPr>
          <w:rFonts w:ascii="Arial Narrow" w:hAnsi="Arial Narrow" w:cs="Arial"/>
          <w:color w:val="000000"/>
          <w:sz w:val="24"/>
          <w:szCs w:val="24"/>
        </w:rPr>
        <w:t>Léigh iad amach agus iarr ar na foghlaimeoirí iad a rá i do dhiaidh. Iarr orthu</w:t>
      </w:r>
      <w:r>
        <w:rPr>
          <w:rFonts w:ascii="Arial Narrow" w:hAnsi="Arial Narrow" w:cs="Arial"/>
          <w:color w:val="000000"/>
          <w:sz w:val="24"/>
          <w:szCs w:val="24"/>
        </w:rPr>
        <w:t xml:space="preserve"> machnamh a dhéanamh ar</w:t>
      </w:r>
      <w:r w:rsidR="00772737" w:rsidRPr="003479CE">
        <w:rPr>
          <w:rFonts w:ascii="Arial Narrow" w:hAnsi="Arial Narrow" w:cs="Arial"/>
          <w:color w:val="000000"/>
          <w:sz w:val="24"/>
          <w:szCs w:val="24"/>
        </w:rPr>
        <w:t xml:space="preserve"> na difríochtaí idir an </w:t>
      </w:r>
      <w:r>
        <w:rPr>
          <w:rFonts w:ascii="Arial Narrow" w:hAnsi="Arial Narrow" w:cs="Arial"/>
          <w:color w:val="000000"/>
          <w:sz w:val="24"/>
          <w:szCs w:val="24"/>
        </w:rPr>
        <w:t>a</w:t>
      </w:r>
      <w:r w:rsidR="00772737" w:rsidRPr="003479CE">
        <w:rPr>
          <w:rFonts w:ascii="Arial Narrow" w:hAnsi="Arial Narrow" w:cs="Arial"/>
          <w:color w:val="000000"/>
          <w:sz w:val="24"/>
          <w:szCs w:val="24"/>
        </w:rPr>
        <w:t xml:space="preserve">imsir </w:t>
      </w:r>
      <w:r>
        <w:rPr>
          <w:rFonts w:ascii="Arial Narrow" w:hAnsi="Arial Narrow" w:cs="Arial"/>
          <w:color w:val="000000"/>
          <w:sz w:val="24"/>
          <w:szCs w:val="24"/>
        </w:rPr>
        <w:t>c</w:t>
      </w:r>
      <w:r w:rsidR="00772737" w:rsidRPr="003479CE">
        <w:rPr>
          <w:rFonts w:ascii="Arial Narrow" w:hAnsi="Arial Narrow" w:cs="Arial"/>
          <w:color w:val="000000"/>
          <w:sz w:val="24"/>
          <w:szCs w:val="24"/>
        </w:rPr>
        <w:t xml:space="preserve">haite agus an </w:t>
      </w:r>
      <w:r>
        <w:rPr>
          <w:rFonts w:ascii="Arial Narrow" w:hAnsi="Arial Narrow" w:cs="Arial"/>
          <w:color w:val="000000"/>
          <w:sz w:val="24"/>
          <w:szCs w:val="24"/>
        </w:rPr>
        <w:t>m</w:t>
      </w:r>
      <w:r w:rsidR="00772737" w:rsidRPr="003479CE">
        <w:rPr>
          <w:rFonts w:ascii="Arial Narrow" w:hAnsi="Arial Narrow" w:cs="Arial"/>
          <w:color w:val="000000"/>
          <w:sz w:val="24"/>
          <w:szCs w:val="24"/>
        </w:rPr>
        <w:t xml:space="preserve">odh </w:t>
      </w:r>
      <w:r>
        <w:rPr>
          <w:rFonts w:ascii="Arial Narrow" w:hAnsi="Arial Narrow" w:cs="Arial"/>
          <w:color w:val="000000"/>
          <w:sz w:val="24"/>
          <w:szCs w:val="24"/>
        </w:rPr>
        <w:t>o</w:t>
      </w:r>
      <w:r w:rsidR="00772737" w:rsidRPr="003479CE">
        <w:rPr>
          <w:rFonts w:ascii="Arial Narrow" w:hAnsi="Arial Narrow" w:cs="Arial"/>
          <w:color w:val="000000"/>
          <w:sz w:val="24"/>
          <w:szCs w:val="24"/>
        </w:rPr>
        <w:t xml:space="preserve">rdaitheach. </w:t>
      </w:r>
    </w:p>
    <w:p w:rsidR="001F36CD" w:rsidRPr="001F36CD" w:rsidRDefault="001F36CD" w:rsidP="008B5941">
      <w:pPr>
        <w:pStyle w:val="ListParagraph"/>
        <w:ind w:right="662"/>
        <w:rPr>
          <w:rFonts w:ascii="Arial Narrow" w:hAnsi="Arial Narrow" w:cs="Arial"/>
          <w:color w:val="000000"/>
          <w:sz w:val="24"/>
          <w:szCs w:val="24"/>
        </w:rPr>
      </w:pPr>
    </w:p>
    <w:p w:rsidR="001F36CD" w:rsidRDefault="006306E7" w:rsidP="008B594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lastRenderedPageBreak/>
        <w:t>Éist</w:t>
      </w:r>
      <w:r w:rsidR="00772737" w:rsidRPr="003479CE">
        <w:rPr>
          <w:rFonts w:ascii="Arial Narrow" w:hAnsi="Arial Narrow" w:cs="Arial"/>
          <w:color w:val="000000"/>
          <w:sz w:val="24"/>
          <w:szCs w:val="24"/>
        </w:rPr>
        <w:t xml:space="preserve"> lena gcuid tuairimí </w:t>
      </w:r>
      <w:r>
        <w:rPr>
          <w:rFonts w:ascii="Arial Narrow" w:hAnsi="Arial Narrow" w:cs="Arial"/>
          <w:color w:val="000000"/>
          <w:sz w:val="24"/>
          <w:szCs w:val="24"/>
        </w:rPr>
        <w:t>ansin. Déan</w:t>
      </w:r>
      <w:r w:rsidR="00772737" w:rsidRPr="003479CE">
        <w:rPr>
          <w:rFonts w:ascii="Arial Narrow" w:hAnsi="Arial Narrow" w:cs="Arial"/>
          <w:color w:val="000000"/>
          <w:sz w:val="24"/>
          <w:szCs w:val="24"/>
        </w:rPr>
        <w:t xml:space="preserve"> cinnte de go dtuigeann siad go n-úsáidtear fréamh an bhriathair chun ordú a thabhairt do dhuin</w:t>
      </w:r>
      <w:r w:rsidR="00055662" w:rsidRPr="003479CE">
        <w:rPr>
          <w:rFonts w:ascii="Arial Narrow" w:hAnsi="Arial Narrow" w:cs="Arial"/>
          <w:color w:val="000000"/>
          <w:sz w:val="24"/>
          <w:szCs w:val="24"/>
        </w:rPr>
        <w:t>e amháin</w:t>
      </w:r>
      <w:r>
        <w:rPr>
          <w:rFonts w:ascii="Arial Narrow" w:hAnsi="Arial Narrow" w:cs="Arial"/>
          <w:color w:val="000000"/>
          <w:sz w:val="24"/>
          <w:szCs w:val="24"/>
        </w:rPr>
        <w:t>,</w:t>
      </w:r>
      <w:r w:rsidR="00055662" w:rsidRPr="003479CE">
        <w:rPr>
          <w:rFonts w:ascii="Arial Narrow" w:hAnsi="Arial Narrow" w:cs="Arial"/>
          <w:color w:val="000000"/>
          <w:sz w:val="24"/>
          <w:szCs w:val="24"/>
        </w:rPr>
        <w:t xml:space="preserve"> ag</w:t>
      </w:r>
      <w:r w:rsidR="00772737" w:rsidRPr="003479CE">
        <w:rPr>
          <w:rFonts w:ascii="Arial Narrow" w:hAnsi="Arial Narrow" w:cs="Arial"/>
          <w:color w:val="000000"/>
          <w:sz w:val="24"/>
          <w:szCs w:val="24"/>
        </w:rPr>
        <w:t>u</w:t>
      </w:r>
      <w:r w:rsidR="00055662" w:rsidRPr="003479CE">
        <w:rPr>
          <w:rFonts w:ascii="Arial Narrow" w:hAnsi="Arial Narrow" w:cs="Arial"/>
          <w:color w:val="000000"/>
          <w:sz w:val="24"/>
          <w:szCs w:val="24"/>
        </w:rPr>
        <w:t>s</w:t>
      </w:r>
      <w:r w:rsidR="00772737" w:rsidRPr="003479CE">
        <w:rPr>
          <w:rFonts w:ascii="Arial Narrow" w:hAnsi="Arial Narrow" w:cs="Arial"/>
          <w:color w:val="000000"/>
          <w:sz w:val="24"/>
          <w:szCs w:val="24"/>
        </w:rPr>
        <w:t xml:space="preserve"> nach n-úsáidtear na forainmneacha</w:t>
      </w:r>
      <w:r w:rsidR="00055662" w:rsidRPr="003479CE">
        <w:rPr>
          <w:rFonts w:ascii="Arial Narrow" w:hAnsi="Arial Narrow" w:cs="Arial"/>
          <w:color w:val="000000"/>
          <w:sz w:val="24"/>
          <w:szCs w:val="24"/>
        </w:rPr>
        <w:t xml:space="preserve"> (mé,</w:t>
      </w:r>
      <w:r w:rsidR="00A92DC4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055662" w:rsidRPr="003479CE">
        <w:rPr>
          <w:rFonts w:ascii="Arial Narrow" w:hAnsi="Arial Narrow" w:cs="Arial"/>
          <w:color w:val="000000"/>
          <w:sz w:val="24"/>
          <w:szCs w:val="24"/>
        </w:rPr>
        <w:t>tú,</w:t>
      </w:r>
      <w:r w:rsidR="00A92DC4">
        <w:rPr>
          <w:rFonts w:ascii="Arial Narrow" w:hAnsi="Arial Narrow" w:cs="Arial"/>
          <w:color w:val="000000"/>
          <w:sz w:val="24"/>
          <w:szCs w:val="24"/>
        </w:rPr>
        <w:t xml:space="preserve"> sé, </w:t>
      </w:r>
      <w:r w:rsidR="00055662" w:rsidRPr="003479CE">
        <w:rPr>
          <w:rFonts w:ascii="Arial Narrow" w:hAnsi="Arial Narrow" w:cs="Arial"/>
          <w:color w:val="000000"/>
          <w:sz w:val="24"/>
          <w:szCs w:val="24"/>
        </w:rPr>
        <w:t>sí srl)</w:t>
      </w:r>
      <w:r w:rsidR="00772737" w:rsidRPr="003479CE">
        <w:rPr>
          <w:rFonts w:ascii="Arial Narrow" w:hAnsi="Arial Narrow" w:cs="Arial"/>
          <w:color w:val="000000"/>
          <w:sz w:val="24"/>
          <w:szCs w:val="24"/>
        </w:rPr>
        <w:t xml:space="preserve">. </w:t>
      </w:r>
    </w:p>
    <w:p w:rsidR="001F36CD" w:rsidRPr="001F36CD" w:rsidRDefault="001F36CD" w:rsidP="008B5941">
      <w:pPr>
        <w:pStyle w:val="ListParagraph"/>
        <w:ind w:right="662"/>
        <w:rPr>
          <w:rFonts w:ascii="Arial Narrow" w:hAnsi="Arial Narrow" w:cs="Arial"/>
          <w:color w:val="000000"/>
          <w:sz w:val="24"/>
          <w:szCs w:val="24"/>
        </w:rPr>
      </w:pPr>
    </w:p>
    <w:p w:rsidR="001F36CD" w:rsidRDefault="00055662" w:rsidP="008B594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Oscail an sleamhnán </w:t>
      </w:r>
      <w:r w:rsidRPr="003479CE">
        <w:rPr>
          <w:rFonts w:ascii="Arial Narrow" w:hAnsi="Arial Narrow" w:cs="Arial"/>
          <w:b/>
          <w:color w:val="000000"/>
          <w:sz w:val="24"/>
          <w:szCs w:val="24"/>
        </w:rPr>
        <w:t>Cén t-ordú?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073283" w:rsidRPr="003479CE">
        <w:rPr>
          <w:rFonts w:ascii="Arial Narrow" w:hAnsi="Arial Narrow" w:cs="Arial"/>
          <w:color w:val="000000"/>
          <w:sz w:val="24"/>
          <w:szCs w:val="24"/>
        </w:rPr>
        <w:t>s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a taispeántas PowerPoint </w:t>
      </w:r>
      <w:r w:rsidRPr="003479CE">
        <w:rPr>
          <w:rFonts w:ascii="Arial Narrow" w:hAnsi="Arial Narrow" w:cs="Arial"/>
          <w:b/>
          <w:color w:val="000000"/>
          <w:sz w:val="24"/>
          <w:szCs w:val="24"/>
        </w:rPr>
        <w:t>Gníomhaíochtaí Labhartha</w:t>
      </w:r>
      <w:r w:rsidRPr="003479CE">
        <w:rPr>
          <w:rFonts w:ascii="Arial Narrow" w:hAnsi="Arial Narrow" w:cs="Arial"/>
          <w:color w:val="000000"/>
          <w:sz w:val="24"/>
          <w:szCs w:val="24"/>
        </w:rPr>
        <w:t>.</w:t>
      </w:r>
      <w:r w:rsidR="00073283" w:rsidRPr="003479C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3479CE">
        <w:rPr>
          <w:rFonts w:ascii="Arial Narrow" w:hAnsi="Arial Narrow" w:cs="Arial"/>
          <w:color w:val="000000"/>
          <w:sz w:val="24"/>
          <w:szCs w:val="24"/>
        </w:rPr>
        <w:t>Nocht na híomhánna</w:t>
      </w:r>
      <w:r w:rsidR="006306E7">
        <w:rPr>
          <w:rFonts w:ascii="Arial Narrow" w:hAnsi="Arial Narrow" w:cs="Arial"/>
          <w:color w:val="000000"/>
          <w:sz w:val="24"/>
          <w:szCs w:val="24"/>
        </w:rPr>
        <w:t>,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ceann ar cheann</w:t>
      </w:r>
      <w:r w:rsidR="006306E7">
        <w:rPr>
          <w:rFonts w:ascii="Arial Narrow" w:hAnsi="Arial Narrow" w:cs="Arial"/>
          <w:color w:val="000000"/>
          <w:sz w:val="24"/>
          <w:szCs w:val="24"/>
        </w:rPr>
        <w:t>,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agus iarr ar na foghlaimeoirí an t-</w:t>
      </w:r>
      <w:r w:rsidR="00A92DC4" w:rsidRPr="003479CE">
        <w:rPr>
          <w:rFonts w:ascii="Arial Narrow" w:hAnsi="Arial Narrow" w:cs="Arial"/>
          <w:color w:val="000000"/>
          <w:sz w:val="24"/>
          <w:szCs w:val="24"/>
        </w:rPr>
        <w:t>ordú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a bhaineann le gach pictiúr a rá</w:t>
      </w:r>
      <w:r w:rsidR="006306E7">
        <w:rPr>
          <w:rFonts w:ascii="Arial Narrow" w:hAnsi="Arial Narrow" w:cs="Arial"/>
          <w:color w:val="000000"/>
          <w:sz w:val="24"/>
          <w:szCs w:val="24"/>
        </w:rPr>
        <w:t>,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de réir mar a </w:t>
      </w:r>
      <w:r w:rsidR="00073283" w:rsidRPr="003479CE">
        <w:rPr>
          <w:rFonts w:ascii="Arial Narrow" w:hAnsi="Arial Narrow" w:cs="Arial"/>
          <w:color w:val="000000"/>
          <w:sz w:val="24"/>
          <w:szCs w:val="24"/>
        </w:rPr>
        <w:t>nocht</w:t>
      </w:r>
      <w:r w:rsidR="006306E7">
        <w:rPr>
          <w:rFonts w:ascii="Arial Narrow" w:hAnsi="Arial Narrow" w:cs="Arial"/>
          <w:color w:val="000000"/>
          <w:sz w:val="24"/>
          <w:szCs w:val="24"/>
        </w:rPr>
        <w:t>ann tú</w:t>
      </w:r>
      <w:r w:rsidR="00073283" w:rsidRPr="003479CE">
        <w:rPr>
          <w:rFonts w:ascii="Arial Narrow" w:hAnsi="Arial Narrow" w:cs="Arial"/>
          <w:color w:val="000000"/>
          <w:sz w:val="24"/>
          <w:szCs w:val="24"/>
        </w:rPr>
        <w:t xml:space="preserve"> iad. Déan an ghníomhaío</w:t>
      </w:r>
      <w:r w:rsidRPr="003479CE">
        <w:rPr>
          <w:rFonts w:ascii="Arial Narrow" w:hAnsi="Arial Narrow" w:cs="Arial"/>
          <w:color w:val="000000"/>
          <w:sz w:val="24"/>
          <w:szCs w:val="24"/>
        </w:rPr>
        <w:t>cht leis na foghlaimeoirí</w:t>
      </w:r>
      <w:r w:rsidR="006306E7">
        <w:rPr>
          <w:rFonts w:ascii="Arial Narrow" w:hAnsi="Arial Narrow" w:cs="Arial"/>
          <w:color w:val="000000"/>
          <w:sz w:val="24"/>
          <w:szCs w:val="24"/>
        </w:rPr>
        <w:t>,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mar ghrúpa</w:t>
      </w:r>
      <w:r w:rsidR="006306E7">
        <w:rPr>
          <w:rFonts w:ascii="Arial Narrow" w:hAnsi="Arial Narrow" w:cs="Arial"/>
          <w:color w:val="000000"/>
          <w:sz w:val="24"/>
          <w:szCs w:val="24"/>
        </w:rPr>
        <w:t>,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agus ansin iarr ar fhoghlaimeoirí aonair an t-ordú a rá. Ceartaigh aon bhotúin a thugann tú faoi deara. </w:t>
      </w:r>
    </w:p>
    <w:p w:rsidR="001F36CD" w:rsidRPr="001F36CD" w:rsidRDefault="001F36CD" w:rsidP="008B5941">
      <w:pPr>
        <w:pStyle w:val="ListParagraph"/>
        <w:ind w:right="662"/>
        <w:rPr>
          <w:rFonts w:ascii="Arial Narrow" w:hAnsi="Arial Narrow" w:cs="Arial"/>
          <w:color w:val="000000"/>
          <w:sz w:val="24"/>
          <w:szCs w:val="24"/>
        </w:rPr>
      </w:pPr>
    </w:p>
    <w:p w:rsidR="001F36CD" w:rsidRDefault="006306E7" w:rsidP="008B594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Oscail</w:t>
      </w:r>
      <w:r w:rsidR="00055662" w:rsidRPr="003479CE">
        <w:rPr>
          <w:rFonts w:ascii="Arial Narrow" w:hAnsi="Arial Narrow" w:cs="Arial"/>
          <w:color w:val="000000"/>
          <w:sz w:val="24"/>
          <w:szCs w:val="24"/>
        </w:rPr>
        <w:t xml:space="preserve"> an sleamhnán </w:t>
      </w:r>
      <w:r w:rsidR="00836CE3" w:rsidRPr="003479CE">
        <w:rPr>
          <w:rFonts w:ascii="Arial Narrow" w:hAnsi="Arial Narrow" w:cs="Arial"/>
          <w:b/>
          <w:color w:val="000000"/>
          <w:sz w:val="24"/>
          <w:szCs w:val="24"/>
        </w:rPr>
        <w:t>Ordú a thabhair</w:t>
      </w:r>
      <w:r w:rsidR="00836CE3" w:rsidRPr="003479CE">
        <w:rPr>
          <w:rFonts w:ascii="Arial Narrow" w:hAnsi="Arial Narrow" w:cs="Arial"/>
          <w:color w:val="000000"/>
          <w:sz w:val="24"/>
          <w:szCs w:val="24"/>
        </w:rPr>
        <w:t xml:space="preserve">t sa taispeántas PowerPoint </w:t>
      </w:r>
      <w:r w:rsidR="00836CE3" w:rsidRPr="003479CE">
        <w:rPr>
          <w:rFonts w:ascii="Arial Narrow" w:hAnsi="Arial Narrow" w:cs="Arial"/>
          <w:b/>
          <w:color w:val="000000"/>
          <w:sz w:val="24"/>
          <w:szCs w:val="24"/>
        </w:rPr>
        <w:t>Gníomhaíochtaí Labhartha</w:t>
      </w:r>
      <w:r w:rsidR="00836CE3" w:rsidRPr="003479CE">
        <w:rPr>
          <w:rFonts w:ascii="Arial Narrow" w:hAnsi="Arial Narrow" w:cs="Arial"/>
          <w:color w:val="000000"/>
          <w:sz w:val="24"/>
          <w:szCs w:val="24"/>
        </w:rPr>
        <w:t>. Fág an sle</w:t>
      </w:r>
      <w:r w:rsidR="00073283" w:rsidRPr="003479CE">
        <w:rPr>
          <w:rFonts w:ascii="Arial Narrow" w:hAnsi="Arial Narrow" w:cs="Arial"/>
          <w:color w:val="000000"/>
          <w:sz w:val="24"/>
          <w:szCs w:val="24"/>
        </w:rPr>
        <w:t>amhnán ar oscailt i rith na c</w:t>
      </w:r>
      <w:r>
        <w:rPr>
          <w:rFonts w:ascii="Arial Narrow" w:hAnsi="Arial Narrow" w:cs="Arial"/>
          <w:color w:val="000000"/>
          <w:sz w:val="24"/>
          <w:szCs w:val="24"/>
        </w:rPr>
        <w:t>h</w:t>
      </w:r>
      <w:r w:rsidR="00073283" w:rsidRPr="003479CE">
        <w:rPr>
          <w:rFonts w:ascii="Arial Narrow" w:hAnsi="Arial Narrow" w:cs="Arial"/>
          <w:color w:val="000000"/>
          <w:sz w:val="24"/>
          <w:szCs w:val="24"/>
        </w:rPr>
        <w:t>éa</w:t>
      </w:r>
      <w:r w:rsidR="00836CE3" w:rsidRPr="003479CE">
        <w:rPr>
          <w:rFonts w:ascii="Arial Narrow" w:hAnsi="Arial Narrow" w:cs="Arial"/>
          <w:color w:val="000000"/>
          <w:sz w:val="24"/>
          <w:szCs w:val="24"/>
        </w:rPr>
        <w:t>d g</w:t>
      </w:r>
      <w:r w:rsidR="00F3202A">
        <w:rPr>
          <w:rFonts w:ascii="Arial Narrow" w:hAnsi="Arial Narrow" w:cs="Arial"/>
          <w:color w:val="000000"/>
          <w:sz w:val="24"/>
          <w:szCs w:val="24"/>
        </w:rPr>
        <w:t>h</w:t>
      </w:r>
      <w:r w:rsidR="00836CE3" w:rsidRPr="003479CE">
        <w:rPr>
          <w:rFonts w:ascii="Arial Narrow" w:hAnsi="Arial Narrow" w:cs="Arial"/>
          <w:color w:val="000000"/>
          <w:sz w:val="24"/>
          <w:szCs w:val="24"/>
        </w:rPr>
        <w:t xml:space="preserve">níomhaíochta eile. </w:t>
      </w:r>
    </w:p>
    <w:p w:rsidR="001F36CD" w:rsidRPr="001F36CD" w:rsidRDefault="001F36CD" w:rsidP="008B5941">
      <w:pPr>
        <w:pStyle w:val="ListParagraph"/>
        <w:ind w:right="662"/>
        <w:rPr>
          <w:rFonts w:ascii="Arial Narrow" w:hAnsi="Arial Narrow" w:cs="Arial"/>
          <w:color w:val="000000"/>
          <w:sz w:val="24"/>
          <w:szCs w:val="24"/>
        </w:rPr>
      </w:pPr>
    </w:p>
    <w:p w:rsidR="001F36CD" w:rsidRDefault="00836CE3" w:rsidP="008B594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Suigh i </w:t>
      </w:r>
      <w:r w:rsidR="00A92DC4">
        <w:rPr>
          <w:rFonts w:ascii="Arial Narrow" w:hAnsi="Arial Narrow" w:cs="Arial"/>
          <w:color w:val="000000"/>
          <w:sz w:val="24"/>
          <w:szCs w:val="24"/>
        </w:rPr>
        <w:t xml:space="preserve">gciorcal leis na foghlaimeoirí. </w:t>
      </w:r>
      <w:r w:rsidR="00073283" w:rsidRPr="003479CE">
        <w:rPr>
          <w:rFonts w:ascii="Arial Narrow" w:hAnsi="Arial Narrow" w:cs="Arial"/>
          <w:color w:val="000000"/>
          <w:sz w:val="24"/>
          <w:szCs w:val="24"/>
        </w:rPr>
        <w:t>Tabhair ordú don chéad fhoghlai</w:t>
      </w:r>
      <w:r w:rsidRPr="003479CE">
        <w:rPr>
          <w:rFonts w:ascii="Arial Narrow" w:hAnsi="Arial Narrow" w:cs="Arial"/>
          <w:color w:val="000000"/>
          <w:sz w:val="24"/>
          <w:szCs w:val="24"/>
        </w:rPr>
        <w:t>m</w:t>
      </w:r>
      <w:r w:rsidR="00073283" w:rsidRPr="003479CE">
        <w:rPr>
          <w:rFonts w:ascii="Arial Narrow" w:hAnsi="Arial Narrow" w:cs="Arial"/>
          <w:color w:val="000000"/>
          <w:sz w:val="24"/>
          <w:szCs w:val="24"/>
        </w:rPr>
        <w:t>eoir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in aice </w:t>
      </w:r>
      <w:r w:rsidR="00073283" w:rsidRPr="003479CE">
        <w:rPr>
          <w:rFonts w:ascii="Arial Narrow" w:hAnsi="Arial Narrow" w:cs="Arial"/>
          <w:color w:val="000000"/>
          <w:sz w:val="24"/>
          <w:szCs w:val="24"/>
        </w:rPr>
        <w:t>lea</w:t>
      </w:r>
      <w:r w:rsidRPr="003479CE">
        <w:rPr>
          <w:rFonts w:ascii="Arial Narrow" w:hAnsi="Arial Narrow" w:cs="Arial"/>
          <w:color w:val="000000"/>
          <w:sz w:val="24"/>
          <w:szCs w:val="24"/>
        </w:rPr>
        <w:t>t</w:t>
      </w:r>
      <w:r w:rsidR="000364BB">
        <w:rPr>
          <w:rFonts w:ascii="Arial Narrow" w:hAnsi="Arial Narrow" w:cs="Arial"/>
          <w:color w:val="000000"/>
          <w:sz w:val="24"/>
          <w:szCs w:val="24"/>
        </w:rPr>
        <w:t>,</w:t>
      </w:r>
      <w:r w:rsidR="00073283" w:rsidRPr="003479C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0364BB">
        <w:rPr>
          <w:rFonts w:ascii="Arial Narrow" w:hAnsi="Arial Narrow" w:cs="Arial"/>
          <w:color w:val="000000"/>
          <w:sz w:val="24"/>
          <w:szCs w:val="24"/>
        </w:rPr>
        <w:t xml:space="preserve">ag </w:t>
      </w:r>
      <w:r w:rsidR="00AF68CE" w:rsidRPr="00AF68CE">
        <w:rPr>
          <w:rFonts w:ascii="Arial Narrow" w:hAnsi="Arial Narrow" w:cs="Arial"/>
          <w:color w:val="000000"/>
          <w:sz w:val="24"/>
          <w:szCs w:val="24"/>
        </w:rPr>
        <w:t>baint úsáid</w:t>
      </w:r>
      <w:r w:rsidR="00F3202A">
        <w:rPr>
          <w:rFonts w:ascii="Arial Narrow" w:hAnsi="Arial Narrow" w:cs="Arial"/>
          <w:color w:val="000000"/>
          <w:sz w:val="24"/>
          <w:szCs w:val="24"/>
        </w:rPr>
        <w:t>e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as ceann de na briat</w:t>
      </w:r>
      <w:r w:rsidR="000364BB">
        <w:rPr>
          <w:rFonts w:ascii="Arial Narrow" w:hAnsi="Arial Narrow" w:cs="Arial"/>
          <w:color w:val="000000"/>
          <w:sz w:val="24"/>
          <w:szCs w:val="24"/>
        </w:rPr>
        <w:t>hra ar an scáileán, mar shampla: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1F36CD">
        <w:rPr>
          <w:rFonts w:ascii="Arial Narrow" w:hAnsi="Arial Narrow" w:cs="Arial"/>
          <w:i/>
          <w:color w:val="000000"/>
          <w:sz w:val="24"/>
          <w:szCs w:val="24"/>
        </w:rPr>
        <w:t>I</w:t>
      </w:r>
      <w:r w:rsidRPr="003479CE">
        <w:rPr>
          <w:rFonts w:ascii="Arial Narrow" w:hAnsi="Arial Narrow" w:cs="Arial"/>
          <w:i/>
          <w:color w:val="000000"/>
          <w:sz w:val="24"/>
          <w:szCs w:val="24"/>
        </w:rPr>
        <w:t>th do dhinnéar</w:t>
      </w:r>
      <w:r w:rsidR="000364BB">
        <w:rPr>
          <w:rFonts w:ascii="Arial Narrow" w:hAnsi="Arial Narrow" w:cs="Arial"/>
          <w:color w:val="000000"/>
          <w:sz w:val="24"/>
          <w:szCs w:val="24"/>
        </w:rPr>
        <w:t>. Beidh a</w:t>
      </w:r>
      <w:r w:rsidRPr="003479CE">
        <w:rPr>
          <w:rFonts w:ascii="Arial Narrow" w:hAnsi="Arial Narrow" w:cs="Arial"/>
          <w:color w:val="000000"/>
          <w:sz w:val="24"/>
          <w:szCs w:val="24"/>
        </w:rPr>
        <w:t>r</w:t>
      </w:r>
      <w:r w:rsidR="000364BB">
        <w:rPr>
          <w:rFonts w:ascii="Arial Narrow" w:hAnsi="Arial Narrow" w:cs="Arial"/>
          <w:color w:val="000000"/>
          <w:sz w:val="24"/>
          <w:szCs w:val="24"/>
        </w:rPr>
        <w:t xml:space="preserve"> an bhfoghlaimeoir sin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gl</w:t>
      </w:r>
      <w:r w:rsidR="000364BB">
        <w:rPr>
          <w:rFonts w:ascii="Arial Narrow" w:hAnsi="Arial Narrow" w:cs="Arial"/>
          <w:color w:val="000000"/>
          <w:sz w:val="24"/>
          <w:szCs w:val="24"/>
        </w:rPr>
        <w:t>acadh leis an ordú, mar shampla: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1F36CD">
        <w:rPr>
          <w:rFonts w:ascii="Arial Narrow" w:hAnsi="Arial Narrow" w:cs="Arial"/>
          <w:i/>
          <w:color w:val="000000"/>
          <w:sz w:val="24"/>
          <w:szCs w:val="24"/>
        </w:rPr>
        <w:t>C</w:t>
      </w:r>
      <w:r w:rsidRPr="003479CE">
        <w:rPr>
          <w:rFonts w:ascii="Arial Narrow" w:hAnsi="Arial Narrow" w:cs="Arial"/>
          <w:i/>
          <w:color w:val="000000"/>
          <w:sz w:val="24"/>
          <w:szCs w:val="24"/>
        </w:rPr>
        <w:t>eart go leor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nó </w:t>
      </w:r>
      <w:r w:rsidR="001F36CD">
        <w:rPr>
          <w:rFonts w:ascii="Arial Narrow" w:hAnsi="Arial Narrow" w:cs="Arial"/>
          <w:i/>
          <w:color w:val="000000"/>
          <w:sz w:val="24"/>
          <w:szCs w:val="24"/>
        </w:rPr>
        <w:t>T</w:t>
      </w:r>
      <w:r w:rsidRPr="003479CE">
        <w:rPr>
          <w:rFonts w:ascii="Arial Narrow" w:hAnsi="Arial Narrow" w:cs="Arial"/>
          <w:i/>
          <w:color w:val="000000"/>
          <w:sz w:val="24"/>
          <w:szCs w:val="24"/>
        </w:rPr>
        <w:t>á go maith</w:t>
      </w:r>
      <w:r w:rsidRPr="003479CE">
        <w:rPr>
          <w:rFonts w:ascii="Arial Narrow" w:hAnsi="Arial Narrow" w:cs="Arial"/>
          <w:color w:val="000000"/>
          <w:sz w:val="24"/>
          <w:szCs w:val="24"/>
        </w:rPr>
        <w:t>, agus ansin tabharfaidh sé ordú don duine</w:t>
      </w:r>
      <w:r w:rsidR="000364BB">
        <w:rPr>
          <w:rFonts w:ascii="Arial Narrow" w:hAnsi="Arial Narrow" w:cs="Arial"/>
          <w:color w:val="000000"/>
          <w:sz w:val="24"/>
          <w:szCs w:val="24"/>
        </w:rPr>
        <w:t xml:space="preserve"> atá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in aice leis</w:t>
      </w:r>
      <w:r w:rsidR="000364BB">
        <w:rPr>
          <w:rFonts w:ascii="Arial Narrow" w:hAnsi="Arial Narrow" w:cs="Arial"/>
          <w:color w:val="000000"/>
          <w:sz w:val="24"/>
          <w:szCs w:val="24"/>
        </w:rPr>
        <w:t>ean,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AF68CE" w:rsidRPr="00AF68CE">
        <w:rPr>
          <w:rFonts w:ascii="Arial Narrow" w:hAnsi="Arial Narrow" w:cs="Arial"/>
          <w:color w:val="000000"/>
          <w:sz w:val="24"/>
          <w:szCs w:val="24"/>
        </w:rPr>
        <w:t>ag baint úsáid</w:t>
      </w:r>
      <w:r w:rsidR="00F3202A">
        <w:rPr>
          <w:rFonts w:ascii="Arial Narrow" w:hAnsi="Arial Narrow" w:cs="Arial"/>
          <w:color w:val="000000"/>
          <w:sz w:val="24"/>
          <w:szCs w:val="24"/>
        </w:rPr>
        <w:t>e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as na briathra ar an scáileán. Abair leis na foghlaimeoirí gur féidir leo briathra eile a úsáid más maith leo. Téigh timpeall an </w:t>
      </w:r>
      <w:r w:rsidR="00A92DC4" w:rsidRPr="003479CE">
        <w:rPr>
          <w:rFonts w:ascii="Arial Narrow" w:hAnsi="Arial Narrow" w:cs="Arial"/>
          <w:color w:val="000000"/>
          <w:sz w:val="24"/>
          <w:szCs w:val="24"/>
        </w:rPr>
        <w:t>chiorcail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 mar sin go dtí go mbeidh ordú tugtha agus glactha ag gach foghlaimeoir. </w:t>
      </w:r>
      <w:r w:rsidR="00073283" w:rsidRPr="003479CE">
        <w:rPr>
          <w:rFonts w:ascii="Arial Narrow" w:hAnsi="Arial Narrow" w:cs="Arial"/>
          <w:color w:val="000000"/>
          <w:sz w:val="24"/>
          <w:szCs w:val="24"/>
        </w:rPr>
        <w:t xml:space="preserve">Ceartaigh aon bhotúin a thugann tú faoi deara. </w:t>
      </w:r>
    </w:p>
    <w:p w:rsidR="001F36CD" w:rsidRPr="001F36CD" w:rsidRDefault="001F36CD" w:rsidP="008B5941">
      <w:pPr>
        <w:pStyle w:val="ListParagraph"/>
        <w:ind w:right="662"/>
        <w:rPr>
          <w:rFonts w:ascii="Arial Narrow" w:hAnsi="Arial Narrow" w:cs="Arial"/>
          <w:color w:val="000000"/>
          <w:sz w:val="24"/>
          <w:szCs w:val="24"/>
        </w:rPr>
      </w:pPr>
    </w:p>
    <w:p w:rsidR="001F36CD" w:rsidRDefault="003C4D04" w:rsidP="008B594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F36CD">
        <w:rPr>
          <w:rFonts w:ascii="Arial Narrow" w:hAnsi="Arial Narrow" w:cs="Arial"/>
          <w:color w:val="000000"/>
          <w:sz w:val="24"/>
          <w:szCs w:val="24"/>
        </w:rPr>
        <w:t xml:space="preserve">Mínigh </w:t>
      </w:r>
      <w:r w:rsidR="00073283" w:rsidRPr="001F36CD">
        <w:rPr>
          <w:rFonts w:ascii="Arial Narrow" w:hAnsi="Arial Narrow" w:cs="Arial"/>
          <w:color w:val="000000"/>
          <w:sz w:val="24"/>
          <w:szCs w:val="24"/>
        </w:rPr>
        <w:t>do na foghlaimeoirí</w:t>
      </w:r>
      <w:r w:rsidRPr="001F36CD">
        <w:rPr>
          <w:rFonts w:ascii="Arial Narrow" w:hAnsi="Arial Narrow" w:cs="Arial"/>
          <w:color w:val="000000"/>
          <w:sz w:val="24"/>
          <w:szCs w:val="24"/>
        </w:rPr>
        <w:t xml:space="preserve"> gur le páistí is mó a bhaintear ús</w:t>
      </w:r>
      <w:r w:rsidR="00286804" w:rsidRPr="001F36CD">
        <w:rPr>
          <w:rFonts w:ascii="Arial Narrow" w:hAnsi="Arial Narrow" w:cs="Arial"/>
          <w:color w:val="000000"/>
          <w:sz w:val="24"/>
          <w:szCs w:val="24"/>
        </w:rPr>
        <w:t xml:space="preserve">áid as </w:t>
      </w:r>
      <w:r w:rsidR="000364BB">
        <w:rPr>
          <w:rFonts w:ascii="Arial Narrow" w:hAnsi="Arial Narrow" w:cs="Arial"/>
          <w:color w:val="000000"/>
          <w:sz w:val="24"/>
          <w:szCs w:val="24"/>
        </w:rPr>
        <w:t>a leithéid d’</w:t>
      </w:r>
      <w:r w:rsidR="00286804" w:rsidRPr="001F36CD">
        <w:rPr>
          <w:rFonts w:ascii="Arial Narrow" w:hAnsi="Arial Narrow" w:cs="Arial"/>
          <w:color w:val="000000"/>
          <w:sz w:val="24"/>
          <w:szCs w:val="24"/>
        </w:rPr>
        <w:t>orduithe.</w:t>
      </w:r>
      <w:r w:rsidR="00073283" w:rsidRPr="001F36CD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:rsidR="001F36CD" w:rsidRPr="001F36CD" w:rsidRDefault="001F36CD" w:rsidP="008B5941">
      <w:pPr>
        <w:pStyle w:val="ListParagraph"/>
        <w:ind w:right="662"/>
        <w:rPr>
          <w:rFonts w:ascii="Arial Narrow" w:hAnsi="Arial Narrow" w:cs="Arial"/>
          <w:color w:val="000000"/>
          <w:sz w:val="24"/>
          <w:szCs w:val="24"/>
        </w:rPr>
      </w:pPr>
    </w:p>
    <w:p w:rsidR="001F36CD" w:rsidRDefault="00073283" w:rsidP="008B594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F36CD">
        <w:rPr>
          <w:rFonts w:ascii="Arial Narrow" w:hAnsi="Arial Narrow" w:cs="Arial"/>
          <w:color w:val="000000"/>
          <w:sz w:val="24"/>
          <w:szCs w:val="24"/>
        </w:rPr>
        <w:t>Scríobh na horduithe ar an gclár, ar t</w:t>
      </w:r>
      <w:r w:rsidR="00A92DC4" w:rsidRPr="001F36CD">
        <w:rPr>
          <w:rFonts w:ascii="Arial Narrow" w:hAnsi="Arial Narrow" w:cs="Arial"/>
          <w:color w:val="000000"/>
          <w:sz w:val="24"/>
          <w:szCs w:val="24"/>
        </w:rPr>
        <w:t>h</w:t>
      </w:r>
      <w:r w:rsidRPr="001F36CD">
        <w:rPr>
          <w:rFonts w:ascii="Arial Narrow" w:hAnsi="Arial Narrow" w:cs="Arial"/>
          <w:color w:val="000000"/>
          <w:sz w:val="24"/>
          <w:szCs w:val="24"/>
        </w:rPr>
        <w:t>réshoilseán</w:t>
      </w:r>
      <w:r w:rsidR="000364BB">
        <w:rPr>
          <w:rFonts w:ascii="Arial Narrow" w:hAnsi="Arial Narrow" w:cs="Arial"/>
          <w:color w:val="000000"/>
          <w:sz w:val="24"/>
          <w:szCs w:val="24"/>
        </w:rPr>
        <w:t>,</w:t>
      </w:r>
      <w:r w:rsidRPr="001F36CD">
        <w:rPr>
          <w:rFonts w:ascii="Arial Narrow" w:hAnsi="Arial Narrow" w:cs="Arial"/>
          <w:color w:val="000000"/>
          <w:sz w:val="24"/>
          <w:szCs w:val="24"/>
        </w:rPr>
        <w:t xml:space="preserve"> nó oscail an sleamhnán </w:t>
      </w:r>
      <w:r w:rsidRPr="001F36CD">
        <w:rPr>
          <w:rFonts w:ascii="Arial Narrow" w:hAnsi="Arial Narrow" w:cs="Arial"/>
          <w:b/>
          <w:color w:val="000000"/>
          <w:sz w:val="24"/>
          <w:szCs w:val="24"/>
        </w:rPr>
        <w:t>Orduithe</w:t>
      </w:r>
      <w:r w:rsidRPr="001F36CD">
        <w:rPr>
          <w:rFonts w:ascii="Arial Narrow" w:hAnsi="Arial Narrow" w:cs="Arial"/>
          <w:color w:val="000000"/>
          <w:sz w:val="24"/>
          <w:szCs w:val="24"/>
        </w:rPr>
        <w:t xml:space="preserve"> sa taispeántas PowerPoint </w:t>
      </w:r>
      <w:r w:rsidRPr="001F36CD">
        <w:rPr>
          <w:rFonts w:ascii="Arial Narrow" w:hAnsi="Arial Narrow" w:cs="Arial"/>
          <w:b/>
          <w:color w:val="000000"/>
          <w:sz w:val="24"/>
          <w:szCs w:val="24"/>
        </w:rPr>
        <w:t>Gníomhaíochtaí Labhartha</w:t>
      </w:r>
      <w:r w:rsidRPr="001F36CD">
        <w:rPr>
          <w:rFonts w:ascii="Arial Narrow" w:hAnsi="Arial Narrow" w:cs="Arial"/>
          <w:color w:val="000000"/>
          <w:sz w:val="24"/>
          <w:szCs w:val="24"/>
        </w:rPr>
        <w:t xml:space="preserve">. Nocht na </w:t>
      </w:r>
      <w:r w:rsidR="00A92DC4" w:rsidRPr="001F36CD">
        <w:rPr>
          <w:rFonts w:ascii="Arial Narrow" w:hAnsi="Arial Narrow" w:cs="Arial"/>
          <w:color w:val="000000"/>
          <w:sz w:val="24"/>
          <w:szCs w:val="24"/>
        </w:rPr>
        <w:t>horduithe</w:t>
      </w:r>
      <w:r w:rsidRPr="001F36CD">
        <w:rPr>
          <w:rFonts w:ascii="Arial Narrow" w:hAnsi="Arial Narrow" w:cs="Arial"/>
          <w:color w:val="000000"/>
          <w:sz w:val="24"/>
          <w:szCs w:val="24"/>
        </w:rPr>
        <w:t xml:space="preserve"> de réir mar a léiríonn tú féin iad. </w:t>
      </w:r>
    </w:p>
    <w:p w:rsidR="001F36CD" w:rsidRPr="001F36CD" w:rsidRDefault="001F36CD" w:rsidP="008B5941">
      <w:pPr>
        <w:pStyle w:val="ListParagraph"/>
        <w:ind w:right="662"/>
        <w:rPr>
          <w:rFonts w:ascii="Arial Narrow" w:hAnsi="Arial Narrow" w:cs="Arial"/>
          <w:color w:val="000000"/>
          <w:sz w:val="24"/>
          <w:szCs w:val="24"/>
        </w:rPr>
      </w:pPr>
    </w:p>
    <w:p w:rsidR="003C4D04" w:rsidRPr="001F36CD" w:rsidRDefault="003C4D04" w:rsidP="008B594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F36CD">
        <w:rPr>
          <w:rFonts w:ascii="Arial Narrow" w:hAnsi="Arial Narrow" w:cs="Arial"/>
          <w:color w:val="000000"/>
          <w:sz w:val="24"/>
          <w:szCs w:val="24"/>
        </w:rPr>
        <w:t xml:space="preserve">Léirigh agus mínigh na rudaí seo a leanas: </w:t>
      </w:r>
    </w:p>
    <w:p w:rsidR="003C4D04" w:rsidRPr="003479CE" w:rsidRDefault="003C4D04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286804" w:rsidRPr="003479CE" w:rsidRDefault="003C4D04" w:rsidP="008B5941">
      <w:pPr>
        <w:autoSpaceDE w:val="0"/>
        <w:autoSpaceDN w:val="0"/>
        <w:adjustRightInd w:val="0"/>
        <w:spacing w:after="0"/>
        <w:ind w:left="720" w:right="662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479CE">
        <w:rPr>
          <w:rFonts w:ascii="Arial Narrow" w:hAnsi="Arial Narrow" w:cs="Arial"/>
          <w:i/>
          <w:iCs/>
          <w:color w:val="000000"/>
          <w:sz w:val="24"/>
          <w:szCs w:val="24"/>
        </w:rPr>
        <w:t>Seas suas</w:t>
      </w:r>
      <w:r w:rsidRPr="003479CE">
        <w:rPr>
          <w:rFonts w:ascii="Arial Narrow" w:hAnsi="Arial Narrow" w:cs="Arial"/>
          <w:color w:val="000000"/>
          <w:sz w:val="24"/>
          <w:szCs w:val="24"/>
        </w:rPr>
        <w:t xml:space="preserve">. </w:t>
      </w:r>
    </w:p>
    <w:p w:rsidR="003C4D04" w:rsidRPr="003479CE" w:rsidRDefault="003C4D04" w:rsidP="008B5941">
      <w:pPr>
        <w:autoSpaceDE w:val="0"/>
        <w:autoSpaceDN w:val="0"/>
        <w:adjustRightInd w:val="0"/>
        <w:spacing w:after="0"/>
        <w:ind w:left="720" w:right="662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479CE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Suigh síos. </w:t>
      </w:r>
    </w:p>
    <w:p w:rsidR="00286804" w:rsidRPr="003479CE" w:rsidRDefault="003C4D04" w:rsidP="008B5941">
      <w:pPr>
        <w:autoSpaceDE w:val="0"/>
        <w:autoSpaceDN w:val="0"/>
        <w:adjustRightInd w:val="0"/>
        <w:spacing w:after="0"/>
        <w:ind w:left="720" w:right="662"/>
        <w:jc w:val="both"/>
        <w:rPr>
          <w:rFonts w:ascii="Arial Narrow" w:hAnsi="Arial Narrow" w:cs="Arial"/>
          <w:i/>
          <w:iCs/>
          <w:color w:val="000000"/>
          <w:sz w:val="24"/>
          <w:szCs w:val="24"/>
        </w:rPr>
      </w:pPr>
      <w:r w:rsidRPr="003479CE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Fan i do sheasamh. </w:t>
      </w:r>
    </w:p>
    <w:p w:rsidR="003C4D04" w:rsidRPr="003479CE" w:rsidRDefault="003C4D04" w:rsidP="008B5941">
      <w:pPr>
        <w:autoSpaceDE w:val="0"/>
        <w:autoSpaceDN w:val="0"/>
        <w:adjustRightInd w:val="0"/>
        <w:spacing w:after="0"/>
        <w:ind w:left="720" w:right="662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479CE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Fan i do shuí. </w:t>
      </w:r>
    </w:p>
    <w:p w:rsidR="00286804" w:rsidRPr="003479CE" w:rsidRDefault="00286804" w:rsidP="008B5941">
      <w:pPr>
        <w:autoSpaceDE w:val="0"/>
        <w:autoSpaceDN w:val="0"/>
        <w:adjustRightInd w:val="0"/>
        <w:spacing w:after="0"/>
        <w:ind w:left="426" w:right="662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C4D04" w:rsidRPr="001F36CD" w:rsidRDefault="003C4D04" w:rsidP="008B59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F36CD">
        <w:rPr>
          <w:rFonts w:ascii="Arial Narrow" w:hAnsi="Arial Narrow" w:cs="Arial"/>
          <w:color w:val="000000"/>
          <w:sz w:val="24"/>
          <w:szCs w:val="24"/>
        </w:rPr>
        <w:t xml:space="preserve">Abair le daoine aonair sa rang seasamh suas nó suí síos, mar shampla: </w:t>
      </w:r>
    </w:p>
    <w:p w:rsidR="003C4D04" w:rsidRPr="003479CE" w:rsidRDefault="003C4D04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286804" w:rsidRPr="003479CE" w:rsidRDefault="003C4D04" w:rsidP="008B5941">
      <w:pPr>
        <w:ind w:right="662" w:firstLine="720"/>
        <w:jc w:val="both"/>
        <w:rPr>
          <w:rFonts w:ascii="Arial Narrow" w:hAnsi="Arial Narrow" w:cs="Arial"/>
          <w:i/>
          <w:iCs/>
          <w:color w:val="000000"/>
          <w:sz w:val="24"/>
          <w:szCs w:val="24"/>
        </w:rPr>
      </w:pPr>
      <w:r w:rsidRPr="003479CE">
        <w:rPr>
          <w:rFonts w:ascii="Arial Narrow" w:hAnsi="Arial Narrow" w:cs="Arial"/>
          <w:i/>
          <w:iCs/>
          <w:color w:val="000000"/>
          <w:sz w:val="24"/>
          <w:szCs w:val="24"/>
        </w:rPr>
        <w:t>A Chiaráin, seas suas. Anois suigh síos.</w:t>
      </w:r>
    </w:p>
    <w:p w:rsidR="00286804" w:rsidRPr="003479CE" w:rsidRDefault="003C4D04" w:rsidP="008B5941">
      <w:pPr>
        <w:ind w:right="662" w:firstLine="720"/>
        <w:jc w:val="both"/>
        <w:rPr>
          <w:rFonts w:ascii="Arial Narrow" w:hAnsi="Arial Narrow" w:cs="Arial"/>
          <w:i/>
          <w:iCs/>
        </w:rPr>
      </w:pPr>
      <w:r w:rsidRPr="003479CE">
        <w:rPr>
          <w:rFonts w:ascii="Arial Narrow" w:hAnsi="Arial Narrow" w:cs="Arial"/>
          <w:i/>
          <w:iCs/>
        </w:rPr>
        <w:t xml:space="preserve">A Chaitríona, seas suas. Fan i do sheasamh. </w:t>
      </w:r>
    </w:p>
    <w:p w:rsidR="00286804" w:rsidRPr="003479CE" w:rsidRDefault="003C4D04" w:rsidP="008B5941">
      <w:pPr>
        <w:ind w:right="662" w:firstLine="720"/>
        <w:jc w:val="both"/>
        <w:rPr>
          <w:rFonts w:ascii="Arial Narrow" w:hAnsi="Arial Narrow" w:cs="Arial"/>
          <w:i/>
          <w:iCs/>
          <w:color w:val="000000"/>
          <w:sz w:val="24"/>
          <w:szCs w:val="24"/>
        </w:rPr>
      </w:pPr>
      <w:r w:rsidRPr="003479CE">
        <w:rPr>
          <w:rFonts w:ascii="Arial Narrow" w:hAnsi="Arial Narrow" w:cs="Arial"/>
          <w:i/>
          <w:iCs/>
        </w:rPr>
        <w:t xml:space="preserve">A Chiaráin, fan i do shuí. </w:t>
      </w:r>
    </w:p>
    <w:p w:rsidR="003C4D04" w:rsidRPr="003479CE" w:rsidRDefault="003C4D04" w:rsidP="008B5941">
      <w:pPr>
        <w:pStyle w:val="Default"/>
        <w:spacing w:line="276" w:lineRule="auto"/>
        <w:ind w:right="662" w:firstLine="720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  <w:i/>
          <w:iCs/>
        </w:rPr>
        <w:t xml:space="preserve">A Chaitríona, suigh síos. </w:t>
      </w:r>
    </w:p>
    <w:p w:rsidR="00286804" w:rsidRPr="003479CE" w:rsidRDefault="00286804" w:rsidP="008B5941">
      <w:pPr>
        <w:pStyle w:val="Default"/>
        <w:spacing w:line="276" w:lineRule="auto"/>
        <w:ind w:right="662"/>
        <w:jc w:val="both"/>
        <w:rPr>
          <w:rFonts w:ascii="Arial Narrow" w:hAnsi="Arial Narrow" w:cs="Arial"/>
        </w:rPr>
      </w:pPr>
    </w:p>
    <w:p w:rsidR="001F36CD" w:rsidRDefault="003C4D04" w:rsidP="008B5941">
      <w:pPr>
        <w:pStyle w:val="Default"/>
        <w:numPr>
          <w:ilvl w:val="0"/>
          <w:numId w:val="34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lastRenderedPageBreak/>
        <w:t>Déan cleachtadh ar an méid sin le daoine eile sa rang</w:t>
      </w:r>
      <w:r w:rsidR="000364BB">
        <w:rPr>
          <w:rFonts w:ascii="Arial Narrow" w:hAnsi="Arial Narrow" w:cs="Arial"/>
        </w:rPr>
        <w:t>,</w:t>
      </w:r>
      <w:r w:rsidRPr="003479CE">
        <w:rPr>
          <w:rFonts w:ascii="Arial Narrow" w:hAnsi="Arial Narrow" w:cs="Arial"/>
        </w:rPr>
        <w:t xml:space="preserve"> go dtí go bhfuil tuiscint mhaith ag an rang ar na horduithe sin. </w:t>
      </w:r>
      <w:r w:rsidR="00073283" w:rsidRPr="003479CE">
        <w:rPr>
          <w:rFonts w:ascii="Arial Narrow" w:hAnsi="Arial Narrow" w:cs="Arial"/>
        </w:rPr>
        <w:t xml:space="preserve">Tabhair an deis do na foghlaimeoirí na horduithe sin a thabhairt d’fhoghlaimeoirí eile sa rang. </w:t>
      </w:r>
    </w:p>
    <w:p w:rsidR="001F36CD" w:rsidRDefault="001F36CD" w:rsidP="008B5941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1F36CD" w:rsidRPr="000364BB" w:rsidRDefault="00073283" w:rsidP="000364BB">
      <w:pPr>
        <w:pStyle w:val="Default"/>
        <w:numPr>
          <w:ilvl w:val="0"/>
          <w:numId w:val="34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 xml:space="preserve">Ansin, roinn an rang i mbeirteanna. Tabhair cóip den bhileog </w:t>
      </w:r>
      <w:r w:rsidR="000D338A" w:rsidRPr="003479CE">
        <w:rPr>
          <w:rFonts w:ascii="Arial Narrow" w:hAnsi="Arial Narrow" w:cs="Arial"/>
          <w:b/>
        </w:rPr>
        <w:t>Orduithe (A)</w:t>
      </w:r>
      <w:r w:rsidR="000D338A" w:rsidRPr="003479CE">
        <w:rPr>
          <w:rFonts w:ascii="Arial Narrow" w:hAnsi="Arial Narrow" w:cs="Arial"/>
        </w:rPr>
        <w:t xml:space="preserve"> d’fhoghlaimeoir amháin </w:t>
      </w:r>
      <w:r w:rsidR="000364BB">
        <w:rPr>
          <w:rFonts w:ascii="Arial Narrow" w:hAnsi="Arial Narrow" w:cs="Arial"/>
        </w:rPr>
        <w:t xml:space="preserve">(Duine A) </w:t>
      </w:r>
      <w:r w:rsidR="000D338A" w:rsidRPr="003479CE">
        <w:rPr>
          <w:rFonts w:ascii="Arial Narrow" w:hAnsi="Arial Narrow" w:cs="Arial"/>
        </w:rPr>
        <w:t>agus tabhair cóip de</w:t>
      </w:r>
      <w:r w:rsidR="001B127E" w:rsidRPr="003479CE">
        <w:rPr>
          <w:rFonts w:ascii="Arial Narrow" w:hAnsi="Arial Narrow" w:cs="Arial"/>
        </w:rPr>
        <w:t>n bhileog</w:t>
      </w:r>
      <w:r w:rsidR="000D338A" w:rsidRPr="003479CE">
        <w:rPr>
          <w:rFonts w:ascii="Arial Narrow" w:hAnsi="Arial Narrow" w:cs="Arial"/>
          <w:b/>
        </w:rPr>
        <w:t xml:space="preserve"> Orduithe (B)</w:t>
      </w:r>
      <w:r w:rsidR="000D338A" w:rsidRPr="003479CE">
        <w:rPr>
          <w:rFonts w:ascii="Arial Narrow" w:hAnsi="Arial Narrow" w:cs="Arial"/>
        </w:rPr>
        <w:t xml:space="preserve"> don fhoghlaimeoir eile</w:t>
      </w:r>
      <w:r w:rsidR="000364BB">
        <w:rPr>
          <w:rFonts w:ascii="Arial Narrow" w:hAnsi="Arial Narrow" w:cs="Arial"/>
        </w:rPr>
        <w:t xml:space="preserve"> (Duine B)</w:t>
      </w:r>
      <w:r w:rsidR="000D338A" w:rsidRPr="003479CE">
        <w:rPr>
          <w:rFonts w:ascii="Arial Narrow" w:hAnsi="Arial Narrow" w:cs="Arial"/>
        </w:rPr>
        <w:t xml:space="preserve"> i ngach grúpa. </w:t>
      </w:r>
    </w:p>
    <w:p w:rsidR="000364BB" w:rsidRDefault="000364BB" w:rsidP="000364BB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1F36CD" w:rsidRPr="000364BB" w:rsidRDefault="000D338A" w:rsidP="000364BB">
      <w:pPr>
        <w:pStyle w:val="Default"/>
        <w:numPr>
          <w:ilvl w:val="0"/>
          <w:numId w:val="34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 xml:space="preserve">Mínigh na treoracha ag barr na bileoige do na foghlaimeoirí. </w:t>
      </w:r>
      <w:r w:rsidR="00A73839" w:rsidRPr="003479CE">
        <w:rPr>
          <w:rFonts w:ascii="Arial Narrow" w:hAnsi="Arial Narrow" w:cs="Arial"/>
        </w:rPr>
        <w:t xml:space="preserve">Beidh orthu na horduithe a mheaitseáil leis na híomhánna cuí. Scríobhfaidh siad an t-ordú ceart leis an íomhá chuí. </w:t>
      </w:r>
    </w:p>
    <w:p w:rsidR="000364BB" w:rsidRDefault="000364BB" w:rsidP="000364BB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1F36CD" w:rsidRPr="000364BB" w:rsidRDefault="00A73839" w:rsidP="000364BB">
      <w:pPr>
        <w:pStyle w:val="Default"/>
        <w:numPr>
          <w:ilvl w:val="0"/>
          <w:numId w:val="34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>Ansin, cr</w:t>
      </w:r>
      <w:r w:rsidR="004A1604" w:rsidRPr="003479CE">
        <w:rPr>
          <w:rFonts w:ascii="Arial Narrow" w:hAnsi="Arial Narrow" w:cs="Arial"/>
        </w:rPr>
        <w:t>u</w:t>
      </w:r>
      <w:r w:rsidRPr="003479CE">
        <w:rPr>
          <w:rFonts w:ascii="Arial Narrow" w:hAnsi="Arial Narrow" w:cs="Arial"/>
        </w:rPr>
        <w:t>thóidh gach foghlaimeoir dhá ordú eile nach bhfui</w:t>
      </w:r>
      <w:r w:rsidR="004A1604" w:rsidRPr="003479CE">
        <w:rPr>
          <w:rFonts w:ascii="Arial Narrow" w:hAnsi="Arial Narrow" w:cs="Arial"/>
        </w:rPr>
        <w:t>l</w:t>
      </w:r>
      <w:r w:rsidRPr="003479CE">
        <w:rPr>
          <w:rFonts w:ascii="Arial Narrow" w:hAnsi="Arial Narrow" w:cs="Arial"/>
        </w:rPr>
        <w:t xml:space="preserve"> ar an mbileog. Scríobhfaidh siad na horduithe sin sna spásanna cuí</w:t>
      </w:r>
      <w:r w:rsidR="000364BB">
        <w:rPr>
          <w:rFonts w:ascii="Arial Narrow" w:hAnsi="Arial Narrow" w:cs="Arial"/>
        </w:rPr>
        <w:t xml:space="preserve"> (</w:t>
      </w:r>
      <w:r w:rsidR="000364BB" w:rsidRPr="000364BB">
        <w:rPr>
          <w:rFonts w:ascii="Arial Narrow" w:hAnsi="Arial Narrow" w:cs="Arial"/>
          <w:b/>
        </w:rPr>
        <w:t>g</w:t>
      </w:r>
      <w:r w:rsidR="000364BB">
        <w:rPr>
          <w:rFonts w:ascii="Arial Narrow" w:hAnsi="Arial Narrow" w:cs="Arial"/>
        </w:rPr>
        <w:t xml:space="preserve">, </w:t>
      </w:r>
      <w:r w:rsidR="000364BB" w:rsidRPr="000364BB">
        <w:rPr>
          <w:rFonts w:ascii="Arial Narrow" w:hAnsi="Arial Narrow" w:cs="Arial"/>
          <w:b/>
        </w:rPr>
        <w:t>h</w:t>
      </w:r>
      <w:r w:rsidR="000364BB">
        <w:rPr>
          <w:rFonts w:ascii="Arial Narrow" w:hAnsi="Arial Narrow" w:cs="Arial"/>
        </w:rPr>
        <w:t>)</w:t>
      </w:r>
      <w:r w:rsidRPr="003479CE">
        <w:rPr>
          <w:rFonts w:ascii="Arial Narrow" w:hAnsi="Arial Narrow" w:cs="Arial"/>
        </w:rPr>
        <w:t xml:space="preserve">. </w:t>
      </w:r>
      <w:r w:rsidRPr="000364BB">
        <w:rPr>
          <w:rFonts w:ascii="Arial Narrow" w:hAnsi="Arial Narrow" w:cs="Arial"/>
        </w:rPr>
        <w:t>Léifidh Duine A a dhá ordú amach agus beidh ar D</w:t>
      </w:r>
      <w:r w:rsidR="000364BB">
        <w:rPr>
          <w:rFonts w:ascii="Arial Narrow" w:hAnsi="Arial Narrow" w:cs="Arial"/>
        </w:rPr>
        <w:t>h</w:t>
      </w:r>
      <w:r w:rsidRPr="000364BB">
        <w:rPr>
          <w:rFonts w:ascii="Arial Narrow" w:hAnsi="Arial Narrow" w:cs="Arial"/>
        </w:rPr>
        <w:t>uine B iad a scríobh síos</w:t>
      </w:r>
      <w:r w:rsidR="000364BB">
        <w:rPr>
          <w:rFonts w:ascii="Arial Narrow" w:hAnsi="Arial Narrow" w:cs="Arial"/>
        </w:rPr>
        <w:t xml:space="preserve"> (</w:t>
      </w:r>
      <w:r w:rsidR="000364BB" w:rsidRPr="000364BB">
        <w:rPr>
          <w:rFonts w:ascii="Arial Narrow" w:hAnsi="Arial Narrow" w:cs="Arial"/>
          <w:b/>
        </w:rPr>
        <w:t>i</w:t>
      </w:r>
      <w:r w:rsidR="000364BB">
        <w:rPr>
          <w:rFonts w:ascii="Arial Narrow" w:hAnsi="Arial Narrow" w:cs="Arial"/>
        </w:rPr>
        <w:t xml:space="preserve">, </w:t>
      </w:r>
      <w:r w:rsidR="000364BB" w:rsidRPr="000364BB">
        <w:rPr>
          <w:rFonts w:ascii="Arial Narrow" w:hAnsi="Arial Narrow" w:cs="Arial"/>
          <w:b/>
        </w:rPr>
        <w:t>j</w:t>
      </w:r>
      <w:r w:rsidR="000364BB">
        <w:rPr>
          <w:rFonts w:ascii="Arial Narrow" w:hAnsi="Arial Narrow" w:cs="Arial"/>
        </w:rPr>
        <w:t>)</w:t>
      </w:r>
      <w:r w:rsidRPr="000364BB">
        <w:rPr>
          <w:rFonts w:ascii="Arial Narrow" w:hAnsi="Arial Narrow" w:cs="Arial"/>
        </w:rPr>
        <w:t>. Ansin, léifidh Duine B a dhá ordú amach agus beidh ar D</w:t>
      </w:r>
      <w:r w:rsidR="000364BB">
        <w:rPr>
          <w:rFonts w:ascii="Arial Narrow" w:hAnsi="Arial Narrow" w:cs="Arial"/>
        </w:rPr>
        <w:t>h</w:t>
      </w:r>
      <w:r w:rsidRPr="000364BB">
        <w:rPr>
          <w:rFonts w:ascii="Arial Narrow" w:hAnsi="Arial Narrow" w:cs="Arial"/>
        </w:rPr>
        <w:t xml:space="preserve">uine </w:t>
      </w:r>
      <w:r w:rsidR="004A1604" w:rsidRPr="000364BB">
        <w:rPr>
          <w:rFonts w:ascii="Arial Narrow" w:hAnsi="Arial Narrow" w:cs="Arial"/>
        </w:rPr>
        <w:t>A</w:t>
      </w:r>
      <w:r w:rsidRPr="000364BB">
        <w:rPr>
          <w:rFonts w:ascii="Arial Narrow" w:hAnsi="Arial Narrow" w:cs="Arial"/>
        </w:rPr>
        <w:t xml:space="preserve"> iad a scríobh síos. </w:t>
      </w:r>
    </w:p>
    <w:p w:rsidR="000364BB" w:rsidRDefault="000364BB" w:rsidP="000364BB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1F36CD" w:rsidRPr="00221FFD" w:rsidRDefault="00A73839" w:rsidP="00221FFD">
      <w:pPr>
        <w:pStyle w:val="Default"/>
        <w:numPr>
          <w:ilvl w:val="0"/>
          <w:numId w:val="34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 xml:space="preserve">Téigh timpeall an ranga agus ceartaigh aon bhotúin a thugann tú faoi deara, ó thaobh struchtúir de agus ó thaobh foghraíochta de. </w:t>
      </w:r>
    </w:p>
    <w:p w:rsidR="00221FFD" w:rsidRDefault="00221FFD" w:rsidP="00221FFD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1F36CD" w:rsidRDefault="00A73839" w:rsidP="008B5941">
      <w:pPr>
        <w:pStyle w:val="Default"/>
        <w:numPr>
          <w:ilvl w:val="0"/>
          <w:numId w:val="34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 xml:space="preserve">Ceartaigh an ghníomhaíocht trí iarraidh ar na foghlaimeoirí na freagraí </w:t>
      </w:r>
      <w:r w:rsidRPr="003479CE">
        <w:rPr>
          <w:rFonts w:ascii="Arial Narrow" w:hAnsi="Arial Narrow" w:cs="Arial"/>
          <w:b/>
        </w:rPr>
        <w:t xml:space="preserve">a-f </w:t>
      </w:r>
      <w:r w:rsidRPr="003479CE">
        <w:rPr>
          <w:rFonts w:ascii="Arial Narrow" w:hAnsi="Arial Narrow" w:cs="Arial"/>
        </w:rPr>
        <w:t xml:space="preserve">a léamh amach. Ansin, iarr ar fhoghlaimeoirí éagsúla orduithe a bpáirtnéirí a léamh amach. </w:t>
      </w:r>
    </w:p>
    <w:p w:rsidR="00A73839" w:rsidRPr="003479CE" w:rsidRDefault="00A73839" w:rsidP="00221FFD">
      <w:pPr>
        <w:pStyle w:val="Default"/>
        <w:spacing w:line="276" w:lineRule="auto"/>
        <w:ind w:right="662"/>
        <w:jc w:val="both"/>
        <w:rPr>
          <w:rFonts w:ascii="Arial Narrow" w:hAnsi="Arial Narrow" w:cs="Arial"/>
        </w:rPr>
      </w:pPr>
    </w:p>
    <w:p w:rsidR="001F36CD" w:rsidRDefault="00221FFD" w:rsidP="008B5941">
      <w:pPr>
        <w:pStyle w:val="Default"/>
        <w:numPr>
          <w:ilvl w:val="0"/>
          <w:numId w:val="7"/>
        </w:numPr>
        <w:spacing w:line="276" w:lineRule="auto"/>
        <w:ind w:right="66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</w:t>
      </w:r>
      <w:r w:rsidR="003C4D04" w:rsidRPr="003479CE">
        <w:rPr>
          <w:rFonts w:ascii="Arial Narrow" w:hAnsi="Arial Narrow" w:cs="Arial"/>
        </w:rPr>
        <w:t xml:space="preserve">úin don rang conas orduithe a </w:t>
      </w:r>
      <w:r w:rsidR="00D3326C" w:rsidRPr="003479CE">
        <w:rPr>
          <w:rFonts w:ascii="Arial Narrow" w:hAnsi="Arial Narrow" w:cs="Arial"/>
        </w:rPr>
        <w:t xml:space="preserve">thabhairt do bheirt nó níos mó. </w:t>
      </w:r>
    </w:p>
    <w:p w:rsidR="00221FFD" w:rsidRDefault="00221FFD" w:rsidP="00221FFD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3C4D04" w:rsidRPr="003479CE" w:rsidRDefault="00D3326C" w:rsidP="008B5941">
      <w:pPr>
        <w:pStyle w:val="Default"/>
        <w:numPr>
          <w:ilvl w:val="0"/>
          <w:numId w:val="35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>Abair na horduithe seo a leanas leis na foghlaimeoirí</w:t>
      </w:r>
      <w:r w:rsidR="00221FFD">
        <w:rPr>
          <w:rFonts w:ascii="Arial Narrow" w:hAnsi="Arial Narrow" w:cs="Arial"/>
        </w:rPr>
        <w:t>,</w:t>
      </w:r>
      <w:r w:rsidRPr="003479CE">
        <w:rPr>
          <w:rFonts w:ascii="Arial Narrow" w:hAnsi="Arial Narrow" w:cs="Arial"/>
        </w:rPr>
        <w:t xml:space="preserve"> ag cur béime ar an dara pearsa den iolra. Iarr ar na foghlaimeoirí éisteacht go géar leat.</w:t>
      </w:r>
    </w:p>
    <w:p w:rsidR="003C4D04" w:rsidRPr="003479CE" w:rsidRDefault="003C4D04" w:rsidP="008B5941">
      <w:pPr>
        <w:pStyle w:val="Default"/>
        <w:spacing w:line="276" w:lineRule="auto"/>
        <w:ind w:right="662"/>
        <w:jc w:val="both"/>
        <w:rPr>
          <w:rFonts w:ascii="Arial Narrow" w:hAnsi="Arial Narrow" w:cs="Arial"/>
        </w:rPr>
      </w:pPr>
    </w:p>
    <w:p w:rsidR="00D3326C" w:rsidRPr="003479CE" w:rsidRDefault="00D3326C" w:rsidP="008B5941">
      <w:pPr>
        <w:pStyle w:val="Default"/>
        <w:spacing w:line="276" w:lineRule="auto"/>
        <w:ind w:left="720" w:right="662"/>
        <w:jc w:val="both"/>
        <w:rPr>
          <w:rFonts w:ascii="Arial Narrow" w:hAnsi="Arial Narrow" w:cs="Arial"/>
          <w:i/>
          <w:iCs/>
        </w:rPr>
      </w:pPr>
      <w:r w:rsidRPr="003479CE">
        <w:rPr>
          <w:rFonts w:ascii="Arial Narrow" w:hAnsi="Arial Narrow" w:cs="Arial"/>
          <w:i/>
          <w:iCs/>
        </w:rPr>
        <w:tab/>
        <w:t>A</w:t>
      </w:r>
      <w:r w:rsidR="00496309" w:rsidRPr="003479CE">
        <w:rPr>
          <w:rFonts w:ascii="Arial Narrow" w:hAnsi="Arial Narrow" w:cs="Arial"/>
          <w:i/>
          <w:iCs/>
        </w:rPr>
        <w:t xml:space="preserve"> </w:t>
      </w:r>
      <w:r w:rsidRPr="003479CE">
        <w:rPr>
          <w:rFonts w:ascii="Arial Narrow" w:hAnsi="Arial Narrow" w:cs="Arial"/>
          <w:i/>
          <w:iCs/>
        </w:rPr>
        <w:t xml:space="preserve">Eimear, seas suas. </w:t>
      </w:r>
    </w:p>
    <w:p w:rsidR="003C4D04" w:rsidRPr="003479CE" w:rsidRDefault="00D3326C" w:rsidP="008B5941">
      <w:pPr>
        <w:pStyle w:val="Default"/>
        <w:spacing w:line="276" w:lineRule="auto"/>
        <w:ind w:left="720"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  <w:i/>
          <w:iCs/>
        </w:rPr>
        <w:tab/>
      </w:r>
      <w:r w:rsidR="003C4D04" w:rsidRPr="003479CE">
        <w:rPr>
          <w:rFonts w:ascii="Arial Narrow" w:hAnsi="Arial Narrow" w:cs="Arial"/>
          <w:i/>
          <w:iCs/>
        </w:rPr>
        <w:t xml:space="preserve">A Chiaráin agus a Chaitríona, seasaigí suas. </w:t>
      </w:r>
    </w:p>
    <w:p w:rsidR="00D3326C" w:rsidRPr="003479CE" w:rsidRDefault="00D3326C" w:rsidP="008B5941">
      <w:pPr>
        <w:pStyle w:val="Default"/>
        <w:spacing w:line="276" w:lineRule="auto"/>
        <w:ind w:left="720" w:right="662"/>
        <w:jc w:val="both"/>
        <w:rPr>
          <w:rFonts w:ascii="Arial Narrow" w:hAnsi="Arial Narrow" w:cs="Arial"/>
          <w:i/>
          <w:iCs/>
        </w:rPr>
      </w:pPr>
      <w:r w:rsidRPr="003479CE">
        <w:rPr>
          <w:rFonts w:ascii="Arial Narrow" w:hAnsi="Arial Narrow" w:cs="Arial"/>
          <w:i/>
          <w:iCs/>
        </w:rPr>
        <w:tab/>
      </w:r>
      <w:r w:rsidR="00B01288" w:rsidRPr="003479CE">
        <w:rPr>
          <w:rFonts w:ascii="Arial Narrow" w:hAnsi="Arial Narrow" w:cs="Arial"/>
          <w:i/>
          <w:iCs/>
        </w:rPr>
        <w:t xml:space="preserve">A </w:t>
      </w:r>
      <w:r w:rsidRPr="003479CE">
        <w:rPr>
          <w:rFonts w:ascii="Arial Narrow" w:hAnsi="Arial Narrow" w:cs="Arial"/>
          <w:i/>
          <w:iCs/>
        </w:rPr>
        <w:t>Eimear, fan i do sheasamh</w:t>
      </w:r>
      <w:r w:rsidR="00B01288" w:rsidRPr="003479CE">
        <w:rPr>
          <w:rFonts w:ascii="Arial Narrow" w:hAnsi="Arial Narrow" w:cs="Arial"/>
          <w:i/>
          <w:iCs/>
        </w:rPr>
        <w:t>.</w:t>
      </w:r>
    </w:p>
    <w:p w:rsidR="003C4D04" w:rsidRPr="003479CE" w:rsidRDefault="00D3326C" w:rsidP="008B5941">
      <w:pPr>
        <w:pStyle w:val="Default"/>
        <w:spacing w:line="276" w:lineRule="auto"/>
        <w:ind w:left="720"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  <w:i/>
          <w:iCs/>
        </w:rPr>
        <w:tab/>
        <w:t>A Chiaráin agus a Chaitríona, f</w:t>
      </w:r>
      <w:r w:rsidR="003C4D04" w:rsidRPr="003479CE">
        <w:rPr>
          <w:rFonts w:ascii="Arial Narrow" w:hAnsi="Arial Narrow" w:cs="Arial"/>
          <w:i/>
          <w:iCs/>
        </w:rPr>
        <w:t xml:space="preserve">anaigí in bhur seasamh. </w:t>
      </w:r>
    </w:p>
    <w:p w:rsidR="00D3326C" w:rsidRPr="003479CE" w:rsidRDefault="00D3326C" w:rsidP="008B5941">
      <w:pPr>
        <w:pStyle w:val="Default"/>
        <w:spacing w:line="276" w:lineRule="auto"/>
        <w:ind w:left="720" w:right="662"/>
        <w:jc w:val="both"/>
        <w:rPr>
          <w:rFonts w:ascii="Arial Narrow" w:hAnsi="Arial Narrow" w:cs="Arial"/>
          <w:i/>
          <w:iCs/>
        </w:rPr>
      </w:pPr>
      <w:r w:rsidRPr="003479CE">
        <w:rPr>
          <w:rFonts w:ascii="Arial Narrow" w:hAnsi="Arial Narrow" w:cs="Arial"/>
          <w:i/>
          <w:iCs/>
        </w:rPr>
        <w:tab/>
      </w:r>
      <w:r w:rsidR="003C4D04" w:rsidRPr="003479CE">
        <w:rPr>
          <w:rFonts w:ascii="Arial Narrow" w:hAnsi="Arial Narrow" w:cs="Arial"/>
          <w:i/>
          <w:iCs/>
        </w:rPr>
        <w:t xml:space="preserve">Anois, </w:t>
      </w:r>
      <w:r w:rsidR="00B01288" w:rsidRPr="003479CE">
        <w:rPr>
          <w:rFonts w:ascii="Arial Narrow" w:hAnsi="Arial Narrow" w:cs="Arial"/>
          <w:i/>
          <w:iCs/>
        </w:rPr>
        <w:t xml:space="preserve">a </w:t>
      </w:r>
      <w:r w:rsidRPr="003479CE">
        <w:rPr>
          <w:rFonts w:ascii="Arial Narrow" w:hAnsi="Arial Narrow" w:cs="Arial"/>
          <w:i/>
          <w:iCs/>
        </w:rPr>
        <w:t>Eimear suigh síos.</w:t>
      </w:r>
    </w:p>
    <w:p w:rsidR="003C4D04" w:rsidRPr="003479CE" w:rsidRDefault="00D3326C" w:rsidP="008B5941">
      <w:pPr>
        <w:pStyle w:val="Default"/>
        <w:spacing w:line="276" w:lineRule="auto"/>
        <w:ind w:left="720"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  <w:i/>
          <w:iCs/>
        </w:rPr>
        <w:tab/>
        <w:t xml:space="preserve">A Chiaráin agus a Chaitríona, </w:t>
      </w:r>
      <w:r w:rsidR="003C4D04" w:rsidRPr="003479CE">
        <w:rPr>
          <w:rFonts w:ascii="Arial Narrow" w:hAnsi="Arial Narrow" w:cs="Arial"/>
          <w:i/>
          <w:iCs/>
        </w:rPr>
        <w:t xml:space="preserve">suígí síos. </w:t>
      </w:r>
    </w:p>
    <w:p w:rsidR="00D3326C" w:rsidRPr="003479CE" w:rsidRDefault="00D3326C" w:rsidP="008B5941">
      <w:pPr>
        <w:pStyle w:val="Default"/>
        <w:numPr>
          <w:ilvl w:val="0"/>
          <w:numId w:val="4"/>
        </w:numPr>
        <w:spacing w:line="276" w:lineRule="auto"/>
        <w:ind w:right="662"/>
        <w:jc w:val="both"/>
        <w:rPr>
          <w:rFonts w:ascii="Arial Narrow" w:hAnsi="Arial Narrow" w:cs="Arial"/>
        </w:rPr>
      </w:pPr>
    </w:p>
    <w:p w:rsidR="001F36CD" w:rsidRDefault="00D44C2A" w:rsidP="008B5941">
      <w:pPr>
        <w:pStyle w:val="Default"/>
        <w:numPr>
          <w:ilvl w:val="0"/>
          <w:numId w:val="35"/>
        </w:numPr>
        <w:spacing w:line="276" w:lineRule="auto"/>
        <w:ind w:right="66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Déan cleachtadh air</w:t>
      </w:r>
      <w:r w:rsidRPr="003479CE">
        <w:rPr>
          <w:rFonts w:ascii="Arial Narrow" w:hAnsi="Arial Narrow" w:cs="Arial"/>
        </w:rPr>
        <w:t xml:space="preserve"> </w:t>
      </w:r>
      <w:r w:rsidR="003C4D04" w:rsidRPr="003479CE">
        <w:rPr>
          <w:rFonts w:ascii="Arial Narrow" w:hAnsi="Arial Narrow" w:cs="Arial"/>
        </w:rPr>
        <w:t xml:space="preserve">le </w:t>
      </w:r>
      <w:r w:rsidR="00D3326C" w:rsidRPr="003479CE">
        <w:rPr>
          <w:rFonts w:ascii="Arial Narrow" w:hAnsi="Arial Narrow" w:cs="Arial"/>
        </w:rPr>
        <w:t>triúr</w:t>
      </w:r>
      <w:r w:rsidR="003C4D04" w:rsidRPr="003479CE">
        <w:rPr>
          <w:rFonts w:ascii="Arial Narrow" w:hAnsi="Arial Narrow" w:cs="Arial"/>
        </w:rPr>
        <w:t xml:space="preserve"> eile sa rang. </w:t>
      </w:r>
      <w:r w:rsidR="00D3326C" w:rsidRPr="003479CE">
        <w:rPr>
          <w:rFonts w:ascii="Arial Narrow" w:hAnsi="Arial Narrow" w:cs="Arial"/>
        </w:rPr>
        <w:t xml:space="preserve">Cad a thug na foghlaimeoirí faoi deara? Ar chuala siad an difríocht idir na horduithe san uatha agus san iolra? Abair cúpla ordú eile más gá. </w:t>
      </w:r>
    </w:p>
    <w:p w:rsidR="001F36CD" w:rsidRDefault="001F36CD" w:rsidP="008B5941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1F36CD" w:rsidRDefault="00B01288" w:rsidP="008B5941">
      <w:pPr>
        <w:pStyle w:val="Default"/>
        <w:numPr>
          <w:ilvl w:val="0"/>
          <w:numId w:val="35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>Scríobh samplaí ar an gclár, ar thréshoilseán</w:t>
      </w:r>
      <w:r w:rsidR="00221FFD">
        <w:rPr>
          <w:rFonts w:ascii="Arial Narrow" w:hAnsi="Arial Narrow" w:cs="Arial"/>
        </w:rPr>
        <w:t>,</w:t>
      </w:r>
      <w:r w:rsidRPr="003479CE">
        <w:rPr>
          <w:rFonts w:ascii="Arial Narrow" w:hAnsi="Arial Narrow" w:cs="Arial"/>
        </w:rPr>
        <w:t xml:space="preserve"> nó oscail an sleamhnán </w:t>
      </w:r>
      <w:r w:rsidRPr="003479CE">
        <w:rPr>
          <w:rFonts w:ascii="Arial Narrow" w:hAnsi="Arial Narrow" w:cs="Arial"/>
          <w:b/>
        </w:rPr>
        <w:t>An uimhir iolra</w:t>
      </w:r>
      <w:r w:rsidRPr="003479CE">
        <w:rPr>
          <w:rFonts w:ascii="Arial Narrow" w:hAnsi="Arial Narrow" w:cs="Arial"/>
        </w:rPr>
        <w:t xml:space="preserve"> sa taispeántas PowerPoint </w:t>
      </w:r>
      <w:r w:rsidRPr="003479CE">
        <w:rPr>
          <w:rFonts w:ascii="Arial Narrow" w:hAnsi="Arial Narrow" w:cs="Arial"/>
          <w:b/>
        </w:rPr>
        <w:t>Gníomhaíochtaí Labhartha</w:t>
      </w:r>
      <w:r w:rsidRPr="003479CE">
        <w:rPr>
          <w:rFonts w:ascii="Arial Narrow" w:hAnsi="Arial Narrow" w:cs="Arial"/>
        </w:rPr>
        <w:t>. Nocht na samplaí</w:t>
      </w:r>
      <w:r w:rsidR="00221FFD">
        <w:rPr>
          <w:rFonts w:ascii="Arial Narrow" w:hAnsi="Arial Narrow" w:cs="Arial"/>
        </w:rPr>
        <w:t>,</w:t>
      </w:r>
      <w:r w:rsidRPr="003479CE">
        <w:rPr>
          <w:rFonts w:ascii="Arial Narrow" w:hAnsi="Arial Narrow" w:cs="Arial"/>
        </w:rPr>
        <w:t xml:space="preserve"> ceann ar cheann. Léigh amach iad agus iarr ar na foghlaimeoirí iad a rá i do dhiaidh. </w:t>
      </w:r>
    </w:p>
    <w:p w:rsidR="001F36CD" w:rsidRDefault="001F36CD" w:rsidP="008B5941">
      <w:pPr>
        <w:pStyle w:val="ListParagraph"/>
        <w:ind w:right="662"/>
        <w:rPr>
          <w:rFonts w:ascii="Arial Narrow" w:hAnsi="Arial Narrow" w:cs="Arial"/>
        </w:rPr>
      </w:pPr>
    </w:p>
    <w:p w:rsidR="001F36CD" w:rsidRPr="00221FFD" w:rsidRDefault="00B01288" w:rsidP="00221FFD">
      <w:pPr>
        <w:pStyle w:val="Default"/>
        <w:numPr>
          <w:ilvl w:val="0"/>
          <w:numId w:val="35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>Roinn i mbeirteanna iad agus tabhair nóiméad nó dhó dó</w:t>
      </w:r>
      <w:r w:rsidR="00221FFD">
        <w:rPr>
          <w:rFonts w:ascii="Arial Narrow" w:hAnsi="Arial Narrow" w:cs="Arial"/>
        </w:rPr>
        <w:t>ibh chun machnamh a dhéanamh ar an difríocht idir an modh ordaitheach san uimhir iolra agus san uimhir uatha</w:t>
      </w:r>
      <w:r w:rsidRPr="003479CE">
        <w:rPr>
          <w:rFonts w:ascii="Arial Narrow" w:hAnsi="Arial Narrow" w:cs="Arial"/>
        </w:rPr>
        <w:t xml:space="preserve">. Ansin, éist </w:t>
      </w:r>
      <w:r w:rsidRPr="003479CE">
        <w:rPr>
          <w:rFonts w:ascii="Arial Narrow" w:hAnsi="Arial Narrow" w:cs="Arial"/>
        </w:rPr>
        <w:lastRenderedPageBreak/>
        <w:t>lena gcuid tuairimí</w:t>
      </w:r>
      <w:r w:rsidR="00221FFD">
        <w:rPr>
          <w:rFonts w:ascii="Arial Narrow" w:hAnsi="Arial Narrow" w:cs="Arial"/>
        </w:rPr>
        <w:t>.</w:t>
      </w:r>
      <w:r w:rsidRPr="003479CE">
        <w:rPr>
          <w:rFonts w:ascii="Arial Narrow" w:hAnsi="Arial Narrow" w:cs="Arial"/>
        </w:rPr>
        <w:t xml:space="preserve"> </w:t>
      </w:r>
      <w:r w:rsidR="00221FFD">
        <w:rPr>
          <w:rFonts w:ascii="Arial Narrow" w:hAnsi="Arial Narrow" w:cs="Arial"/>
        </w:rPr>
        <w:t>Déan</w:t>
      </w:r>
      <w:r w:rsidRPr="003479CE">
        <w:rPr>
          <w:rFonts w:ascii="Arial Narrow" w:hAnsi="Arial Narrow" w:cs="Arial"/>
        </w:rPr>
        <w:t xml:space="preserve"> cinnte de go dtuigeann</w:t>
      </w:r>
      <w:r w:rsidR="00D3326C" w:rsidRPr="003479CE">
        <w:rPr>
          <w:rFonts w:ascii="Arial Narrow" w:hAnsi="Arial Narrow" w:cs="Arial"/>
        </w:rPr>
        <w:t xml:space="preserve"> na foghlaimeoirí go gcuirtear (a)igí nó (a)ígí le fréamh an bhriathair chun ordú a thabhairt</w:t>
      </w:r>
      <w:r w:rsidRPr="003479CE">
        <w:rPr>
          <w:rFonts w:ascii="Arial Narrow" w:hAnsi="Arial Narrow" w:cs="Arial"/>
        </w:rPr>
        <w:t xml:space="preserve"> sa</w:t>
      </w:r>
      <w:r w:rsidR="00D3326C" w:rsidRPr="003479CE">
        <w:rPr>
          <w:rFonts w:ascii="Arial Narrow" w:hAnsi="Arial Narrow" w:cs="Arial"/>
        </w:rPr>
        <w:t xml:space="preserve"> dara pearsa uatha, sin le rá nío</w:t>
      </w:r>
      <w:r w:rsidRPr="003479CE">
        <w:rPr>
          <w:rFonts w:ascii="Arial Narrow" w:hAnsi="Arial Narrow" w:cs="Arial"/>
        </w:rPr>
        <w:t xml:space="preserve">s mó ná duine amháin. </w:t>
      </w:r>
    </w:p>
    <w:p w:rsidR="00221FFD" w:rsidRDefault="00221FFD" w:rsidP="00221FFD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1F36CD" w:rsidRPr="00221FFD" w:rsidRDefault="00374385" w:rsidP="00221FFD">
      <w:pPr>
        <w:pStyle w:val="Default"/>
        <w:numPr>
          <w:ilvl w:val="0"/>
          <w:numId w:val="35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 xml:space="preserve">Oscail an sleamhnán </w:t>
      </w:r>
      <w:r w:rsidRPr="003479CE">
        <w:rPr>
          <w:rFonts w:ascii="Arial Narrow" w:hAnsi="Arial Narrow" w:cs="Arial"/>
          <w:b/>
        </w:rPr>
        <w:t>An uimhir iolra ar lean</w:t>
      </w:r>
      <w:r w:rsidRPr="003479CE">
        <w:rPr>
          <w:rFonts w:ascii="Arial Narrow" w:hAnsi="Arial Narrow" w:cs="Arial"/>
        </w:rPr>
        <w:t xml:space="preserve"> sa taispeántas PowerPoint </w:t>
      </w:r>
      <w:r w:rsidRPr="003479CE">
        <w:rPr>
          <w:rFonts w:ascii="Arial Narrow" w:hAnsi="Arial Narrow" w:cs="Arial"/>
          <w:b/>
        </w:rPr>
        <w:t>Gníomhaíochtaí Labhartha</w:t>
      </w:r>
      <w:r w:rsidRPr="003479CE">
        <w:rPr>
          <w:rFonts w:ascii="Arial Narrow" w:hAnsi="Arial Narrow" w:cs="Arial"/>
        </w:rPr>
        <w:t>. Nocht na samplaí</w:t>
      </w:r>
      <w:r w:rsidR="00221FFD">
        <w:rPr>
          <w:rFonts w:ascii="Arial Narrow" w:hAnsi="Arial Narrow" w:cs="Arial"/>
        </w:rPr>
        <w:t>,</w:t>
      </w:r>
      <w:r w:rsidRPr="003479CE">
        <w:rPr>
          <w:rFonts w:ascii="Arial Narrow" w:hAnsi="Arial Narrow" w:cs="Arial"/>
        </w:rPr>
        <w:t xml:space="preserve"> ceann ar cheann. </w:t>
      </w:r>
    </w:p>
    <w:p w:rsidR="00221FFD" w:rsidRDefault="00221FFD" w:rsidP="00221FFD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1F36CD" w:rsidRPr="00221FFD" w:rsidRDefault="00374385" w:rsidP="00221FFD">
      <w:pPr>
        <w:pStyle w:val="Default"/>
        <w:numPr>
          <w:ilvl w:val="0"/>
          <w:numId w:val="35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>Nuair a bheidh na samplaí den chéad réimniú nochta agat</w:t>
      </w:r>
      <w:r w:rsidR="00221FFD">
        <w:rPr>
          <w:rFonts w:ascii="Arial Narrow" w:hAnsi="Arial Narrow" w:cs="Arial"/>
        </w:rPr>
        <w:t>,</w:t>
      </w:r>
      <w:r w:rsidRPr="003479CE">
        <w:rPr>
          <w:rFonts w:ascii="Arial Narrow" w:hAnsi="Arial Narrow" w:cs="Arial"/>
        </w:rPr>
        <w:t xml:space="preserve"> iarr ar na foghlaimeoirí an difríocht idir an deireadh caol agus an deireadh leathan a chur in iúl duit. </w:t>
      </w:r>
    </w:p>
    <w:p w:rsidR="00221FFD" w:rsidRDefault="00221FFD" w:rsidP="00221FFD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1F36CD" w:rsidRPr="00221FFD" w:rsidRDefault="00374385" w:rsidP="00221FFD">
      <w:pPr>
        <w:pStyle w:val="Default"/>
        <w:numPr>
          <w:ilvl w:val="0"/>
          <w:numId w:val="35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 xml:space="preserve">Ansin, nocht na samplaí de bhriathra sa dara réimniú agus iarr ar na foghlaimeoirí an difríocht idir an deireadh caol agus an deireadh leathan a chur in iúl duit. </w:t>
      </w:r>
      <w:r w:rsidR="00221FFD">
        <w:rPr>
          <w:rFonts w:ascii="Arial Narrow" w:hAnsi="Arial Narrow" w:cs="Arial"/>
        </w:rPr>
        <w:t>Téigh</w:t>
      </w:r>
      <w:r w:rsidRPr="003479CE">
        <w:rPr>
          <w:rFonts w:ascii="Arial Narrow" w:hAnsi="Arial Narrow" w:cs="Arial"/>
        </w:rPr>
        <w:t xml:space="preserve"> siar ar an gcéad agus an dara réimniú</w:t>
      </w:r>
      <w:r w:rsidR="00221FFD">
        <w:rPr>
          <w:rFonts w:ascii="Arial Narrow" w:hAnsi="Arial Narrow" w:cs="Arial"/>
        </w:rPr>
        <w:t>,</w:t>
      </w:r>
      <w:r w:rsidRPr="003479CE">
        <w:rPr>
          <w:rFonts w:ascii="Arial Narrow" w:hAnsi="Arial Narrow" w:cs="Arial"/>
        </w:rPr>
        <w:t xml:space="preserve"> más gá. </w:t>
      </w:r>
    </w:p>
    <w:p w:rsidR="00221FFD" w:rsidRDefault="00221FFD" w:rsidP="00221FFD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1F36CD" w:rsidRPr="00221FFD" w:rsidRDefault="00374385" w:rsidP="00221FFD">
      <w:pPr>
        <w:pStyle w:val="Default"/>
        <w:numPr>
          <w:ilvl w:val="0"/>
          <w:numId w:val="35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 xml:space="preserve">Roinn an rang i mbeirteanna. Tabhair cóip den bhileog </w:t>
      </w:r>
      <w:r w:rsidR="00637612" w:rsidRPr="00A92DC4">
        <w:rPr>
          <w:rFonts w:ascii="Arial Narrow" w:hAnsi="Arial Narrow" w:cs="Arial"/>
          <w:b/>
        </w:rPr>
        <w:t>Orduithe</w:t>
      </w:r>
      <w:r w:rsidR="00637612" w:rsidRPr="003479CE">
        <w:rPr>
          <w:rFonts w:ascii="Arial Narrow" w:hAnsi="Arial Narrow" w:cs="Arial"/>
        </w:rPr>
        <w:t xml:space="preserve"> </w:t>
      </w:r>
      <w:r w:rsidR="00F56B21">
        <w:rPr>
          <w:rFonts w:ascii="Arial Narrow" w:hAnsi="Arial Narrow" w:cs="Arial"/>
        </w:rPr>
        <w:t xml:space="preserve">- </w:t>
      </w:r>
      <w:r w:rsidR="00055B9B" w:rsidRPr="003479CE">
        <w:rPr>
          <w:rFonts w:ascii="Arial Narrow" w:hAnsi="Arial Narrow" w:cs="Arial"/>
          <w:b/>
        </w:rPr>
        <w:t xml:space="preserve">Críochnaigh na horduithe (A) </w:t>
      </w:r>
      <w:r w:rsidR="00055B9B" w:rsidRPr="003479CE">
        <w:rPr>
          <w:rFonts w:ascii="Arial Narrow" w:hAnsi="Arial Narrow" w:cs="Arial"/>
        </w:rPr>
        <w:t xml:space="preserve">d’fhoghlaimeoir amháin </w:t>
      </w:r>
      <w:r w:rsidR="00221FFD">
        <w:rPr>
          <w:rFonts w:ascii="Arial Narrow" w:hAnsi="Arial Narrow" w:cs="Arial"/>
        </w:rPr>
        <w:t xml:space="preserve">(Duine A) </w:t>
      </w:r>
      <w:r w:rsidR="00055B9B" w:rsidRPr="003479CE">
        <w:rPr>
          <w:rFonts w:ascii="Arial Narrow" w:hAnsi="Arial Narrow" w:cs="Arial"/>
        </w:rPr>
        <w:t>agus tabhair cóip de</w:t>
      </w:r>
      <w:r w:rsidR="00055B9B" w:rsidRPr="003479CE">
        <w:rPr>
          <w:rFonts w:ascii="Arial Narrow" w:hAnsi="Arial Narrow" w:cs="Arial"/>
          <w:b/>
        </w:rPr>
        <w:t xml:space="preserve"> Orduithe </w:t>
      </w:r>
      <w:r w:rsidR="00F56B21">
        <w:rPr>
          <w:rFonts w:ascii="Arial Narrow" w:hAnsi="Arial Narrow" w:cs="Arial"/>
          <w:b/>
        </w:rPr>
        <w:t xml:space="preserve">- </w:t>
      </w:r>
      <w:r w:rsidR="00055B9B" w:rsidRPr="003479CE">
        <w:rPr>
          <w:rFonts w:ascii="Arial Narrow" w:hAnsi="Arial Narrow" w:cs="Arial"/>
          <w:b/>
        </w:rPr>
        <w:t>Críochnaigh na horduithe (B)</w:t>
      </w:r>
      <w:r w:rsidR="00055B9B" w:rsidRPr="003479CE">
        <w:rPr>
          <w:rFonts w:ascii="Arial Narrow" w:hAnsi="Arial Narrow" w:cs="Arial"/>
        </w:rPr>
        <w:t xml:space="preserve"> don fhoghlaimeoir eile</w:t>
      </w:r>
      <w:r w:rsidR="00221FFD">
        <w:rPr>
          <w:rFonts w:ascii="Arial Narrow" w:hAnsi="Arial Narrow" w:cs="Arial"/>
        </w:rPr>
        <w:t xml:space="preserve"> (Duine B)</w:t>
      </w:r>
      <w:r w:rsidR="00055B9B" w:rsidRPr="003479CE">
        <w:rPr>
          <w:rFonts w:ascii="Arial Narrow" w:hAnsi="Arial Narrow" w:cs="Arial"/>
        </w:rPr>
        <w:t xml:space="preserve"> i ngach grúpa. </w:t>
      </w:r>
    </w:p>
    <w:p w:rsidR="00221FFD" w:rsidRDefault="00221FFD" w:rsidP="00221FFD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1F36CD" w:rsidRPr="00221FFD" w:rsidRDefault="00055B9B" w:rsidP="00221FFD">
      <w:pPr>
        <w:pStyle w:val="Default"/>
        <w:numPr>
          <w:ilvl w:val="0"/>
          <w:numId w:val="35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 xml:space="preserve">Mínigh na treoracha ag barr na bileoige do na foghlaimeoirí. </w:t>
      </w:r>
      <w:r w:rsidR="00221FFD">
        <w:rPr>
          <w:rFonts w:ascii="Arial Narrow" w:hAnsi="Arial Narrow" w:cs="Arial"/>
        </w:rPr>
        <w:t>C</w:t>
      </w:r>
      <w:r w:rsidRPr="003479CE">
        <w:rPr>
          <w:rFonts w:ascii="Arial Narrow" w:hAnsi="Arial Narrow" w:cs="Arial"/>
        </w:rPr>
        <w:t xml:space="preserve">ríochnóidh na foghlaimeoirí </w:t>
      </w:r>
      <w:r w:rsidR="00696909" w:rsidRPr="003479CE">
        <w:rPr>
          <w:rFonts w:ascii="Arial Narrow" w:hAnsi="Arial Narrow" w:cs="Arial"/>
        </w:rPr>
        <w:t xml:space="preserve">na horduithe </w:t>
      </w:r>
      <w:r w:rsidR="00696909" w:rsidRPr="003479CE">
        <w:rPr>
          <w:rFonts w:ascii="Arial Narrow" w:hAnsi="Arial Narrow" w:cs="Arial"/>
          <w:b/>
        </w:rPr>
        <w:t>a-g</w:t>
      </w:r>
      <w:r w:rsidR="00221FFD" w:rsidRPr="00221FFD">
        <w:rPr>
          <w:rFonts w:ascii="Arial Narrow" w:hAnsi="Arial Narrow" w:cs="Arial"/>
        </w:rPr>
        <w:t>,</w:t>
      </w:r>
      <w:r w:rsidR="00696909" w:rsidRPr="003479CE">
        <w:rPr>
          <w:rFonts w:ascii="Arial Narrow" w:hAnsi="Arial Narrow" w:cs="Arial"/>
        </w:rPr>
        <w:t xml:space="preserve"> tríd na briathra idir lúibíní a scríobh sa dara pear</w:t>
      </w:r>
      <w:r w:rsidR="00743C66">
        <w:rPr>
          <w:rFonts w:ascii="Arial Narrow" w:hAnsi="Arial Narrow" w:cs="Arial"/>
        </w:rPr>
        <w:t xml:space="preserve">sa iolra den </w:t>
      </w:r>
      <w:r w:rsidR="00221FFD">
        <w:rPr>
          <w:rFonts w:ascii="Arial Narrow" w:hAnsi="Arial Narrow" w:cs="Arial"/>
        </w:rPr>
        <w:t>m</w:t>
      </w:r>
      <w:r w:rsidR="00743C66">
        <w:rPr>
          <w:rFonts w:ascii="Arial Narrow" w:hAnsi="Arial Narrow" w:cs="Arial"/>
        </w:rPr>
        <w:t xml:space="preserve">hodh </w:t>
      </w:r>
      <w:r w:rsidR="00221FFD">
        <w:rPr>
          <w:rFonts w:ascii="Arial Narrow" w:hAnsi="Arial Narrow" w:cs="Arial"/>
        </w:rPr>
        <w:t>o</w:t>
      </w:r>
      <w:r w:rsidR="00743C66">
        <w:rPr>
          <w:rFonts w:ascii="Arial Narrow" w:hAnsi="Arial Narrow" w:cs="Arial"/>
        </w:rPr>
        <w:t xml:space="preserve">rdaitheach. </w:t>
      </w:r>
      <w:r w:rsidR="00221FFD">
        <w:rPr>
          <w:rFonts w:ascii="Arial Narrow" w:hAnsi="Arial Narrow" w:cs="Arial"/>
        </w:rPr>
        <w:t>Déanfaidh siad an chuid sin ina n-aonar ar dtús.</w:t>
      </w:r>
    </w:p>
    <w:p w:rsidR="00221FFD" w:rsidRDefault="00221FFD" w:rsidP="00221FFD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1F36CD" w:rsidRPr="00BA3723" w:rsidRDefault="00696909" w:rsidP="00BA3723">
      <w:pPr>
        <w:pStyle w:val="Default"/>
        <w:numPr>
          <w:ilvl w:val="0"/>
          <w:numId w:val="35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 xml:space="preserve">Téigh timpeall an ranga fad is atá </w:t>
      </w:r>
      <w:r w:rsidR="00221FFD">
        <w:rPr>
          <w:rFonts w:ascii="Arial Narrow" w:hAnsi="Arial Narrow" w:cs="Arial"/>
        </w:rPr>
        <w:t xml:space="preserve">na </w:t>
      </w:r>
      <w:r w:rsidRPr="003479CE">
        <w:rPr>
          <w:rFonts w:ascii="Arial Narrow" w:hAnsi="Arial Narrow" w:cs="Arial"/>
        </w:rPr>
        <w:t>foghlaimeoirí i mbun na gníomhaíochta</w:t>
      </w:r>
      <w:r w:rsidR="00221FFD">
        <w:rPr>
          <w:rFonts w:ascii="Arial Narrow" w:hAnsi="Arial Narrow" w:cs="Arial"/>
        </w:rPr>
        <w:t>,</w:t>
      </w:r>
      <w:r w:rsidRPr="003479CE">
        <w:rPr>
          <w:rFonts w:ascii="Arial Narrow" w:hAnsi="Arial Narrow" w:cs="Arial"/>
        </w:rPr>
        <w:t xml:space="preserve"> ag féachaint ar a gcuid oibre agus </w:t>
      </w:r>
      <w:r w:rsidR="00221FFD">
        <w:rPr>
          <w:rFonts w:ascii="Arial Narrow" w:hAnsi="Arial Narrow" w:cs="Arial"/>
        </w:rPr>
        <w:t>ag ceartú</w:t>
      </w:r>
      <w:r w:rsidRPr="003479CE">
        <w:rPr>
          <w:rFonts w:ascii="Arial Narrow" w:hAnsi="Arial Narrow" w:cs="Arial"/>
        </w:rPr>
        <w:t xml:space="preserve"> aon bhotúin a thugann tú faoi deara. Má thagann botúin choitianta chun cinn </w:t>
      </w:r>
      <w:r w:rsidR="00BA3723">
        <w:rPr>
          <w:rFonts w:ascii="Arial Narrow" w:hAnsi="Arial Narrow" w:cs="Arial"/>
        </w:rPr>
        <w:t>téigh</w:t>
      </w:r>
      <w:r w:rsidRPr="003479CE">
        <w:rPr>
          <w:rFonts w:ascii="Arial Narrow" w:hAnsi="Arial Narrow" w:cs="Arial"/>
        </w:rPr>
        <w:t xml:space="preserve"> siar ar na pointí sin leis an rang ina iomlá</w:t>
      </w:r>
      <w:r w:rsidR="00BA3723">
        <w:rPr>
          <w:rFonts w:ascii="Arial Narrow" w:hAnsi="Arial Narrow" w:cs="Arial"/>
        </w:rPr>
        <w:t>i</w:t>
      </w:r>
      <w:r w:rsidRPr="003479CE">
        <w:rPr>
          <w:rFonts w:ascii="Arial Narrow" w:hAnsi="Arial Narrow" w:cs="Arial"/>
        </w:rPr>
        <w:t>n</w:t>
      </w:r>
      <w:r w:rsidR="00BA3723">
        <w:rPr>
          <w:rFonts w:ascii="Arial Narrow" w:hAnsi="Arial Narrow" w:cs="Arial"/>
        </w:rPr>
        <w:t>e</w:t>
      </w:r>
      <w:r w:rsidRPr="003479CE">
        <w:rPr>
          <w:rFonts w:ascii="Arial Narrow" w:hAnsi="Arial Narrow" w:cs="Arial"/>
        </w:rPr>
        <w:t xml:space="preserve">. </w:t>
      </w:r>
    </w:p>
    <w:p w:rsidR="00BA3723" w:rsidRDefault="00BA3723" w:rsidP="00BA3723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1F36CD" w:rsidRPr="00BA3723" w:rsidRDefault="00696909" w:rsidP="00BA3723">
      <w:pPr>
        <w:pStyle w:val="Default"/>
        <w:numPr>
          <w:ilvl w:val="0"/>
          <w:numId w:val="35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 xml:space="preserve">Ansin, mínigh </w:t>
      </w:r>
      <w:r w:rsidRPr="00BA3723">
        <w:rPr>
          <w:rFonts w:ascii="Arial Narrow" w:hAnsi="Arial Narrow" w:cs="Arial"/>
        </w:rPr>
        <w:t>an chéad chéim eile do na foghlaimeoirí. Léifidh Duine A a orduithe amach agus beidh ar D</w:t>
      </w:r>
      <w:r w:rsidR="00BA3723">
        <w:rPr>
          <w:rFonts w:ascii="Arial Narrow" w:hAnsi="Arial Narrow" w:cs="Arial"/>
        </w:rPr>
        <w:t>h</w:t>
      </w:r>
      <w:r w:rsidRPr="00BA3723">
        <w:rPr>
          <w:rFonts w:ascii="Arial Narrow" w:hAnsi="Arial Narrow" w:cs="Arial"/>
        </w:rPr>
        <w:t xml:space="preserve">uine B na </w:t>
      </w:r>
      <w:r w:rsidR="004A1604" w:rsidRPr="00BA3723">
        <w:rPr>
          <w:rFonts w:ascii="Arial Narrow" w:hAnsi="Arial Narrow" w:cs="Arial"/>
        </w:rPr>
        <w:t>briathra</w:t>
      </w:r>
      <w:r w:rsidRPr="00BA3723">
        <w:rPr>
          <w:rFonts w:ascii="Arial Narrow" w:hAnsi="Arial Narrow" w:cs="Arial"/>
        </w:rPr>
        <w:t xml:space="preserve"> cearta a scríobh sna spásanna cuí. Ansin, léifidh Duine B amach na horduithe a bhreac sé síos ó D</w:t>
      </w:r>
      <w:r w:rsidR="00BA3723">
        <w:rPr>
          <w:rFonts w:ascii="Arial Narrow" w:hAnsi="Arial Narrow" w:cs="Arial"/>
        </w:rPr>
        <w:t>h</w:t>
      </w:r>
      <w:r w:rsidRPr="00BA3723">
        <w:rPr>
          <w:rFonts w:ascii="Arial Narrow" w:hAnsi="Arial Narrow" w:cs="Arial"/>
        </w:rPr>
        <w:t>uine A chun a bheith cinnte gur scríobh sé na horduithe cearta sna spásanna cuí. Ansin, léifidh Duine B a orduithe amach agus beidh ar D</w:t>
      </w:r>
      <w:r w:rsidR="00BA3723">
        <w:rPr>
          <w:rFonts w:ascii="Arial Narrow" w:hAnsi="Arial Narrow" w:cs="Arial"/>
        </w:rPr>
        <w:t>h</w:t>
      </w:r>
      <w:r w:rsidRPr="00BA3723">
        <w:rPr>
          <w:rFonts w:ascii="Arial Narrow" w:hAnsi="Arial Narrow" w:cs="Arial"/>
        </w:rPr>
        <w:t xml:space="preserve">uine A na </w:t>
      </w:r>
      <w:r w:rsidR="004A1604" w:rsidRPr="00BA3723">
        <w:rPr>
          <w:rFonts w:ascii="Arial Narrow" w:hAnsi="Arial Narrow" w:cs="Arial"/>
        </w:rPr>
        <w:t>briathra</w:t>
      </w:r>
      <w:r w:rsidRPr="00BA3723">
        <w:rPr>
          <w:rFonts w:ascii="Arial Narrow" w:hAnsi="Arial Narrow" w:cs="Arial"/>
        </w:rPr>
        <w:t xml:space="preserve"> cearta a scríobh sna spásanna cuí. Ansin, léifidh Duine A amach na horduithe a bhreac sé síos ó D</w:t>
      </w:r>
      <w:r w:rsidR="00BA3723">
        <w:rPr>
          <w:rFonts w:ascii="Arial Narrow" w:hAnsi="Arial Narrow" w:cs="Arial"/>
        </w:rPr>
        <w:t>h</w:t>
      </w:r>
      <w:r w:rsidRPr="00BA3723">
        <w:rPr>
          <w:rFonts w:ascii="Arial Narrow" w:hAnsi="Arial Narrow" w:cs="Arial"/>
        </w:rPr>
        <w:t>uine B chun a bheith cinnte gur scríobh sé na horduithe cearta sna spásanna cuí.</w:t>
      </w:r>
      <w:r w:rsidRPr="003479CE">
        <w:rPr>
          <w:rFonts w:ascii="Arial Narrow" w:hAnsi="Arial Narrow" w:cs="Arial"/>
        </w:rPr>
        <w:t xml:space="preserve"> </w:t>
      </w:r>
    </w:p>
    <w:p w:rsidR="00BA3723" w:rsidRDefault="00BA3723" w:rsidP="00BA3723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1F36CD" w:rsidRPr="00BA3723" w:rsidRDefault="00696909" w:rsidP="00BA3723">
      <w:pPr>
        <w:pStyle w:val="Default"/>
        <w:numPr>
          <w:ilvl w:val="0"/>
          <w:numId w:val="35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>Téigh timpeall an ranga fad is atá na foghlaime</w:t>
      </w:r>
      <w:r w:rsidR="00743C66">
        <w:rPr>
          <w:rFonts w:ascii="Arial Narrow" w:hAnsi="Arial Narrow" w:cs="Arial"/>
        </w:rPr>
        <w:t>oirí i mbun na gníomhaíochta</w:t>
      </w:r>
      <w:r w:rsidR="00BA3723">
        <w:rPr>
          <w:rFonts w:ascii="Arial Narrow" w:hAnsi="Arial Narrow" w:cs="Arial"/>
        </w:rPr>
        <w:t xml:space="preserve">, </w:t>
      </w:r>
      <w:r w:rsidR="00743C66">
        <w:rPr>
          <w:rFonts w:ascii="Arial Narrow" w:hAnsi="Arial Narrow" w:cs="Arial"/>
        </w:rPr>
        <w:t>ag</w:t>
      </w:r>
      <w:r w:rsidRPr="003479CE">
        <w:rPr>
          <w:rFonts w:ascii="Arial Narrow" w:hAnsi="Arial Narrow" w:cs="Arial"/>
        </w:rPr>
        <w:t>us ceartaigh aon bhotúin a thugann tú faoi deara</w:t>
      </w:r>
      <w:r w:rsidR="00BA3723">
        <w:rPr>
          <w:rFonts w:ascii="Arial Narrow" w:hAnsi="Arial Narrow" w:cs="Arial"/>
        </w:rPr>
        <w:t>,</w:t>
      </w:r>
      <w:r w:rsidRPr="003479CE">
        <w:rPr>
          <w:rFonts w:ascii="Arial Narrow" w:hAnsi="Arial Narrow" w:cs="Arial"/>
        </w:rPr>
        <w:t xml:space="preserve"> go háirithe ó thaobh foghraíochta de. </w:t>
      </w:r>
      <w:r w:rsidR="00BA3723" w:rsidRPr="00BA3723">
        <w:rPr>
          <w:rFonts w:ascii="Arial Narrow" w:hAnsi="Arial Narrow" w:cs="Arial"/>
        </w:rPr>
        <w:t>Ceartaigh an ghníomhaíocht.</w:t>
      </w:r>
    </w:p>
    <w:p w:rsidR="00BA3723" w:rsidRDefault="00BA3723" w:rsidP="00BA3723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1F36CD" w:rsidRDefault="00A9703A" w:rsidP="008B5941">
      <w:pPr>
        <w:pStyle w:val="Default"/>
        <w:numPr>
          <w:ilvl w:val="0"/>
          <w:numId w:val="35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 xml:space="preserve">Déan plé ar na ceisteanna a bhaineann le </w:t>
      </w:r>
      <w:r w:rsidRPr="003479CE">
        <w:rPr>
          <w:rFonts w:ascii="Arial Narrow" w:hAnsi="Arial Narrow" w:cs="Arial"/>
          <w:i/>
        </w:rPr>
        <w:t>bhur</w:t>
      </w:r>
      <w:r w:rsidRPr="003479CE">
        <w:rPr>
          <w:rFonts w:ascii="Arial Narrow" w:hAnsi="Arial Narrow" w:cs="Arial"/>
        </w:rPr>
        <w:t xml:space="preserve">. Iarr orthu an plé a dhéanamh i mbeirteanna. Éist lena gcuid tuairimí. </w:t>
      </w:r>
    </w:p>
    <w:p w:rsidR="001F36CD" w:rsidRDefault="001F36CD" w:rsidP="008B5941">
      <w:pPr>
        <w:pStyle w:val="ListParagraph"/>
        <w:ind w:right="662"/>
        <w:rPr>
          <w:rFonts w:ascii="Arial Narrow" w:hAnsi="Arial Narrow" w:cs="Arial"/>
        </w:rPr>
      </w:pPr>
    </w:p>
    <w:p w:rsidR="001F36CD" w:rsidRDefault="00A9703A" w:rsidP="008B5941">
      <w:pPr>
        <w:pStyle w:val="Default"/>
        <w:numPr>
          <w:ilvl w:val="0"/>
          <w:numId w:val="35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lastRenderedPageBreak/>
        <w:t>Mínigh do na foghlaimeoirí an difríocht idir</w:t>
      </w:r>
      <w:r w:rsidRPr="003479CE">
        <w:rPr>
          <w:rFonts w:ascii="Arial Narrow" w:hAnsi="Arial Narrow" w:cs="Arial"/>
          <w:i/>
        </w:rPr>
        <w:t xml:space="preserve"> do</w:t>
      </w:r>
      <w:r w:rsidRPr="003479CE">
        <w:rPr>
          <w:rFonts w:ascii="Arial Narrow" w:hAnsi="Arial Narrow" w:cs="Arial"/>
        </w:rPr>
        <w:t xml:space="preserve"> agus </w:t>
      </w:r>
      <w:r w:rsidRPr="003479CE">
        <w:rPr>
          <w:rFonts w:ascii="Arial Narrow" w:hAnsi="Arial Narrow" w:cs="Arial"/>
          <w:i/>
        </w:rPr>
        <w:t>bhur</w:t>
      </w:r>
      <w:r w:rsidRPr="003479CE">
        <w:rPr>
          <w:rFonts w:ascii="Arial Narrow" w:hAnsi="Arial Narrow" w:cs="Arial"/>
        </w:rPr>
        <w:t>. Cuir ceist orthu faoin tionchar a bhíonn ar an dá aidiacht shealbhach ar an ainmfhoc</w:t>
      </w:r>
      <w:r w:rsidR="00BA3723">
        <w:rPr>
          <w:rFonts w:ascii="Arial Narrow" w:hAnsi="Arial Narrow" w:cs="Arial"/>
        </w:rPr>
        <w:t>al a leanann iad. Déan cinnte</w:t>
      </w:r>
      <w:r w:rsidR="004A1604" w:rsidRPr="003479CE">
        <w:rPr>
          <w:rFonts w:ascii="Arial Narrow" w:hAnsi="Arial Narrow" w:cs="Arial"/>
        </w:rPr>
        <w:t xml:space="preserve"> go dtuigeann na foghlaimeoirí g</w:t>
      </w:r>
      <w:r w:rsidRPr="003479CE">
        <w:rPr>
          <w:rFonts w:ascii="Arial Narrow" w:hAnsi="Arial Narrow" w:cs="Arial"/>
        </w:rPr>
        <w:t xml:space="preserve">o leanann séimhiú </w:t>
      </w:r>
      <w:r w:rsidRPr="003479CE">
        <w:rPr>
          <w:rFonts w:ascii="Arial Narrow" w:hAnsi="Arial Narrow" w:cs="Arial"/>
          <w:i/>
        </w:rPr>
        <w:t>do</w:t>
      </w:r>
      <w:r w:rsidRPr="003479CE">
        <w:rPr>
          <w:rFonts w:ascii="Arial Narrow" w:hAnsi="Arial Narrow" w:cs="Arial"/>
        </w:rPr>
        <w:t xml:space="preserve"> agus go leanann urú </w:t>
      </w:r>
      <w:r w:rsidRPr="003479CE">
        <w:rPr>
          <w:rFonts w:ascii="Arial Narrow" w:hAnsi="Arial Narrow" w:cs="Arial"/>
          <w:i/>
        </w:rPr>
        <w:t>bhur</w:t>
      </w:r>
      <w:r w:rsidRPr="003479CE">
        <w:rPr>
          <w:rFonts w:ascii="Arial Narrow" w:hAnsi="Arial Narrow" w:cs="Arial"/>
        </w:rPr>
        <w:t xml:space="preserve">. </w:t>
      </w:r>
    </w:p>
    <w:p w:rsidR="001F36CD" w:rsidRDefault="001F36CD" w:rsidP="008B5941">
      <w:pPr>
        <w:pStyle w:val="ListParagraph"/>
        <w:ind w:right="662"/>
        <w:rPr>
          <w:rFonts w:ascii="Arial Narrow" w:hAnsi="Arial Narrow" w:cs="Arial"/>
        </w:rPr>
      </w:pPr>
    </w:p>
    <w:p w:rsidR="007F6227" w:rsidRPr="00BA3723" w:rsidRDefault="009E6E61" w:rsidP="00BA3723">
      <w:pPr>
        <w:pStyle w:val="Default"/>
        <w:numPr>
          <w:ilvl w:val="0"/>
          <w:numId w:val="35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 xml:space="preserve">Roinn an rang i mbeirteanna. Mínigh na treoracha a bhaineann leis an ngníomhaíocht ag bun an leathanaigh. </w:t>
      </w:r>
      <w:r w:rsidRPr="00BA3723">
        <w:rPr>
          <w:rFonts w:ascii="Arial Narrow" w:hAnsi="Arial Narrow" w:cs="Arial"/>
        </w:rPr>
        <w:t>Léifidh Duine A amach na horduithe a</w:t>
      </w:r>
      <w:r w:rsidR="004A1604" w:rsidRPr="00BA3723">
        <w:rPr>
          <w:rFonts w:ascii="Arial Narrow" w:hAnsi="Arial Narrow" w:cs="Arial"/>
        </w:rPr>
        <w:t>g</w:t>
      </w:r>
      <w:r w:rsidRPr="00BA3723">
        <w:rPr>
          <w:rFonts w:ascii="Arial Narrow" w:hAnsi="Arial Narrow" w:cs="Arial"/>
        </w:rPr>
        <w:t xml:space="preserve"> bun a leathanaigh agus beidh ar D</w:t>
      </w:r>
      <w:r w:rsidR="00BA3723">
        <w:rPr>
          <w:rFonts w:ascii="Arial Narrow" w:hAnsi="Arial Narrow" w:cs="Arial"/>
        </w:rPr>
        <w:t>h</w:t>
      </w:r>
      <w:r w:rsidRPr="00BA3723">
        <w:rPr>
          <w:rFonts w:ascii="Arial Narrow" w:hAnsi="Arial Narrow" w:cs="Arial"/>
        </w:rPr>
        <w:t>uine B na horduithe a chríochnú i gceart</w:t>
      </w:r>
      <w:r w:rsidR="00BA3723">
        <w:rPr>
          <w:rFonts w:ascii="Arial Narrow" w:hAnsi="Arial Narrow" w:cs="Arial"/>
        </w:rPr>
        <w:t xml:space="preserve">, is é sin, </w:t>
      </w:r>
      <w:r w:rsidR="00BA3723" w:rsidRPr="00BA3723">
        <w:rPr>
          <w:rFonts w:ascii="Arial Narrow" w:hAnsi="Arial Narrow" w:cs="Arial"/>
          <w:b/>
        </w:rPr>
        <w:t>bhur</w:t>
      </w:r>
      <w:r w:rsidR="00BA3723">
        <w:rPr>
          <w:rFonts w:ascii="Arial Narrow" w:hAnsi="Arial Narrow" w:cs="Arial"/>
        </w:rPr>
        <w:t xml:space="preserve"> nó </w:t>
      </w:r>
      <w:r w:rsidR="00BA3723" w:rsidRPr="00BA3723">
        <w:rPr>
          <w:rFonts w:ascii="Arial Narrow" w:hAnsi="Arial Narrow" w:cs="Arial"/>
          <w:b/>
        </w:rPr>
        <w:t>do</w:t>
      </w:r>
      <w:r w:rsidR="00BA3723">
        <w:rPr>
          <w:rFonts w:ascii="Arial Narrow" w:hAnsi="Arial Narrow" w:cs="Arial"/>
        </w:rPr>
        <w:t xml:space="preserve"> a roghnú ag brath ar an uimhir iolra nó uatha.</w:t>
      </w:r>
      <w:r w:rsidRPr="00BA3723">
        <w:rPr>
          <w:rFonts w:ascii="Arial Narrow" w:hAnsi="Arial Narrow" w:cs="Arial"/>
        </w:rPr>
        <w:t xml:space="preserve"> Roghnóidh sé gach críoch ó</w:t>
      </w:r>
      <w:r w:rsidR="00BA3723">
        <w:rPr>
          <w:rFonts w:ascii="Arial Narrow" w:hAnsi="Arial Narrow" w:cs="Arial"/>
        </w:rPr>
        <w:t xml:space="preserve"> </w:t>
      </w:r>
      <w:r w:rsidRPr="00BA3723">
        <w:rPr>
          <w:rFonts w:ascii="Arial Narrow" w:hAnsi="Arial Narrow" w:cs="Arial"/>
        </w:rPr>
        <w:t>na samplaí atá léirithe os cionn na n-orduithe. Ansin, léifidh Duine B amach na horduithe a</w:t>
      </w:r>
      <w:r w:rsidR="00743C66" w:rsidRPr="00BA3723">
        <w:rPr>
          <w:rFonts w:ascii="Arial Narrow" w:hAnsi="Arial Narrow" w:cs="Arial"/>
        </w:rPr>
        <w:t>g</w:t>
      </w:r>
      <w:r w:rsidRPr="00BA3723">
        <w:rPr>
          <w:rFonts w:ascii="Arial Narrow" w:hAnsi="Arial Narrow" w:cs="Arial"/>
        </w:rPr>
        <w:t xml:space="preserve"> bun a leathanaigh agus beidh ar D</w:t>
      </w:r>
      <w:r w:rsidR="00BA3723">
        <w:rPr>
          <w:rFonts w:ascii="Arial Narrow" w:hAnsi="Arial Narrow" w:cs="Arial"/>
        </w:rPr>
        <w:t>h</w:t>
      </w:r>
      <w:r w:rsidRPr="00BA3723">
        <w:rPr>
          <w:rFonts w:ascii="Arial Narrow" w:hAnsi="Arial Narrow" w:cs="Arial"/>
        </w:rPr>
        <w:t>uine A na horduithe a chríochnú i gceart. Roghnóidh sé gach críoch ó</w:t>
      </w:r>
      <w:r w:rsidR="00BA3723">
        <w:rPr>
          <w:rFonts w:ascii="Arial Narrow" w:hAnsi="Arial Narrow" w:cs="Arial"/>
        </w:rPr>
        <w:t xml:space="preserve"> </w:t>
      </w:r>
      <w:r w:rsidRPr="00BA3723">
        <w:rPr>
          <w:rFonts w:ascii="Arial Narrow" w:hAnsi="Arial Narrow" w:cs="Arial"/>
        </w:rPr>
        <w:t>na samplaí atá léirithe os cionn na n-orduithe.</w:t>
      </w:r>
      <w:r w:rsidRPr="003479CE">
        <w:rPr>
          <w:rFonts w:ascii="Arial Narrow" w:hAnsi="Arial Narrow" w:cs="Arial"/>
        </w:rPr>
        <w:t xml:space="preserve"> </w:t>
      </w:r>
      <w:r w:rsidR="00BA3723">
        <w:rPr>
          <w:rFonts w:ascii="Arial Narrow" w:hAnsi="Arial Narrow" w:cs="Arial"/>
        </w:rPr>
        <w:t xml:space="preserve">Mar shampla: </w:t>
      </w:r>
      <w:r w:rsidR="00BA3723" w:rsidRPr="00BA3723">
        <w:rPr>
          <w:rFonts w:ascii="Arial Narrow" w:hAnsi="Arial Narrow" w:cs="Arial"/>
          <w:i/>
        </w:rPr>
        <w:t>Caith do chóta</w:t>
      </w:r>
      <w:r w:rsidR="00BA3723">
        <w:rPr>
          <w:rFonts w:ascii="Arial Narrow" w:hAnsi="Arial Narrow" w:cs="Arial"/>
        </w:rPr>
        <w:t xml:space="preserve"> nó </w:t>
      </w:r>
      <w:r w:rsidR="00BA3723" w:rsidRPr="00BA3723">
        <w:rPr>
          <w:rFonts w:ascii="Arial Narrow" w:hAnsi="Arial Narrow" w:cs="Arial"/>
          <w:i/>
        </w:rPr>
        <w:t>caithigí bhur gcótaí</w:t>
      </w:r>
      <w:r w:rsidR="00BA3723">
        <w:rPr>
          <w:rFonts w:ascii="Arial Narrow" w:hAnsi="Arial Narrow" w:cs="Arial"/>
        </w:rPr>
        <w:t xml:space="preserve">. </w:t>
      </w:r>
    </w:p>
    <w:p w:rsidR="00BA3723" w:rsidRDefault="00BA3723" w:rsidP="00BA3723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A9703A" w:rsidRPr="003479CE" w:rsidRDefault="009E6E61" w:rsidP="008B5941">
      <w:pPr>
        <w:pStyle w:val="Default"/>
        <w:numPr>
          <w:ilvl w:val="0"/>
          <w:numId w:val="35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>Ceartaigh an ghníomhaíocht trí iarraidh ar ghrúpaí éagsúla an ghníomhaíocht a dhéanamh os comhair an ranga.</w:t>
      </w:r>
    </w:p>
    <w:p w:rsidR="00A9703A" w:rsidRPr="003479CE" w:rsidRDefault="00A9703A" w:rsidP="008B5941">
      <w:pPr>
        <w:pStyle w:val="Default"/>
        <w:spacing w:line="276" w:lineRule="auto"/>
        <w:ind w:right="662"/>
        <w:jc w:val="both"/>
        <w:rPr>
          <w:rFonts w:ascii="Arial Narrow" w:hAnsi="Arial Narrow" w:cs="Arial"/>
        </w:rPr>
      </w:pPr>
    </w:p>
    <w:p w:rsidR="003C4D04" w:rsidRPr="003479CE" w:rsidRDefault="003C4D04" w:rsidP="008B5941">
      <w:pPr>
        <w:pStyle w:val="Default"/>
        <w:numPr>
          <w:ilvl w:val="0"/>
          <w:numId w:val="35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 xml:space="preserve">Mínigh orduithe eile trí mheán na geáitsíochta: </w:t>
      </w:r>
    </w:p>
    <w:p w:rsidR="003C4D04" w:rsidRPr="003479CE" w:rsidRDefault="003C4D04" w:rsidP="008B5941">
      <w:pPr>
        <w:pStyle w:val="Default"/>
        <w:spacing w:line="276" w:lineRule="auto"/>
        <w:ind w:right="662"/>
        <w:jc w:val="both"/>
        <w:rPr>
          <w:rFonts w:ascii="Arial Narrow" w:hAnsi="Arial Narrow" w:cs="Arial"/>
        </w:rPr>
      </w:pPr>
    </w:p>
    <w:p w:rsidR="003C4D04" w:rsidRPr="003479CE" w:rsidRDefault="00EE3695" w:rsidP="008B5941">
      <w:pPr>
        <w:pStyle w:val="Default"/>
        <w:spacing w:line="276" w:lineRule="auto"/>
        <w:ind w:left="720"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  <w:i/>
          <w:iCs/>
        </w:rPr>
        <w:tab/>
      </w:r>
      <w:r w:rsidR="003C4D04" w:rsidRPr="003479CE">
        <w:rPr>
          <w:rFonts w:ascii="Arial Narrow" w:hAnsi="Arial Narrow" w:cs="Arial"/>
          <w:i/>
          <w:iCs/>
        </w:rPr>
        <w:t xml:space="preserve">Bí/Bígí ciúin. </w:t>
      </w:r>
      <w:r w:rsidR="003C4D04" w:rsidRPr="003479CE">
        <w:rPr>
          <w:rFonts w:ascii="Arial Narrow" w:hAnsi="Arial Narrow" w:cs="Arial"/>
        </w:rPr>
        <w:t xml:space="preserve">(Corrmhéar ar bheola) </w:t>
      </w:r>
    </w:p>
    <w:p w:rsidR="003C4D04" w:rsidRPr="003479CE" w:rsidRDefault="00EE3695" w:rsidP="008B5941">
      <w:pPr>
        <w:pStyle w:val="Default"/>
        <w:spacing w:line="276" w:lineRule="auto"/>
        <w:ind w:left="720"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  <w:i/>
          <w:iCs/>
        </w:rPr>
        <w:tab/>
      </w:r>
      <w:r w:rsidR="003C4D04" w:rsidRPr="003479CE">
        <w:rPr>
          <w:rFonts w:ascii="Arial Narrow" w:hAnsi="Arial Narrow" w:cs="Arial"/>
          <w:i/>
          <w:iCs/>
        </w:rPr>
        <w:t xml:space="preserve">Oscail/Osclaígí an leabhar. </w:t>
      </w:r>
    </w:p>
    <w:p w:rsidR="003C4D04" w:rsidRPr="003479CE" w:rsidRDefault="00EE3695" w:rsidP="008B5941">
      <w:pPr>
        <w:pStyle w:val="Default"/>
        <w:spacing w:line="276" w:lineRule="auto"/>
        <w:ind w:left="720"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  <w:i/>
          <w:iCs/>
        </w:rPr>
        <w:tab/>
      </w:r>
      <w:r w:rsidR="003C4D04" w:rsidRPr="003479CE">
        <w:rPr>
          <w:rFonts w:ascii="Arial Narrow" w:hAnsi="Arial Narrow" w:cs="Arial"/>
          <w:i/>
          <w:iCs/>
        </w:rPr>
        <w:t xml:space="preserve">Dún/Dúnaigí an leabhar. </w:t>
      </w:r>
    </w:p>
    <w:p w:rsidR="003C4D04" w:rsidRPr="003479CE" w:rsidRDefault="003C4D04" w:rsidP="00BA3723">
      <w:pPr>
        <w:pStyle w:val="Default"/>
        <w:spacing w:line="276" w:lineRule="auto"/>
        <w:ind w:left="1440"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  <w:i/>
          <w:iCs/>
        </w:rPr>
        <w:t xml:space="preserve">Féach/Féachaigí orm. </w:t>
      </w:r>
      <w:r w:rsidRPr="003479CE">
        <w:rPr>
          <w:rFonts w:ascii="Arial Narrow" w:hAnsi="Arial Narrow" w:cs="Arial"/>
        </w:rPr>
        <w:t xml:space="preserve">(Lámh </w:t>
      </w:r>
      <w:r w:rsidR="00BA3723">
        <w:rPr>
          <w:rFonts w:ascii="Arial Narrow" w:hAnsi="Arial Narrow" w:cs="Arial"/>
        </w:rPr>
        <w:t>o</w:t>
      </w:r>
      <w:r w:rsidRPr="003479CE">
        <w:rPr>
          <w:rFonts w:ascii="Arial Narrow" w:hAnsi="Arial Narrow" w:cs="Arial"/>
        </w:rPr>
        <w:t>s cionn malaí na súile</w:t>
      </w:r>
      <w:r w:rsidR="00BA3723">
        <w:rPr>
          <w:rFonts w:ascii="Arial Narrow" w:hAnsi="Arial Narrow" w:cs="Arial"/>
        </w:rPr>
        <w:t>,</w:t>
      </w:r>
      <w:r w:rsidRPr="003479CE">
        <w:rPr>
          <w:rFonts w:ascii="Arial Narrow" w:hAnsi="Arial Narrow" w:cs="Arial"/>
        </w:rPr>
        <w:t xml:space="preserve"> amhail mairnéalaigh ag breathnú ar </w:t>
      </w:r>
      <w:r w:rsidR="00743C66">
        <w:rPr>
          <w:rFonts w:ascii="Arial Narrow" w:hAnsi="Arial Narrow" w:cs="Arial"/>
        </w:rPr>
        <w:t>fh</w:t>
      </w:r>
      <w:r w:rsidRPr="003479CE">
        <w:rPr>
          <w:rFonts w:ascii="Arial Narrow" w:hAnsi="Arial Narrow" w:cs="Arial"/>
        </w:rPr>
        <w:t xml:space="preserve">íor na spéire.) </w:t>
      </w:r>
    </w:p>
    <w:p w:rsidR="003C4D04" w:rsidRPr="003479CE" w:rsidRDefault="00EE3695" w:rsidP="008B5941">
      <w:pPr>
        <w:pStyle w:val="Default"/>
        <w:spacing w:line="276" w:lineRule="auto"/>
        <w:ind w:left="720"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  <w:i/>
          <w:iCs/>
        </w:rPr>
        <w:tab/>
      </w:r>
      <w:r w:rsidR="003C4D04" w:rsidRPr="003479CE">
        <w:rPr>
          <w:rFonts w:ascii="Arial Narrow" w:hAnsi="Arial Narrow" w:cs="Arial"/>
          <w:i/>
          <w:iCs/>
        </w:rPr>
        <w:t xml:space="preserve">Éist/Éistigí liom. </w:t>
      </w:r>
      <w:r w:rsidR="003C4D04" w:rsidRPr="003479CE">
        <w:rPr>
          <w:rFonts w:ascii="Arial Narrow" w:hAnsi="Arial Narrow" w:cs="Arial"/>
        </w:rPr>
        <w:t xml:space="preserve">(Lámh taobh thiar den chluas.) </w:t>
      </w:r>
    </w:p>
    <w:p w:rsidR="003C4D04" w:rsidRPr="003479CE" w:rsidRDefault="003C4D04" w:rsidP="00BA3723">
      <w:pPr>
        <w:pStyle w:val="Default"/>
        <w:spacing w:line="276" w:lineRule="auto"/>
        <w:ind w:left="1440"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  <w:i/>
          <w:iCs/>
        </w:rPr>
        <w:t xml:space="preserve">Bí/Bígí ag caint. </w:t>
      </w:r>
      <w:r w:rsidRPr="003479CE">
        <w:rPr>
          <w:rFonts w:ascii="Arial Narrow" w:hAnsi="Arial Narrow" w:cs="Arial"/>
        </w:rPr>
        <w:t xml:space="preserve">(Méara ag bogadh suas síos ar an ordóg ar nós béil ag cabaireacht.) </w:t>
      </w:r>
    </w:p>
    <w:p w:rsidR="003C4D04" w:rsidRPr="003479CE" w:rsidRDefault="00EE3695" w:rsidP="008B5941">
      <w:pPr>
        <w:pStyle w:val="Default"/>
        <w:spacing w:line="276" w:lineRule="auto"/>
        <w:ind w:left="720"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  <w:i/>
          <w:iCs/>
        </w:rPr>
        <w:tab/>
      </w:r>
      <w:r w:rsidR="003C4D04" w:rsidRPr="003479CE">
        <w:rPr>
          <w:rFonts w:ascii="Arial Narrow" w:hAnsi="Arial Narrow" w:cs="Arial"/>
          <w:i/>
          <w:iCs/>
        </w:rPr>
        <w:t xml:space="preserve">Cuir/Cuirigí suas bhur lámha. </w:t>
      </w:r>
      <w:r w:rsidR="003C4D04" w:rsidRPr="003479CE">
        <w:rPr>
          <w:rFonts w:ascii="Arial Narrow" w:hAnsi="Arial Narrow" w:cs="Arial"/>
        </w:rPr>
        <w:t xml:space="preserve">(Lámh san aer.) </w:t>
      </w:r>
    </w:p>
    <w:p w:rsidR="003C4D04" w:rsidRPr="003479CE" w:rsidRDefault="003C4D04" w:rsidP="00BA3723">
      <w:pPr>
        <w:pStyle w:val="Default"/>
        <w:spacing w:line="276" w:lineRule="auto"/>
        <w:ind w:left="1440"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  <w:i/>
          <w:iCs/>
        </w:rPr>
        <w:t xml:space="preserve">Nigh/Nígí bhur lámha. </w:t>
      </w:r>
      <w:r w:rsidRPr="003479CE">
        <w:rPr>
          <w:rFonts w:ascii="Arial Narrow" w:hAnsi="Arial Narrow" w:cs="Arial"/>
        </w:rPr>
        <w:t>(Lámha a fháisceadh le chéile amhail duine ag ní lámh</w:t>
      </w:r>
      <w:r w:rsidR="00BA3723">
        <w:rPr>
          <w:rFonts w:ascii="Arial Narrow" w:hAnsi="Arial Narrow" w:cs="Arial"/>
        </w:rPr>
        <w:t>a</w:t>
      </w:r>
      <w:r w:rsidRPr="003479CE">
        <w:rPr>
          <w:rFonts w:ascii="Arial Narrow" w:hAnsi="Arial Narrow" w:cs="Arial"/>
        </w:rPr>
        <w:t xml:space="preserve">.) </w:t>
      </w:r>
    </w:p>
    <w:p w:rsidR="003C4D04" w:rsidRPr="003479CE" w:rsidRDefault="003C4D04" w:rsidP="00BA3723">
      <w:pPr>
        <w:pStyle w:val="Default"/>
        <w:spacing w:line="276" w:lineRule="auto"/>
        <w:ind w:left="1440"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  <w:i/>
          <w:iCs/>
        </w:rPr>
        <w:t xml:space="preserve">Glan/Glanaigí an bord. </w:t>
      </w:r>
      <w:r w:rsidRPr="003479CE">
        <w:rPr>
          <w:rFonts w:ascii="Arial Narrow" w:hAnsi="Arial Narrow" w:cs="Arial"/>
        </w:rPr>
        <w:t xml:space="preserve">(Lámh amach uait ag cuimilt amhail duine ag cuimilt boird.) </w:t>
      </w:r>
    </w:p>
    <w:p w:rsidR="009E6E61" w:rsidRPr="003479CE" w:rsidRDefault="00EE3695" w:rsidP="008B5941">
      <w:pPr>
        <w:pStyle w:val="Default"/>
        <w:spacing w:line="276" w:lineRule="auto"/>
        <w:ind w:left="720" w:right="662"/>
        <w:jc w:val="both"/>
        <w:rPr>
          <w:rFonts w:ascii="Arial Narrow" w:hAnsi="Arial Narrow" w:cs="Arial"/>
          <w:i/>
          <w:iCs/>
        </w:rPr>
      </w:pPr>
      <w:r w:rsidRPr="003479CE">
        <w:rPr>
          <w:rFonts w:ascii="Arial Narrow" w:hAnsi="Arial Narrow" w:cs="Arial"/>
          <w:i/>
          <w:iCs/>
        </w:rPr>
        <w:tab/>
      </w:r>
      <w:r w:rsidR="003C4D04" w:rsidRPr="003479CE">
        <w:rPr>
          <w:rFonts w:ascii="Arial Narrow" w:hAnsi="Arial Narrow" w:cs="Arial"/>
          <w:i/>
          <w:iCs/>
        </w:rPr>
        <w:t xml:space="preserve">Cas/casaigí timpeall. </w:t>
      </w:r>
    </w:p>
    <w:p w:rsidR="003C4D04" w:rsidRPr="003479CE" w:rsidRDefault="003C4D04" w:rsidP="00BA3723">
      <w:pPr>
        <w:pStyle w:val="Default"/>
        <w:spacing w:line="276" w:lineRule="auto"/>
        <w:ind w:left="1440"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  <w:i/>
          <w:iCs/>
        </w:rPr>
        <w:t xml:space="preserve">Téigh/Téigí a chodladh. </w:t>
      </w:r>
      <w:r w:rsidRPr="003479CE">
        <w:rPr>
          <w:rFonts w:ascii="Arial Narrow" w:hAnsi="Arial Narrow" w:cs="Arial"/>
        </w:rPr>
        <w:t xml:space="preserve">(Súile a dhúnadh agus cloigeann a chur ar lámha ceangailte.) </w:t>
      </w:r>
    </w:p>
    <w:p w:rsidR="00286804" w:rsidRPr="003479CE" w:rsidRDefault="00286804" w:rsidP="008B5941">
      <w:pPr>
        <w:pStyle w:val="Default"/>
        <w:numPr>
          <w:ilvl w:val="0"/>
          <w:numId w:val="5"/>
        </w:numPr>
        <w:spacing w:line="276" w:lineRule="auto"/>
        <w:ind w:right="662"/>
        <w:jc w:val="both"/>
        <w:rPr>
          <w:rFonts w:ascii="Arial Narrow" w:hAnsi="Arial Narrow" w:cs="Arial"/>
        </w:rPr>
      </w:pPr>
    </w:p>
    <w:p w:rsidR="007F6227" w:rsidRDefault="00B04D19" w:rsidP="008B5941">
      <w:pPr>
        <w:pStyle w:val="Default"/>
        <w:numPr>
          <w:ilvl w:val="0"/>
          <w:numId w:val="36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>Déan go leo</w:t>
      </w:r>
      <w:r w:rsidR="00743C66">
        <w:rPr>
          <w:rFonts w:ascii="Arial Narrow" w:hAnsi="Arial Narrow" w:cs="Arial"/>
        </w:rPr>
        <w:t>r</w:t>
      </w:r>
      <w:r w:rsidRPr="003479CE">
        <w:rPr>
          <w:rFonts w:ascii="Arial Narrow" w:hAnsi="Arial Narrow" w:cs="Arial"/>
        </w:rPr>
        <w:t xml:space="preserve"> athrá ar na horduithe sin</w:t>
      </w:r>
      <w:r w:rsidR="003C4D04" w:rsidRPr="003479CE">
        <w:rPr>
          <w:rFonts w:ascii="Arial Narrow" w:hAnsi="Arial Narrow" w:cs="Arial"/>
        </w:rPr>
        <w:t xml:space="preserve">. </w:t>
      </w:r>
      <w:r w:rsidRPr="003479CE">
        <w:rPr>
          <w:rFonts w:ascii="Arial Narrow" w:hAnsi="Arial Narrow" w:cs="Arial"/>
        </w:rPr>
        <w:t xml:space="preserve">Tabhair na horduithe do na foghlaimeoirí. Iarr orthu na horduithe a dhéanamh. </w:t>
      </w:r>
    </w:p>
    <w:p w:rsidR="007F6227" w:rsidRDefault="007F6227" w:rsidP="008B5941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7F6227" w:rsidRPr="00BE7E1D" w:rsidRDefault="00B04D19" w:rsidP="008B5941">
      <w:pPr>
        <w:pStyle w:val="Default"/>
        <w:numPr>
          <w:ilvl w:val="0"/>
          <w:numId w:val="36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 xml:space="preserve">Ansin, tabhair cóip den bhileog </w:t>
      </w:r>
      <w:r w:rsidRPr="003479CE">
        <w:rPr>
          <w:rFonts w:ascii="Arial Narrow" w:hAnsi="Arial Narrow" w:cs="Arial"/>
          <w:b/>
        </w:rPr>
        <w:t xml:space="preserve">Orduithe </w:t>
      </w:r>
      <w:r w:rsidR="00F56B21">
        <w:rPr>
          <w:rFonts w:ascii="Arial Narrow" w:hAnsi="Arial Narrow" w:cs="Arial"/>
          <w:b/>
        </w:rPr>
        <w:t xml:space="preserve">- </w:t>
      </w:r>
      <w:r w:rsidRPr="003479CE">
        <w:rPr>
          <w:rFonts w:ascii="Arial Narrow" w:hAnsi="Arial Narrow" w:cs="Arial"/>
          <w:b/>
        </w:rPr>
        <w:t>Deir Ó Grádaigh</w:t>
      </w:r>
      <w:r w:rsidRPr="003479CE">
        <w:rPr>
          <w:rFonts w:ascii="Arial Narrow" w:hAnsi="Arial Narrow" w:cs="Arial"/>
        </w:rPr>
        <w:t xml:space="preserve"> do gach foghlaimeoir. </w:t>
      </w:r>
      <w:r w:rsidR="00C3171F" w:rsidRPr="003479CE">
        <w:rPr>
          <w:rFonts w:ascii="Arial Narrow" w:hAnsi="Arial Narrow" w:cs="Arial"/>
        </w:rPr>
        <w:t xml:space="preserve">Ar dtús, </w:t>
      </w:r>
      <w:r w:rsidR="00C3171F" w:rsidRPr="00BE7E1D">
        <w:rPr>
          <w:rFonts w:ascii="Arial Narrow" w:hAnsi="Arial Narrow" w:cs="Arial"/>
        </w:rPr>
        <w:t>roghnóidh Duine A íomhá do D</w:t>
      </w:r>
      <w:r w:rsidR="00BE7E1D">
        <w:rPr>
          <w:rFonts w:ascii="Arial Narrow" w:hAnsi="Arial Narrow" w:cs="Arial"/>
        </w:rPr>
        <w:t>h</w:t>
      </w:r>
      <w:r w:rsidR="00C3171F" w:rsidRPr="00BE7E1D">
        <w:rPr>
          <w:rFonts w:ascii="Arial Narrow" w:hAnsi="Arial Narrow" w:cs="Arial"/>
        </w:rPr>
        <w:t>uine B trí uimhir a rá</w:t>
      </w:r>
      <w:r w:rsidRPr="00BE7E1D">
        <w:rPr>
          <w:rFonts w:ascii="Arial Narrow" w:hAnsi="Arial Narrow" w:cs="Arial"/>
        </w:rPr>
        <w:t xml:space="preserve">. </w:t>
      </w:r>
      <w:r w:rsidR="00C3171F" w:rsidRPr="00BE7E1D">
        <w:rPr>
          <w:rFonts w:ascii="Arial Narrow" w:hAnsi="Arial Narrow" w:cs="Arial"/>
        </w:rPr>
        <w:t xml:space="preserve">Déarfaidh Duine B </w:t>
      </w:r>
      <w:r w:rsidR="00C27BF3" w:rsidRPr="00BE7E1D">
        <w:rPr>
          <w:rFonts w:ascii="Arial Narrow" w:hAnsi="Arial Narrow" w:cs="Arial"/>
        </w:rPr>
        <w:t>ordú a oireann don phictiúr sin. Ansin, roghnóidh Duine B íomhá do D</w:t>
      </w:r>
      <w:r w:rsidR="00BE7E1D">
        <w:rPr>
          <w:rFonts w:ascii="Arial Narrow" w:hAnsi="Arial Narrow" w:cs="Arial"/>
        </w:rPr>
        <w:t>h</w:t>
      </w:r>
      <w:r w:rsidR="00C27BF3" w:rsidRPr="00BE7E1D">
        <w:rPr>
          <w:rFonts w:ascii="Arial Narrow" w:hAnsi="Arial Narrow" w:cs="Arial"/>
        </w:rPr>
        <w:t xml:space="preserve">uine A trí uimhir a rá. Déarfaidh Duine A ordú a oireann don phictiúr sin. Leanfaidh siad ar aghaidh mar sin go dtí go mbeidh gach íomhá agus ordú oiriúnach ráite acu. </w:t>
      </w:r>
    </w:p>
    <w:p w:rsidR="007F6227" w:rsidRDefault="007F6227" w:rsidP="008B5941">
      <w:pPr>
        <w:pStyle w:val="ListParagraph"/>
        <w:ind w:right="662"/>
        <w:rPr>
          <w:rFonts w:ascii="Arial Narrow" w:hAnsi="Arial Narrow" w:cs="Arial"/>
        </w:rPr>
      </w:pPr>
    </w:p>
    <w:p w:rsidR="007F6227" w:rsidRPr="00BE7E1D" w:rsidRDefault="00B04D19" w:rsidP="00BE7E1D">
      <w:pPr>
        <w:pStyle w:val="Default"/>
        <w:numPr>
          <w:ilvl w:val="0"/>
          <w:numId w:val="36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lastRenderedPageBreak/>
        <w:t>Téigh timpeall an ranga fad is atá na foghlaimeoirí i mbu</w:t>
      </w:r>
      <w:r w:rsidR="004A1604" w:rsidRPr="003479CE">
        <w:rPr>
          <w:rFonts w:ascii="Arial Narrow" w:hAnsi="Arial Narrow" w:cs="Arial"/>
        </w:rPr>
        <w:t>n na gníomhaíochta agus ceartai</w:t>
      </w:r>
      <w:r w:rsidRPr="003479CE">
        <w:rPr>
          <w:rFonts w:ascii="Arial Narrow" w:hAnsi="Arial Narrow" w:cs="Arial"/>
        </w:rPr>
        <w:t xml:space="preserve">gh aon bhotúin a thugann tú faoi deara. </w:t>
      </w:r>
    </w:p>
    <w:p w:rsidR="00BE7E1D" w:rsidRDefault="00BE7E1D" w:rsidP="00BE7E1D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7F6227" w:rsidRPr="00BE7E1D" w:rsidRDefault="00B04D19" w:rsidP="00BE7E1D">
      <w:pPr>
        <w:pStyle w:val="Default"/>
        <w:numPr>
          <w:ilvl w:val="0"/>
          <w:numId w:val="36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 xml:space="preserve">Ceartaigh an ghníomhaíocht trí iarraidh ar fhoghlaimeoirí éagsúla na horduithe </w:t>
      </w:r>
      <w:r w:rsidRPr="007F6227">
        <w:rPr>
          <w:rFonts w:ascii="Arial Narrow" w:hAnsi="Arial Narrow" w:cs="Arial"/>
          <w:b/>
        </w:rPr>
        <w:t>1-1</w:t>
      </w:r>
      <w:r w:rsidR="00BE7E1D">
        <w:rPr>
          <w:rFonts w:ascii="Arial Narrow" w:hAnsi="Arial Narrow" w:cs="Arial"/>
          <w:b/>
        </w:rPr>
        <w:t>2</w:t>
      </w:r>
      <w:r w:rsidR="00BE7E1D" w:rsidRPr="00BE7E1D">
        <w:rPr>
          <w:rFonts w:ascii="Arial Narrow" w:hAnsi="Arial Narrow" w:cs="Arial"/>
        </w:rPr>
        <w:t>,</w:t>
      </w:r>
      <w:r w:rsidRPr="003479CE">
        <w:rPr>
          <w:rFonts w:ascii="Arial Narrow" w:hAnsi="Arial Narrow" w:cs="Arial"/>
        </w:rPr>
        <w:t xml:space="preserve"> atá sa </w:t>
      </w:r>
      <w:r w:rsidR="00BE7E1D">
        <w:rPr>
          <w:rFonts w:ascii="Arial Narrow" w:hAnsi="Arial Narrow" w:cs="Arial"/>
        </w:rPr>
        <w:t>m</w:t>
      </w:r>
      <w:r w:rsidRPr="003479CE">
        <w:rPr>
          <w:rFonts w:ascii="Arial Narrow" w:hAnsi="Arial Narrow" w:cs="Arial"/>
        </w:rPr>
        <w:t xml:space="preserve">hodh </w:t>
      </w:r>
      <w:r w:rsidR="00BE7E1D">
        <w:rPr>
          <w:rFonts w:ascii="Arial Narrow" w:hAnsi="Arial Narrow" w:cs="Arial"/>
        </w:rPr>
        <w:t>o</w:t>
      </w:r>
      <w:r w:rsidRPr="003479CE">
        <w:rPr>
          <w:rFonts w:ascii="Arial Narrow" w:hAnsi="Arial Narrow" w:cs="Arial"/>
        </w:rPr>
        <w:t xml:space="preserve">rdaitheach dara pearsa a </w:t>
      </w:r>
      <w:r w:rsidR="00BE7E1D">
        <w:rPr>
          <w:rFonts w:ascii="Arial Narrow" w:hAnsi="Arial Narrow" w:cs="Arial"/>
        </w:rPr>
        <w:t>sholáthar</w:t>
      </w:r>
      <w:r w:rsidRPr="003479CE">
        <w:rPr>
          <w:rFonts w:ascii="Arial Narrow" w:hAnsi="Arial Narrow" w:cs="Arial"/>
        </w:rPr>
        <w:t xml:space="preserve"> don rang. </w:t>
      </w:r>
    </w:p>
    <w:p w:rsidR="00BE7E1D" w:rsidRDefault="00BE7E1D" w:rsidP="00BE7E1D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7F6227" w:rsidRPr="00BE7E1D" w:rsidRDefault="00B04D19" w:rsidP="00BE7E1D">
      <w:pPr>
        <w:pStyle w:val="Default"/>
        <w:numPr>
          <w:ilvl w:val="0"/>
          <w:numId w:val="36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 xml:space="preserve">Nuair a bheidh an ghníomhaíocht ceartaithe agat mínigh don rang go bhfuil sibh chun cluiche a imirt. </w:t>
      </w:r>
      <w:r w:rsidR="003C4D04" w:rsidRPr="003479CE">
        <w:rPr>
          <w:rFonts w:ascii="Arial Narrow" w:hAnsi="Arial Narrow" w:cs="Arial"/>
        </w:rPr>
        <w:t xml:space="preserve">Tá an cluiche beagáinín ar nós </w:t>
      </w:r>
      <w:r w:rsidR="00286804" w:rsidRPr="003479CE">
        <w:rPr>
          <w:rFonts w:ascii="Arial Narrow" w:hAnsi="Arial Narrow" w:cs="Arial"/>
          <w:i/>
          <w:iCs/>
        </w:rPr>
        <w:t>Deir Ó Grádaigh</w:t>
      </w:r>
      <w:r w:rsidR="003C4D04" w:rsidRPr="003479CE">
        <w:rPr>
          <w:rFonts w:ascii="Arial Narrow" w:hAnsi="Arial Narrow" w:cs="Arial"/>
        </w:rPr>
        <w:t xml:space="preserve">. </w:t>
      </w:r>
    </w:p>
    <w:p w:rsidR="00BE7E1D" w:rsidRDefault="00BE7E1D" w:rsidP="00BE7E1D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7F6227" w:rsidRPr="00BE7E1D" w:rsidRDefault="003C4D04" w:rsidP="00BE7E1D">
      <w:pPr>
        <w:pStyle w:val="Default"/>
        <w:numPr>
          <w:ilvl w:val="0"/>
          <w:numId w:val="36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 xml:space="preserve">Iarr ar an rang éisteacht leat ag tabhairt orduithe dóibh. Mínigh </w:t>
      </w:r>
      <w:r w:rsidR="00BE7E1D">
        <w:rPr>
          <w:rFonts w:ascii="Arial Narrow" w:hAnsi="Arial Narrow" w:cs="Arial"/>
        </w:rPr>
        <w:t xml:space="preserve">dóibh go mbainfidh tú úsáid as an modh ordaitheach san iolra os rud é go bhfuil níos mó ná duine amháin sa rang. </w:t>
      </w:r>
      <w:r w:rsidRPr="003479CE">
        <w:rPr>
          <w:rFonts w:ascii="Arial Narrow" w:hAnsi="Arial Narrow" w:cs="Arial"/>
        </w:rPr>
        <w:t>Nuair a chloiseann siad ordú san iolra déan</w:t>
      </w:r>
      <w:r w:rsidR="004A1604" w:rsidRPr="003479CE">
        <w:rPr>
          <w:rFonts w:ascii="Arial Narrow" w:hAnsi="Arial Narrow" w:cs="Arial"/>
        </w:rPr>
        <w:t>faidh</w:t>
      </w:r>
      <w:r w:rsidRPr="003479CE">
        <w:rPr>
          <w:rFonts w:ascii="Arial Narrow" w:hAnsi="Arial Narrow" w:cs="Arial"/>
        </w:rPr>
        <w:t xml:space="preserve"> siad an </w:t>
      </w:r>
      <w:r w:rsidR="00743C66" w:rsidRPr="003479CE">
        <w:rPr>
          <w:rFonts w:ascii="Arial Narrow" w:hAnsi="Arial Narrow" w:cs="Arial"/>
        </w:rPr>
        <w:t>gheáitsíocht</w:t>
      </w:r>
      <w:r w:rsidRPr="003479CE">
        <w:rPr>
          <w:rFonts w:ascii="Arial Narrow" w:hAnsi="Arial Narrow" w:cs="Arial"/>
        </w:rPr>
        <w:t xml:space="preserve"> chuí. Má thugann tú ordú san uatha níor ch</w:t>
      </w:r>
      <w:r w:rsidR="00BE7E1D">
        <w:rPr>
          <w:rFonts w:ascii="Arial Narrow" w:hAnsi="Arial Narrow" w:cs="Arial"/>
        </w:rPr>
        <w:t>eart dóibh an t-ordú a leanúint,</w:t>
      </w:r>
      <w:r w:rsidRPr="003479CE">
        <w:rPr>
          <w:rFonts w:ascii="Arial Narrow" w:hAnsi="Arial Narrow" w:cs="Arial"/>
        </w:rPr>
        <w:t xml:space="preserve"> mar sh</w:t>
      </w:r>
      <w:r w:rsidR="00BE7E1D">
        <w:rPr>
          <w:rFonts w:ascii="Arial Narrow" w:hAnsi="Arial Narrow" w:cs="Arial"/>
        </w:rPr>
        <w:t>ampla:</w:t>
      </w:r>
      <w:r w:rsidRPr="003479CE">
        <w:rPr>
          <w:rFonts w:ascii="Arial Narrow" w:hAnsi="Arial Narrow" w:cs="Arial"/>
        </w:rPr>
        <w:t xml:space="preserve"> </w:t>
      </w:r>
      <w:r w:rsidRPr="003479CE">
        <w:rPr>
          <w:rFonts w:ascii="Arial Narrow" w:hAnsi="Arial Narrow" w:cs="Arial"/>
          <w:i/>
          <w:iCs/>
        </w:rPr>
        <w:t>Seas suas</w:t>
      </w:r>
      <w:r w:rsidRPr="003479CE">
        <w:rPr>
          <w:rFonts w:ascii="Arial Narrow" w:hAnsi="Arial Narrow" w:cs="Arial"/>
        </w:rPr>
        <w:t>. Aon duine a lean</w:t>
      </w:r>
      <w:r w:rsidR="00BE7E1D">
        <w:rPr>
          <w:rFonts w:ascii="Arial Narrow" w:hAnsi="Arial Narrow" w:cs="Arial"/>
        </w:rPr>
        <w:t>faidh</w:t>
      </w:r>
      <w:r w:rsidRPr="003479CE">
        <w:rPr>
          <w:rFonts w:ascii="Arial Narrow" w:hAnsi="Arial Narrow" w:cs="Arial"/>
        </w:rPr>
        <w:t xml:space="preserve"> an t-ordú san uatha díbr</w:t>
      </w:r>
      <w:r w:rsidR="00BE7E1D">
        <w:rPr>
          <w:rFonts w:ascii="Arial Narrow" w:hAnsi="Arial Narrow" w:cs="Arial"/>
        </w:rPr>
        <w:t>eofar</w:t>
      </w:r>
      <w:r w:rsidRPr="003479CE">
        <w:rPr>
          <w:rFonts w:ascii="Arial Narrow" w:hAnsi="Arial Narrow" w:cs="Arial"/>
        </w:rPr>
        <w:t xml:space="preserve"> iad as an gcluiche! </w:t>
      </w:r>
      <w:r w:rsidR="00743C66">
        <w:rPr>
          <w:rFonts w:ascii="Arial Narrow" w:hAnsi="Arial Narrow" w:cs="Arial"/>
        </w:rPr>
        <w:t>Is é a</w:t>
      </w:r>
      <w:r w:rsidRPr="003479CE">
        <w:rPr>
          <w:rFonts w:ascii="Arial Narrow" w:hAnsi="Arial Narrow" w:cs="Arial"/>
        </w:rPr>
        <w:t xml:space="preserve">n </w:t>
      </w:r>
      <w:r w:rsidR="00286804" w:rsidRPr="003479CE">
        <w:rPr>
          <w:rFonts w:ascii="Arial Narrow" w:hAnsi="Arial Narrow" w:cs="Arial"/>
        </w:rPr>
        <w:t>duine deireanach fágtha ina sh</w:t>
      </w:r>
      <w:r w:rsidRPr="003479CE">
        <w:rPr>
          <w:rFonts w:ascii="Arial Narrow" w:hAnsi="Arial Narrow" w:cs="Arial"/>
        </w:rPr>
        <w:t>easamh</w:t>
      </w:r>
      <w:r w:rsidR="00BE7E1D">
        <w:rPr>
          <w:rFonts w:ascii="Arial Narrow" w:hAnsi="Arial Narrow" w:cs="Arial"/>
        </w:rPr>
        <w:t>,</w:t>
      </w:r>
      <w:r w:rsidRPr="003479CE">
        <w:rPr>
          <w:rFonts w:ascii="Arial Narrow" w:hAnsi="Arial Narrow" w:cs="Arial"/>
        </w:rPr>
        <w:t xml:space="preserve"> buaiteoir an chluiche. </w:t>
      </w:r>
      <w:r w:rsidR="007F6227">
        <w:rPr>
          <w:rFonts w:ascii="Arial Narrow" w:hAnsi="Arial Narrow" w:cs="Arial"/>
        </w:rPr>
        <w:t>Cuir tús leis</w:t>
      </w:r>
      <w:r w:rsidRPr="003479CE">
        <w:rPr>
          <w:rFonts w:ascii="Arial Narrow" w:hAnsi="Arial Narrow" w:cs="Arial"/>
        </w:rPr>
        <w:t xml:space="preserve"> an </w:t>
      </w:r>
      <w:r w:rsidR="007F6227">
        <w:rPr>
          <w:rFonts w:ascii="Arial Narrow" w:hAnsi="Arial Narrow" w:cs="Arial"/>
        </w:rPr>
        <w:t>g</w:t>
      </w:r>
      <w:r w:rsidRPr="003479CE">
        <w:rPr>
          <w:rFonts w:ascii="Arial Narrow" w:hAnsi="Arial Narrow" w:cs="Arial"/>
        </w:rPr>
        <w:t xml:space="preserve">cluiche le </w:t>
      </w:r>
      <w:r w:rsidR="007F6227">
        <w:rPr>
          <w:rFonts w:ascii="Arial Narrow" w:hAnsi="Arial Narrow" w:cs="Arial"/>
          <w:i/>
          <w:iCs/>
        </w:rPr>
        <w:t>Seasaigí suas</w:t>
      </w:r>
      <w:r w:rsidRPr="003479CE">
        <w:rPr>
          <w:rFonts w:ascii="Arial Narrow" w:hAnsi="Arial Narrow" w:cs="Arial"/>
          <w:i/>
          <w:iCs/>
        </w:rPr>
        <w:t xml:space="preserve"> </w:t>
      </w:r>
      <w:r w:rsidR="007F6227">
        <w:rPr>
          <w:rFonts w:ascii="Arial Narrow" w:hAnsi="Arial Narrow" w:cs="Arial"/>
        </w:rPr>
        <w:t>agus lean</w:t>
      </w:r>
      <w:r w:rsidRPr="003479CE">
        <w:rPr>
          <w:rFonts w:ascii="Arial Narrow" w:hAnsi="Arial Narrow" w:cs="Arial"/>
        </w:rPr>
        <w:t xml:space="preserve"> ar aghaidh ag meascadh an oird ina dtugann tú na horduithe. </w:t>
      </w:r>
      <w:r w:rsidR="00BE7E1D">
        <w:rPr>
          <w:rFonts w:ascii="Arial Narrow" w:hAnsi="Arial Narrow" w:cs="Arial"/>
        </w:rPr>
        <w:t xml:space="preserve">Díbreofar aon duine atá rómhall </w:t>
      </w:r>
      <w:r w:rsidRPr="003479CE">
        <w:rPr>
          <w:rFonts w:ascii="Arial Narrow" w:hAnsi="Arial Narrow" w:cs="Arial"/>
        </w:rPr>
        <w:t>ag déanamh an gheáitse chuí, as an gcluiche agus fan</w:t>
      </w:r>
      <w:r w:rsidR="00BE7E1D">
        <w:rPr>
          <w:rFonts w:ascii="Arial Narrow" w:hAnsi="Arial Narrow" w:cs="Arial"/>
        </w:rPr>
        <w:t>faidh</w:t>
      </w:r>
      <w:r w:rsidRPr="003479CE">
        <w:rPr>
          <w:rFonts w:ascii="Arial Narrow" w:hAnsi="Arial Narrow" w:cs="Arial"/>
        </w:rPr>
        <w:t xml:space="preserve"> siad ina suí </w:t>
      </w:r>
      <w:r w:rsidR="00BE7E1D">
        <w:rPr>
          <w:rFonts w:ascii="Arial Narrow" w:hAnsi="Arial Narrow" w:cs="Arial"/>
        </w:rPr>
        <w:t xml:space="preserve">don chuid eile den chluiche. </w:t>
      </w:r>
    </w:p>
    <w:p w:rsidR="00BE7E1D" w:rsidRDefault="00BE7E1D" w:rsidP="00BE7E1D">
      <w:pPr>
        <w:pStyle w:val="Default"/>
        <w:spacing w:line="276" w:lineRule="auto"/>
        <w:ind w:left="360" w:right="662"/>
        <w:jc w:val="both"/>
        <w:rPr>
          <w:rFonts w:ascii="Arial Narrow" w:hAnsi="Arial Narrow" w:cs="Arial"/>
        </w:rPr>
      </w:pPr>
    </w:p>
    <w:p w:rsidR="003C4D04" w:rsidRPr="003479CE" w:rsidRDefault="00EE3695" w:rsidP="008B5941">
      <w:pPr>
        <w:pStyle w:val="Default"/>
        <w:numPr>
          <w:ilvl w:val="0"/>
          <w:numId w:val="36"/>
        </w:numPr>
        <w:spacing w:line="276" w:lineRule="auto"/>
        <w:ind w:right="662"/>
        <w:jc w:val="both"/>
        <w:rPr>
          <w:rFonts w:ascii="Arial Narrow" w:hAnsi="Arial Narrow" w:cs="Arial"/>
        </w:rPr>
      </w:pPr>
      <w:r w:rsidRPr="003479CE">
        <w:rPr>
          <w:rFonts w:ascii="Arial Narrow" w:hAnsi="Arial Narrow" w:cs="Arial"/>
        </w:rPr>
        <w:t>Tabhair cúpla seans do na foghlaimeoirí</w:t>
      </w:r>
      <w:r w:rsidR="00BE7E1D">
        <w:rPr>
          <w:rFonts w:ascii="Arial Narrow" w:hAnsi="Arial Narrow" w:cs="Arial"/>
        </w:rPr>
        <w:t>,</w:t>
      </w:r>
      <w:r w:rsidRPr="003479CE">
        <w:rPr>
          <w:rFonts w:ascii="Arial Narrow" w:hAnsi="Arial Narrow" w:cs="Arial"/>
        </w:rPr>
        <w:t xml:space="preserve"> más gá. </w:t>
      </w:r>
      <w:r w:rsidR="003C4D04" w:rsidRPr="003479CE">
        <w:rPr>
          <w:rFonts w:ascii="Arial Narrow" w:hAnsi="Arial Narrow" w:cs="Arial"/>
        </w:rPr>
        <w:t xml:space="preserve">Nuair </w:t>
      </w:r>
      <w:r w:rsidR="00D4354B">
        <w:rPr>
          <w:rFonts w:ascii="Arial Narrow" w:hAnsi="Arial Narrow" w:cs="Arial"/>
        </w:rPr>
        <w:t>a dhéanann an rang lámh mhaith</w:t>
      </w:r>
      <w:r w:rsidR="003C4D04" w:rsidRPr="003479CE">
        <w:rPr>
          <w:rFonts w:ascii="Arial Narrow" w:hAnsi="Arial Narrow" w:cs="Arial"/>
        </w:rPr>
        <w:t xml:space="preserve"> ar a bhfuil i gceist, is féidir ansin iarraidh ar </w:t>
      </w:r>
      <w:r w:rsidR="00286804" w:rsidRPr="003479CE">
        <w:rPr>
          <w:rFonts w:ascii="Arial Narrow" w:hAnsi="Arial Narrow" w:cs="Arial"/>
        </w:rPr>
        <w:t>fhoghlaimeoirí éagsúla</w:t>
      </w:r>
      <w:r w:rsidR="003C4D04" w:rsidRPr="003479CE">
        <w:rPr>
          <w:rFonts w:ascii="Arial Narrow" w:hAnsi="Arial Narrow" w:cs="Arial"/>
        </w:rPr>
        <w:t xml:space="preserve"> na horduithe a thabhairt do bhabhta eile den chluiche. </w:t>
      </w:r>
    </w:p>
    <w:p w:rsidR="00286804" w:rsidRPr="003479CE" w:rsidRDefault="00286804" w:rsidP="008B5941">
      <w:pPr>
        <w:pStyle w:val="Default"/>
        <w:spacing w:line="276" w:lineRule="auto"/>
        <w:ind w:left="426" w:right="662"/>
        <w:jc w:val="both"/>
        <w:rPr>
          <w:rFonts w:ascii="Arial Narrow" w:hAnsi="Arial Narrow" w:cs="Arial"/>
        </w:rPr>
      </w:pPr>
    </w:p>
    <w:p w:rsidR="00C27BF3" w:rsidRPr="003479CE" w:rsidRDefault="00286804" w:rsidP="008B5941">
      <w:pPr>
        <w:pStyle w:val="Default"/>
        <w:spacing w:line="276" w:lineRule="auto"/>
        <w:ind w:left="426" w:right="662"/>
        <w:jc w:val="both"/>
        <w:rPr>
          <w:rFonts w:ascii="Arial Narrow" w:hAnsi="Arial Narrow" w:cs="Arial"/>
          <w:b/>
        </w:rPr>
      </w:pPr>
      <w:r w:rsidRPr="003479CE">
        <w:rPr>
          <w:rFonts w:ascii="Arial Narrow" w:hAnsi="Arial Narrow" w:cs="Arial"/>
        </w:rPr>
        <w:t xml:space="preserve">Moltar na gníomhaíochtaí </w:t>
      </w:r>
      <w:r w:rsidR="00F927FA" w:rsidRPr="003479CE">
        <w:rPr>
          <w:rFonts w:ascii="Arial Narrow" w:hAnsi="Arial Narrow" w:cs="Arial"/>
        </w:rPr>
        <w:t xml:space="preserve">seo </w:t>
      </w:r>
      <w:r w:rsidRPr="003479CE">
        <w:rPr>
          <w:rFonts w:ascii="Arial Narrow" w:hAnsi="Arial Narrow" w:cs="Arial"/>
        </w:rPr>
        <w:t>a nascadh le</w:t>
      </w:r>
      <w:r w:rsidR="00BE7E1D">
        <w:rPr>
          <w:rFonts w:ascii="Arial Narrow" w:hAnsi="Arial Narrow" w:cs="Arial"/>
        </w:rPr>
        <w:t>is an mbileog</w:t>
      </w:r>
      <w:r w:rsidRPr="003479CE">
        <w:rPr>
          <w:rFonts w:ascii="Arial Narrow" w:hAnsi="Arial Narrow" w:cs="Arial"/>
        </w:rPr>
        <w:t xml:space="preserve"> </w:t>
      </w:r>
      <w:r w:rsidRPr="003479CE">
        <w:rPr>
          <w:rFonts w:ascii="Arial Narrow" w:hAnsi="Arial Narrow" w:cs="Arial"/>
          <w:b/>
        </w:rPr>
        <w:t>Máthair agus páiste (Éisteacht)</w:t>
      </w:r>
      <w:r w:rsidR="00EE3695" w:rsidRPr="003479CE">
        <w:rPr>
          <w:rFonts w:ascii="Arial Narrow" w:hAnsi="Arial Narrow" w:cs="Arial"/>
          <w:b/>
        </w:rPr>
        <w:t xml:space="preserve"> </w:t>
      </w:r>
      <w:r w:rsidR="00EE3695" w:rsidRPr="003479CE">
        <w:rPr>
          <w:rFonts w:ascii="Arial Narrow" w:hAnsi="Arial Narrow" w:cs="Arial"/>
        </w:rPr>
        <w:t>nó</w:t>
      </w:r>
      <w:r w:rsidR="00BE7E1D">
        <w:rPr>
          <w:rFonts w:ascii="Arial Narrow" w:hAnsi="Arial Narrow" w:cs="Arial"/>
        </w:rPr>
        <w:t xml:space="preserve"> leis an ngníomhaíocht</w:t>
      </w:r>
      <w:r w:rsidR="00EE3695" w:rsidRPr="003479CE">
        <w:rPr>
          <w:rFonts w:ascii="Arial Narrow" w:hAnsi="Arial Narrow" w:cs="Arial"/>
        </w:rPr>
        <w:t xml:space="preserve"> </w:t>
      </w:r>
      <w:r w:rsidR="00EE3695" w:rsidRPr="003479CE">
        <w:rPr>
          <w:rFonts w:ascii="Arial Narrow" w:hAnsi="Arial Narrow" w:cs="Arial"/>
          <w:b/>
        </w:rPr>
        <w:t xml:space="preserve">Ordú nó abairt? </w:t>
      </w:r>
      <w:r w:rsidR="00EE3695" w:rsidRPr="003479CE">
        <w:rPr>
          <w:rFonts w:ascii="Arial Narrow" w:hAnsi="Arial Narrow" w:cs="Arial"/>
        </w:rPr>
        <w:t>s</w:t>
      </w:r>
      <w:r w:rsidR="007F6227">
        <w:rPr>
          <w:rFonts w:ascii="Arial Narrow" w:hAnsi="Arial Narrow" w:cs="Arial"/>
        </w:rPr>
        <w:t>n</w:t>
      </w:r>
      <w:r w:rsidR="00EE3695" w:rsidRPr="003479CE">
        <w:rPr>
          <w:rFonts w:ascii="Arial Narrow" w:hAnsi="Arial Narrow" w:cs="Arial"/>
        </w:rPr>
        <w:t>a</w:t>
      </w:r>
      <w:r w:rsidR="00EE3695" w:rsidRPr="003479CE">
        <w:rPr>
          <w:rFonts w:ascii="Arial Narrow" w:hAnsi="Arial Narrow" w:cs="Arial"/>
          <w:b/>
        </w:rPr>
        <w:t xml:space="preserve"> </w:t>
      </w:r>
      <w:r w:rsidR="00BE7E1D" w:rsidRPr="007F6227">
        <w:rPr>
          <w:rFonts w:ascii="Arial Narrow" w:hAnsi="Arial Narrow" w:cs="Arial"/>
        </w:rPr>
        <w:t>gníomhaíochtaí</w:t>
      </w:r>
      <w:r w:rsidR="007F6227">
        <w:rPr>
          <w:rFonts w:ascii="Arial Narrow" w:hAnsi="Arial Narrow" w:cs="Arial"/>
          <w:b/>
        </w:rPr>
        <w:t xml:space="preserve"> An </w:t>
      </w:r>
      <w:r w:rsidR="00EE3695" w:rsidRPr="003479CE">
        <w:rPr>
          <w:rFonts w:ascii="Arial Narrow" w:hAnsi="Arial Narrow" w:cs="Arial"/>
          <w:b/>
        </w:rPr>
        <w:t>Banc Teanga</w:t>
      </w:r>
      <w:r w:rsidRPr="003479CE">
        <w:rPr>
          <w:rFonts w:ascii="Arial Narrow" w:hAnsi="Arial Narrow" w:cs="Arial"/>
          <w:b/>
        </w:rPr>
        <w:t>.</w:t>
      </w:r>
    </w:p>
    <w:p w:rsidR="00C27BF3" w:rsidRPr="003479CE" w:rsidRDefault="00C27BF3" w:rsidP="008B5941">
      <w:pPr>
        <w:pStyle w:val="Default"/>
        <w:spacing w:line="276" w:lineRule="auto"/>
        <w:ind w:left="426" w:right="662"/>
        <w:jc w:val="both"/>
        <w:rPr>
          <w:rFonts w:ascii="Arial Narrow" w:hAnsi="Arial Narrow" w:cs="Arial"/>
          <w:b/>
        </w:rPr>
      </w:pPr>
    </w:p>
    <w:p w:rsidR="009D7F20" w:rsidRDefault="009D7F20" w:rsidP="00BE7E1D">
      <w:pPr>
        <w:pStyle w:val="Default"/>
        <w:spacing w:line="276" w:lineRule="auto"/>
        <w:ind w:right="662"/>
        <w:jc w:val="both"/>
        <w:rPr>
          <w:rFonts w:ascii="Arial Narrow" w:hAnsi="Arial Narrow" w:cs="Arial"/>
          <w:b/>
          <w:sz w:val="28"/>
          <w:szCs w:val="28"/>
        </w:rPr>
      </w:pPr>
    </w:p>
    <w:p w:rsidR="00C27BF3" w:rsidRPr="003479CE" w:rsidRDefault="00C27BF3" w:rsidP="008B5941">
      <w:pPr>
        <w:pStyle w:val="Default"/>
        <w:spacing w:line="276" w:lineRule="auto"/>
        <w:ind w:left="426" w:right="662"/>
        <w:jc w:val="both"/>
        <w:rPr>
          <w:rFonts w:ascii="Arial Narrow" w:hAnsi="Arial Narrow" w:cs="Arial"/>
          <w:b/>
          <w:sz w:val="28"/>
          <w:szCs w:val="28"/>
        </w:rPr>
      </w:pPr>
      <w:r w:rsidRPr="003479CE">
        <w:rPr>
          <w:rFonts w:ascii="Arial Narrow" w:hAnsi="Arial Narrow" w:cs="Arial"/>
          <w:b/>
          <w:sz w:val="28"/>
          <w:szCs w:val="28"/>
        </w:rPr>
        <w:t>Freagraí</w:t>
      </w:r>
    </w:p>
    <w:p w:rsidR="00C27BF3" w:rsidRPr="003479CE" w:rsidRDefault="00C27BF3" w:rsidP="008B5941">
      <w:pPr>
        <w:pStyle w:val="Default"/>
        <w:spacing w:line="276" w:lineRule="auto"/>
        <w:ind w:left="426" w:right="662"/>
        <w:jc w:val="both"/>
        <w:rPr>
          <w:rFonts w:ascii="Arial Narrow" w:hAnsi="Arial Narrow" w:cs="Arial"/>
          <w:b/>
          <w:sz w:val="28"/>
          <w:szCs w:val="28"/>
        </w:rPr>
      </w:pPr>
    </w:p>
    <w:p w:rsidR="00C27BF3" w:rsidRPr="003479CE" w:rsidRDefault="00C27BF3" w:rsidP="008B5941">
      <w:pPr>
        <w:pStyle w:val="Default"/>
        <w:spacing w:line="276" w:lineRule="auto"/>
        <w:ind w:left="426" w:right="662"/>
        <w:jc w:val="both"/>
        <w:rPr>
          <w:rFonts w:ascii="Arial Narrow" w:hAnsi="Arial Narrow" w:cs="Arial"/>
          <w:b/>
        </w:rPr>
      </w:pPr>
      <w:r w:rsidRPr="003479CE">
        <w:rPr>
          <w:rFonts w:ascii="Arial Narrow" w:hAnsi="Arial Narrow" w:cs="Arial"/>
          <w:b/>
        </w:rPr>
        <w:t>Orduithe (A)</w:t>
      </w:r>
    </w:p>
    <w:p w:rsidR="00C27BF3" w:rsidRPr="003479CE" w:rsidRDefault="00C27BF3" w:rsidP="008B594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>Ith do lón.</w:t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  <w:t>4</w:t>
      </w:r>
    </w:p>
    <w:p w:rsidR="00C27BF3" w:rsidRPr="003479CE" w:rsidRDefault="00C27BF3" w:rsidP="008B594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Ól do chupán tae. </w:t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  <w:t>3</w:t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</w:r>
    </w:p>
    <w:p w:rsidR="00C27BF3" w:rsidRPr="003479CE" w:rsidRDefault="00C27BF3" w:rsidP="008B594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>Suigh síos.</w:t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  <w:t>2</w:t>
      </w:r>
    </w:p>
    <w:p w:rsidR="00C27BF3" w:rsidRPr="003479CE" w:rsidRDefault="00C27BF3" w:rsidP="008B594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>Fan nóiméad.</w:t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  <w:t>5</w:t>
      </w:r>
    </w:p>
    <w:p w:rsidR="00C27BF3" w:rsidRPr="003479CE" w:rsidRDefault="00C27BF3" w:rsidP="008B594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>Bí go maith.</w:t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  <w:t>6</w:t>
      </w:r>
    </w:p>
    <w:p w:rsidR="00C27BF3" w:rsidRPr="003479CE" w:rsidRDefault="00C27BF3" w:rsidP="008B594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>Caith do bhuataisí.</w:t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  <w:t>1</w:t>
      </w:r>
    </w:p>
    <w:p w:rsidR="00C27BF3" w:rsidRPr="003479CE" w:rsidRDefault="00C27BF3" w:rsidP="008B5941">
      <w:pPr>
        <w:pStyle w:val="ListParagraph"/>
        <w:autoSpaceDE w:val="0"/>
        <w:autoSpaceDN w:val="0"/>
        <w:adjustRightInd w:val="0"/>
        <w:spacing w:after="0"/>
        <w:ind w:left="644"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C27BF3" w:rsidRPr="003479CE" w:rsidRDefault="00C27BF3" w:rsidP="008B5941">
      <w:pPr>
        <w:pStyle w:val="Default"/>
        <w:spacing w:line="276" w:lineRule="auto"/>
        <w:ind w:left="426" w:right="662"/>
        <w:jc w:val="both"/>
        <w:rPr>
          <w:rFonts w:ascii="Arial Narrow" w:hAnsi="Arial Narrow" w:cs="Arial"/>
          <w:b/>
        </w:rPr>
      </w:pPr>
      <w:r w:rsidRPr="003479CE">
        <w:rPr>
          <w:rFonts w:ascii="Arial Narrow" w:hAnsi="Arial Narrow" w:cs="Arial"/>
          <w:b/>
        </w:rPr>
        <w:t>Orduithe (B)</w:t>
      </w:r>
    </w:p>
    <w:p w:rsidR="00C27BF3" w:rsidRPr="003479CE" w:rsidRDefault="00C27BF3" w:rsidP="008B594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>Ith do dhinnéar.</w:t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  <w:t>5</w:t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</w:r>
    </w:p>
    <w:p w:rsidR="00C27BF3" w:rsidRPr="003479CE" w:rsidRDefault="00C27BF3" w:rsidP="008B594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Ól do bhainne. </w:t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  <w:t>6</w:t>
      </w:r>
    </w:p>
    <w:p w:rsidR="00C27BF3" w:rsidRPr="003479CE" w:rsidRDefault="00C27BF3" w:rsidP="008B594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>Oscail an leabhar.</w:t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  <w:t>4</w:t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</w:r>
    </w:p>
    <w:p w:rsidR="00C27BF3" w:rsidRPr="003479CE" w:rsidRDefault="00C27BF3" w:rsidP="008B594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>Fan nóiméad.</w:t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  <w:t>2</w:t>
      </w:r>
    </w:p>
    <w:p w:rsidR="00C27BF3" w:rsidRPr="003479CE" w:rsidRDefault="00C27BF3" w:rsidP="008B594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>Seas suas.</w:t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  <w:t>3</w:t>
      </w:r>
    </w:p>
    <w:p w:rsidR="00C27BF3" w:rsidRPr="003479CE" w:rsidRDefault="00C27BF3" w:rsidP="008B594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lastRenderedPageBreak/>
        <w:t>Caith do chóta.</w:t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</w:r>
      <w:r w:rsidRPr="003479CE">
        <w:rPr>
          <w:rFonts w:ascii="Arial Narrow" w:eastAsia="Calibri" w:hAnsi="Arial Narrow" w:cs="Arial"/>
          <w:bCs/>
          <w:color w:val="000000"/>
          <w:sz w:val="24"/>
          <w:szCs w:val="24"/>
        </w:rPr>
        <w:tab/>
        <w:t>1</w:t>
      </w:r>
    </w:p>
    <w:p w:rsidR="00C27BF3" w:rsidRPr="003479CE" w:rsidRDefault="00C27BF3" w:rsidP="008B5941">
      <w:pPr>
        <w:pStyle w:val="ListParagraph"/>
        <w:autoSpaceDE w:val="0"/>
        <w:autoSpaceDN w:val="0"/>
        <w:adjustRightInd w:val="0"/>
        <w:spacing w:after="0"/>
        <w:ind w:left="644"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C27BF3" w:rsidRPr="003479CE" w:rsidRDefault="00C27BF3" w:rsidP="008B5941">
      <w:pPr>
        <w:pStyle w:val="ListParagraph"/>
        <w:autoSpaceDE w:val="0"/>
        <w:autoSpaceDN w:val="0"/>
        <w:adjustRightInd w:val="0"/>
        <w:spacing w:after="0"/>
        <w:ind w:left="644" w:right="662"/>
        <w:jc w:val="both"/>
        <w:rPr>
          <w:rFonts w:ascii="Arial Narrow" w:hAnsi="Arial Narrow" w:cs="Arial"/>
          <w:b/>
        </w:rPr>
      </w:pPr>
    </w:p>
    <w:p w:rsidR="00C27BF3" w:rsidRPr="00EC1429" w:rsidRDefault="00C27BF3" w:rsidP="008B5941">
      <w:pPr>
        <w:pStyle w:val="ListParagraph"/>
        <w:autoSpaceDE w:val="0"/>
        <w:autoSpaceDN w:val="0"/>
        <w:adjustRightInd w:val="0"/>
        <w:spacing w:after="0"/>
        <w:ind w:left="644" w:right="662"/>
        <w:jc w:val="both"/>
        <w:rPr>
          <w:rFonts w:ascii="Arial Narrow" w:hAnsi="Arial Narrow" w:cs="Arial"/>
          <w:b/>
          <w:sz w:val="24"/>
          <w:szCs w:val="24"/>
        </w:rPr>
      </w:pPr>
      <w:r w:rsidRPr="00EC1429">
        <w:rPr>
          <w:rFonts w:ascii="Arial Narrow" w:hAnsi="Arial Narrow" w:cs="Arial"/>
          <w:b/>
          <w:sz w:val="24"/>
          <w:szCs w:val="24"/>
        </w:rPr>
        <w:t>Orduithe Críochnaigh na horduithe (A)</w:t>
      </w:r>
    </w:p>
    <w:p w:rsidR="00C27BF3" w:rsidRPr="00EC1429" w:rsidRDefault="00C27BF3" w:rsidP="008B5941">
      <w:pPr>
        <w:pStyle w:val="ListParagraph"/>
        <w:autoSpaceDE w:val="0"/>
        <w:autoSpaceDN w:val="0"/>
        <w:adjustRightInd w:val="0"/>
        <w:spacing w:after="0"/>
        <w:ind w:left="644"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C27BF3" w:rsidRPr="00EC1429" w:rsidRDefault="00C27BF3" w:rsidP="008B594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ithigí</w:t>
      </w:r>
    </w:p>
    <w:p w:rsidR="00C27BF3" w:rsidRPr="00EC1429" w:rsidRDefault="00C27BF3" w:rsidP="008B594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caithigí</w:t>
      </w:r>
    </w:p>
    <w:p w:rsidR="00C27BF3" w:rsidRPr="00EC1429" w:rsidRDefault="00C27BF3" w:rsidP="008B594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ólaigí</w:t>
      </w:r>
    </w:p>
    <w:p w:rsidR="00C27BF3" w:rsidRPr="00EC1429" w:rsidRDefault="00C27BF3" w:rsidP="008B594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fanaigí</w:t>
      </w:r>
    </w:p>
    <w:p w:rsidR="00C27BF3" w:rsidRPr="00EC1429" w:rsidRDefault="00C27BF3" w:rsidP="008B594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suígí</w:t>
      </w:r>
    </w:p>
    <w:p w:rsidR="00C27BF3" w:rsidRPr="00EC1429" w:rsidRDefault="00C27BF3" w:rsidP="008B594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imrígí</w:t>
      </w:r>
    </w:p>
    <w:p w:rsidR="00286804" w:rsidRPr="00EC1429" w:rsidRDefault="00C27BF3" w:rsidP="008B594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tosaígí</w:t>
      </w:r>
    </w:p>
    <w:p w:rsidR="00C27BF3" w:rsidRPr="00EC1429" w:rsidRDefault="00C27BF3" w:rsidP="008B5941">
      <w:pPr>
        <w:pStyle w:val="ListParagraph"/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C27BF3" w:rsidRPr="00EC1429" w:rsidRDefault="00C27BF3" w:rsidP="008B5941">
      <w:pPr>
        <w:pStyle w:val="ListParagraph"/>
        <w:autoSpaceDE w:val="0"/>
        <w:autoSpaceDN w:val="0"/>
        <w:adjustRightInd w:val="0"/>
        <w:spacing w:after="0"/>
        <w:ind w:left="644" w:right="662"/>
        <w:jc w:val="both"/>
        <w:rPr>
          <w:rFonts w:ascii="Arial Narrow" w:hAnsi="Arial Narrow" w:cs="Arial"/>
          <w:b/>
          <w:sz w:val="24"/>
          <w:szCs w:val="24"/>
        </w:rPr>
      </w:pPr>
      <w:r w:rsidRPr="00EC1429">
        <w:rPr>
          <w:rFonts w:ascii="Arial Narrow" w:hAnsi="Arial Narrow" w:cs="Arial"/>
          <w:b/>
          <w:sz w:val="24"/>
          <w:szCs w:val="24"/>
        </w:rPr>
        <w:t>Orduithe Críochnaigh na horduithe (B)</w:t>
      </w:r>
    </w:p>
    <w:p w:rsidR="00C27BF3" w:rsidRPr="00EC1429" w:rsidRDefault="00C27BF3" w:rsidP="008B5941">
      <w:pPr>
        <w:pStyle w:val="ListParagraph"/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C27BF3" w:rsidRPr="00EC1429" w:rsidRDefault="00C27BF3" w:rsidP="008B594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ólaigí</w:t>
      </w:r>
    </w:p>
    <w:p w:rsidR="00C27BF3" w:rsidRPr="00EC1429" w:rsidRDefault="00C27BF3" w:rsidP="008B594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fanaigí</w:t>
      </w:r>
    </w:p>
    <w:p w:rsidR="00C27BF3" w:rsidRPr="00EC1429" w:rsidRDefault="00C27BF3" w:rsidP="008B594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ithigí</w:t>
      </w:r>
    </w:p>
    <w:p w:rsidR="00C27BF3" w:rsidRPr="00EC1429" w:rsidRDefault="00D4354B" w:rsidP="008B594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caithigí</w:t>
      </w:r>
    </w:p>
    <w:p w:rsidR="00C27BF3" w:rsidRPr="00EC1429" w:rsidRDefault="00C27BF3" w:rsidP="008B594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tosaígí</w:t>
      </w:r>
    </w:p>
    <w:p w:rsidR="00C27BF3" w:rsidRPr="00EC1429" w:rsidRDefault="00C27BF3" w:rsidP="008B594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imrígí</w:t>
      </w:r>
    </w:p>
    <w:p w:rsidR="00C27BF3" w:rsidRPr="00EC1429" w:rsidRDefault="00C27BF3" w:rsidP="008B594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suígí</w:t>
      </w:r>
    </w:p>
    <w:p w:rsidR="00C27BF3" w:rsidRPr="00EC1429" w:rsidRDefault="00C27BF3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C27BF3" w:rsidRPr="00EC1429" w:rsidRDefault="00C27BF3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Orduithe</w:t>
      </w:r>
    </w:p>
    <w:p w:rsidR="00C27BF3" w:rsidRPr="00EC1429" w:rsidRDefault="00C27BF3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Deir Ó </w:t>
      </w:r>
      <w:r w:rsidR="00D4354B" w:rsidRPr="00EC1429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>Grádaigh</w:t>
      </w:r>
    </w:p>
    <w:p w:rsidR="00C27BF3" w:rsidRPr="00EC1429" w:rsidRDefault="00C27BF3" w:rsidP="008B5941">
      <w:p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</w:p>
    <w:p w:rsidR="00C27BF3" w:rsidRPr="00EC1429" w:rsidRDefault="00C27BF3" w:rsidP="008B594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Éist liom.</w:t>
      </w:r>
    </w:p>
    <w:p w:rsidR="00C27BF3" w:rsidRPr="00EC1429" w:rsidRDefault="00C27BF3" w:rsidP="008B594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Glan an bord.</w:t>
      </w:r>
    </w:p>
    <w:p w:rsidR="00C27BF3" w:rsidRPr="00EC1429" w:rsidRDefault="00C27BF3" w:rsidP="008B594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Nigh do lámha.</w:t>
      </w:r>
    </w:p>
    <w:p w:rsidR="00C27BF3" w:rsidRPr="00EC1429" w:rsidRDefault="00C27BF3" w:rsidP="008B594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Cuir </w:t>
      </w:r>
      <w:r w:rsidR="00EC1429"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suas </w:t>
      </w: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do lámh.</w:t>
      </w:r>
    </w:p>
    <w:p w:rsidR="00C27BF3" w:rsidRPr="00EC1429" w:rsidRDefault="00C27BF3" w:rsidP="008B594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Seas suas.</w:t>
      </w:r>
    </w:p>
    <w:p w:rsidR="00C27BF3" w:rsidRPr="00EC1429" w:rsidRDefault="00C27BF3" w:rsidP="008B594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Dún an leabhar</w:t>
      </w:r>
    </w:p>
    <w:p w:rsidR="00C27BF3" w:rsidRPr="00EC1429" w:rsidRDefault="00C27BF3" w:rsidP="008B594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Suigh síos.</w:t>
      </w:r>
    </w:p>
    <w:p w:rsidR="00C27BF3" w:rsidRPr="00EC1429" w:rsidRDefault="00C27BF3" w:rsidP="008B594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Oscail an leabhair.</w:t>
      </w:r>
    </w:p>
    <w:p w:rsidR="00C27BF3" w:rsidRPr="00EC1429" w:rsidRDefault="00C27BF3" w:rsidP="008B594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Cas timpeall.</w:t>
      </w:r>
    </w:p>
    <w:p w:rsidR="00C27BF3" w:rsidRPr="00EC1429" w:rsidRDefault="00C27BF3" w:rsidP="008B594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Féach orm. </w:t>
      </w:r>
    </w:p>
    <w:p w:rsidR="00C27BF3" w:rsidRPr="00EC1429" w:rsidRDefault="00C27BF3" w:rsidP="008B594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>Bí ag caint.</w:t>
      </w:r>
    </w:p>
    <w:p w:rsidR="00C27BF3" w:rsidRPr="00EC1429" w:rsidRDefault="00C27BF3" w:rsidP="008B594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ind w:right="662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r w:rsidRPr="00EC1429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Bí ciúin. </w:t>
      </w:r>
    </w:p>
    <w:p w:rsidR="00C27BF3" w:rsidRPr="00EC1429" w:rsidRDefault="00C27BF3" w:rsidP="008B5941">
      <w:pPr>
        <w:autoSpaceDE w:val="0"/>
        <w:autoSpaceDN w:val="0"/>
        <w:adjustRightInd w:val="0"/>
        <w:spacing w:after="0"/>
        <w:ind w:right="662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sectPr w:rsidR="00C27BF3" w:rsidRPr="00EC1429" w:rsidSect="00DB5B55"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C2A" w:rsidRDefault="00D44C2A" w:rsidP="00836CE3">
      <w:pPr>
        <w:spacing w:after="0" w:line="240" w:lineRule="auto"/>
      </w:pPr>
      <w:r>
        <w:separator/>
      </w:r>
    </w:p>
  </w:endnote>
  <w:endnote w:type="continuationSeparator" w:id="0">
    <w:p w:rsidR="00D44C2A" w:rsidRDefault="00D44C2A" w:rsidP="0083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6467"/>
      <w:docPartObj>
        <w:docPartGallery w:val="Page Numbers (Bottom of Page)"/>
        <w:docPartUnique/>
      </w:docPartObj>
    </w:sdtPr>
    <w:sdtContent>
      <w:p w:rsidR="00D44C2A" w:rsidRDefault="00AF68CE">
        <w:pPr>
          <w:pStyle w:val="Footer"/>
          <w:jc w:val="right"/>
        </w:pPr>
        <w:r>
          <w:fldChar w:fldCharType="begin"/>
        </w:r>
        <w:r w:rsidR="00907E0F">
          <w:instrText xml:space="preserve"> PAGE   \* MERGEFORMAT </w:instrText>
        </w:r>
        <w:r>
          <w:fldChar w:fldCharType="separate"/>
        </w:r>
        <w:r w:rsidR="00BB19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4C2A" w:rsidRDefault="00D44C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C2A" w:rsidRDefault="00D44C2A" w:rsidP="00836CE3">
      <w:pPr>
        <w:spacing w:after="0" w:line="240" w:lineRule="auto"/>
      </w:pPr>
      <w:r>
        <w:separator/>
      </w:r>
    </w:p>
  </w:footnote>
  <w:footnote w:type="continuationSeparator" w:id="0">
    <w:p w:rsidR="00D44C2A" w:rsidRDefault="00D44C2A" w:rsidP="00836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9025DF"/>
    <w:multiLevelType w:val="hybridMultilevel"/>
    <w:tmpl w:val="19A4AA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65C536"/>
    <w:multiLevelType w:val="hybridMultilevel"/>
    <w:tmpl w:val="CA384A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1C70DB"/>
    <w:multiLevelType w:val="hybridMultilevel"/>
    <w:tmpl w:val="B8EE0BD8"/>
    <w:lvl w:ilvl="0" w:tplc="083C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1F0DA4"/>
    <w:multiLevelType w:val="hybridMultilevel"/>
    <w:tmpl w:val="9B8E399C"/>
    <w:lvl w:ilvl="0" w:tplc="89E6A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5159B"/>
    <w:multiLevelType w:val="hybridMultilevel"/>
    <w:tmpl w:val="98A0B788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85B3B"/>
    <w:multiLevelType w:val="hybridMultilevel"/>
    <w:tmpl w:val="8B5CB078"/>
    <w:lvl w:ilvl="0" w:tplc="8B522A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104A8D"/>
    <w:multiLevelType w:val="hybridMultilevel"/>
    <w:tmpl w:val="58D0BF9A"/>
    <w:lvl w:ilvl="0" w:tplc="083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222" w:hanging="360"/>
      </w:pPr>
    </w:lvl>
    <w:lvl w:ilvl="2" w:tplc="083C001B" w:tentative="1">
      <w:start w:val="1"/>
      <w:numFmt w:val="lowerRoman"/>
      <w:lvlText w:val="%3."/>
      <w:lvlJc w:val="right"/>
      <w:pPr>
        <w:ind w:left="1942" w:hanging="180"/>
      </w:pPr>
    </w:lvl>
    <w:lvl w:ilvl="3" w:tplc="083C000F" w:tentative="1">
      <w:start w:val="1"/>
      <w:numFmt w:val="decimal"/>
      <w:lvlText w:val="%4."/>
      <w:lvlJc w:val="left"/>
      <w:pPr>
        <w:ind w:left="2662" w:hanging="360"/>
      </w:pPr>
    </w:lvl>
    <w:lvl w:ilvl="4" w:tplc="083C0019" w:tentative="1">
      <w:start w:val="1"/>
      <w:numFmt w:val="lowerLetter"/>
      <w:lvlText w:val="%5."/>
      <w:lvlJc w:val="left"/>
      <w:pPr>
        <w:ind w:left="3382" w:hanging="360"/>
      </w:pPr>
    </w:lvl>
    <w:lvl w:ilvl="5" w:tplc="083C001B" w:tentative="1">
      <w:start w:val="1"/>
      <w:numFmt w:val="lowerRoman"/>
      <w:lvlText w:val="%6."/>
      <w:lvlJc w:val="right"/>
      <w:pPr>
        <w:ind w:left="4102" w:hanging="180"/>
      </w:pPr>
    </w:lvl>
    <w:lvl w:ilvl="6" w:tplc="083C000F" w:tentative="1">
      <w:start w:val="1"/>
      <w:numFmt w:val="decimal"/>
      <w:lvlText w:val="%7."/>
      <w:lvlJc w:val="left"/>
      <w:pPr>
        <w:ind w:left="4822" w:hanging="360"/>
      </w:pPr>
    </w:lvl>
    <w:lvl w:ilvl="7" w:tplc="083C0019" w:tentative="1">
      <w:start w:val="1"/>
      <w:numFmt w:val="lowerLetter"/>
      <w:lvlText w:val="%8."/>
      <w:lvlJc w:val="left"/>
      <w:pPr>
        <w:ind w:left="5542" w:hanging="360"/>
      </w:pPr>
    </w:lvl>
    <w:lvl w:ilvl="8" w:tplc="083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964963"/>
    <w:multiLevelType w:val="hybridMultilevel"/>
    <w:tmpl w:val="082A781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D1868"/>
    <w:multiLevelType w:val="hybridMultilevel"/>
    <w:tmpl w:val="FDCC1ED4"/>
    <w:lvl w:ilvl="0" w:tplc="083C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0212CD"/>
    <w:multiLevelType w:val="hybridMultilevel"/>
    <w:tmpl w:val="9B8E399C"/>
    <w:lvl w:ilvl="0" w:tplc="89E6A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74FE6"/>
    <w:multiLevelType w:val="hybridMultilevel"/>
    <w:tmpl w:val="C6625208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1F748"/>
    <w:multiLevelType w:val="hybridMultilevel"/>
    <w:tmpl w:val="19896A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ABE00B5"/>
    <w:multiLevelType w:val="hybridMultilevel"/>
    <w:tmpl w:val="9B8E399C"/>
    <w:lvl w:ilvl="0" w:tplc="89E6A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CE5D6"/>
    <w:multiLevelType w:val="hybridMultilevel"/>
    <w:tmpl w:val="4380AD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4C244C4"/>
    <w:multiLevelType w:val="hybridMultilevel"/>
    <w:tmpl w:val="CF2095A8"/>
    <w:lvl w:ilvl="0" w:tplc="EF7879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FE5C8A"/>
    <w:multiLevelType w:val="hybridMultilevel"/>
    <w:tmpl w:val="A5121250"/>
    <w:lvl w:ilvl="0" w:tplc="083C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BE211C3"/>
    <w:multiLevelType w:val="hybridMultilevel"/>
    <w:tmpl w:val="AE16050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AB1AF0"/>
    <w:multiLevelType w:val="hybridMultilevel"/>
    <w:tmpl w:val="3FF622D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F416A6"/>
    <w:multiLevelType w:val="hybridMultilevel"/>
    <w:tmpl w:val="91DAD91A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9BF44"/>
    <w:multiLevelType w:val="hybridMultilevel"/>
    <w:tmpl w:val="3D4696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AAA1F33"/>
    <w:multiLevelType w:val="hybridMultilevel"/>
    <w:tmpl w:val="6FA8D860"/>
    <w:lvl w:ilvl="0" w:tplc="90B61ED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9C3FCF"/>
    <w:multiLevelType w:val="hybridMultilevel"/>
    <w:tmpl w:val="0E74FDB4"/>
    <w:lvl w:ilvl="0" w:tplc="8D4C0D2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18346C2"/>
    <w:multiLevelType w:val="hybridMultilevel"/>
    <w:tmpl w:val="12BE6836"/>
    <w:lvl w:ilvl="0" w:tplc="083C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222" w:hanging="360"/>
      </w:pPr>
    </w:lvl>
    <w:lvl w:ilvl="2" w:tplc="083C001B" w:tentative="1">
      <w:start w:val="1"/>
      <w:numFmt w:val="lowerRoman"/>
      <w:lvlText w:val="%3."/>
      <w:lvlJc w:val="right"/>
      <w:pPr>
        <w:ind w:left="1942" w:hanging="180"/>
      </w:pPr>
    </w:lvl>
    <w:lvl w:ilvl="3" w:tplc="083C000F" w:tentative="1">
      <w:start w:val="1"/>
      <w:numFmt w:val="decimal"/>
      <w:lvlText w:val="%4."/>
      <w:lvlJc w:val="left"/>
      <w:pPr>
        <w:ind w:left="2662" w:hanging="360"/>
      </w:pPr>
    </w:lvl>
    <w:lvl w:ilvl="4" w:tplc="083C0019" w:tentative="1">
      <w:start w:val="1"/>
      <w:numFmt w:val="lowerLetter"/>
      <w:lvlText w:val="%5."/>
      <w:lvlJc w:val="left"/>
      <w:pPr>
        <w:ind w:left="3382" w:hanging="360"/>
      </w:pPr>
    </w:lvl>
    <w:lvl w:ilvl="5" w:tplc="083C001B" w:tentative="1">
      <w:start w:val="1"/>
      <w:numFmt w:val="lowerRoman"/>
      <w:lvlText w:val="%6."/>
      <w:lvlJc w:val="right"/>
      <w:pPr>
        <w:ind w:left="4102" w:hanging="180"/>
      </w:pPr>
    </w:lvl>
    <w:lvl w:ilvl="6" w:tplc="083C000F" w:tentative="1">
      <w:start w:val="1"/>
      <w:numFmt w:val="decimal"/>
      <w:lvlText w:val="%7."/>
      <w:lvlJc w:val="left"/>
      <w:pPr>
        <w:ind w:left="4822" w:hanging="360"/>
      </w:pPr>
    </w:lvl>
    <w:lvl w:ilvl="7" w:tplc="083C0019" w:tentative="1">
      <w:start w:val="1"/>
      <w:numFmt w:val="lowerLetter"/>
      <w:lvlText w:val="%8."/>
      <w:lvlJc w:val="left"/>
      <w:pPr>
        <w:ind w:left="5542" w:hanging="360"/>
      </w:pPr>
    </w:lvl>
    <w:lvl w:ilvl="8" w:tplc="083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5DC1FAC"/>
    <w:multiLevelType w:val="hybridMultilevel"/>
    <w:tmpl w:val="9B8E399C"/>
    <w:lvl w:ilvl="0" w:tplc="89E6A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1156B"/>
    <w:multiLevelType w:val="hybridMultilevel"/>
    <w:tmpl w:val="53C4E450"/>
    <w:lvl w:ilvl="0" w:tplc="6046CF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C1166F"/>
    <w:multiLevelType w:val="hybridMultilevel"/>
    <w:tmpl w:val="49E091DE"/>
    <w:lvl w:ilvl="0" w:tplc="E1FAF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CB0DA9"/>
    <w:multiLevelType w:val="hybridMultilevel"/>
    <w:tmpl w:val="583C4E38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C43BF"/>
    <w:multiLevelType w:val="hybridMultilevel"/>
    <w:tmpl w:val="58D0BF9A"/>
    <w:lvl w:ilvl="0" w:tplc="083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222" w:hanging="360"/>
      </w:pPr>
    </w:lvl>
    <w:lvl w:ilvl="2" w:tplc="083C001B" w:tentative="1">
      <w:start w:val="1"/>
      <w:numFmt w:val="lowerRoman"/>
      <w:lvlText w:val="%3."/>
      <w:lvlJc w:val="right"/>
      <w:pPr>
        <w:ind w:left="1942" w:hanging="180"/>
      </w:pPr>
    </w:lvl>
    <w:lvl w:ilvl="3" w:tplc="083C000F" w:tentative="1">
      <w:start w:val="1"/>
      <w:numFmt w:val="decimal"/>
      <w:lvlText w:val="%4."/>
      <w:lvlJc w:val="left"/>
      <w:pPr>
        <w:ind w:left="2662" w:hanging="360"/>
      </w:pPr>
    </w:lvl>
    <w:lvl w:ilvl="4" w:tplc="083C0019" w:tentative="1">
      <w:start w:val="1"/>
      <w:numFmt w:val="lowerLetter"/>
      <w:lvlText w:val="%5."/>
      <w:lvlJc w:val="left"/>
      <w:pPr>
        <w:ind w:left="3382" w:hanging="360"/>
      </w:pPr>
    </w:lvl>
    <w:lvl w:ilvl="5" w:tplc="083C001B" w:tentative="1">
      <w:start w:val="1"/>
      <w:numFmt w:val="lowerRoman"/>
      <w:lvlText w:val="%6."/>
      <w:lvlJc w:val="right"/>
      <w:pPr>
        <w:ind w:left="4102" w:hanging="180"/>
      </w:pPr>
    </w:lvl>
    <w:lvl w:ilvl="6" w:tplc="083C000F" w:tentative="1">
      <w:start w:val="1"/>
      <w:numFmt w:val="decimal"/>
      <w:lvlText w:val="%7."/>
      <w:lvlJc w:val="left"/>
      <w:pPr>
        <w:ind w:left="4822" w:hanging="360"/>
      </w:pPr>
    </w:lvl>
    <w:lvl w:ilvl="7" w:tplc="083C0019" w:tentative="1">
      <w:start w:val="1"/>
      <w:numFmt w:val="lowerLetter"/>
      <w:lvlText w:val="%8."/>
      <w:lvlJc w:val="left"/>
      <w:pPr>
        <w:ind w:left="5542" w:hanging="360"/>
      </w:pPr>
    </w:lvl>
    <w:lvl w:ilvl="8" w:tplc="083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EBA6038"/>
    <w:multiLevelType w:val="hybridMultilevel"/>
    <w:tmpl w:val="12A0EDC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2145AC"/>
    <w:multiLevelType w:val="hybridMultilevel"/>
    <w:tmpl w:val="082A781C"/>
    <w:lvl w:ilvl="0" w:tplc="1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73C2DF8"/>
    <w:multiLevelType w:val="hybridMultilevel"/>
    <w:tmpl w:val="8B5CB078"/>
    <w:lvl w:ilvl="0" w:tplc="8B522A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506" w:hanging="360"/>
      </w:pPr>
    </w:lvl>
    <w:lvl w:ilvl="2" w:tplc="1809001B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E00B24"/>
    <w:multiLevelType w:val="hybridMultilevel"/>
    <w:tmpl w:val="34DE6FAA"/>
    <w:lvl w:ilvl="0" w:tplc="3F04D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F3E82"/>
    <w:multiLevelType w:val="hybridMultilevel"/>
    <w:tmpl w:val="7C28787E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93982"/>
    <w:multiLevelType w:val="hybridMultilevel"/>
    <w:tmpl w:val="6F4042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881110"/>
    <w:multiLevelType w:val="hybridMultilevel"/>
    <w:tmpl w:val="2CF4D624"/>
    <w:lvl w:ilvl="0" w:tplc="C666E0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8B41D1"/>
    <w:multiLevelType w:val="hybridMultilevel"/>
    <w:tmpl w:val="A4B79F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13"/>
  </w:num>
  <w:num w:numId="5">
    <w:abstractNumId w:val="35"/>
  </w:num>
  <w:num w:numId="6">
    <w:abstractNumId w:val="0"/>
  </w:num>
  <w:num w:numId="7">
    <w:abstractNumId w:val="20"/>
  </w:num>
  <w:num w:numId="8">
    <w:abstractNumId w:val="7"/>
  </w:num>
  <w:num w:numId="9">
    <w:abstractNumId w:val="29"/>
  </w:num>
  <w:num w:numId="10">
    <w:abstractNumId w:val="34"/>
  </w:num>
  <w:num w:numId="11">
    <w:abstractNumId w:val="14"/>
  </w:num>
  <w:num w:numId="12">
    <w:abstractNumId w:val="21"/>
  </w:num>
  <w:num w:numId="13">
    <w:abstractNumId w:val="9"/>
  </w:num>
  <w:num w:numId="14">
    <w:abstractNumId w:val="3"/>
  </w:num>
  <w:num w:numId="15">
    <w:abstractNumId w:val="23"/>
  </w:num>
  <w:num w:numId="16">
    <w:abstractNumId w:val="5"/>
  </w:num>
  <w:num w:numId="17">
    <w:abstractNumId w:val="30"/>
  </w:num>
  <w:num w:numId="18">
    <w:abstractNumId w:val="18"/>
  </w:num>
  <w:num w:numId="19">
    <w:abstractNumId w:val="15"/>
  </w:num>
  <w:num w:numId="20">
    <w:abstractNumId w:val="25"/>
  </w:num>
  <w:num w:numId="21">
    <w:abstractNumId w:val="32"/>
  </w:num>
  <w:num w:numId="22">
    <w:abstractNumId w:val="26"/>
  </w:num>
  <w:num w:numId="23">
    <w:abstractNumId w:val="22"/>
  </w:num>
  <w:num w:numId="24">
    <w:abstractNumId w:val="6"/>
  </w:num>
  <w:num w:numId="25">
    <w:abstractNumId w:val="24"/>
  </w:num>
  <w:num w:numId="26">
    <w:abstractNumId w:val="8"/>
  </w:num>
  <w:num w:numId="27">
    <w:abstractNumId w:val="2"/>
  </w:num>
  <w:num w:numId="28">
    <w:abstractNumId w:val="12"/>
  </w:num>
  <w:num w:numId="29">
    <w:abstractNumId w:val="10"/>
  </w:num>
  <w:num w:numId="30">
    <w:abstractNumId w:val="4"/>
  </w:num>
  <w:num w:numId="31">
    <w:abstractNumId w:val="31"/>
  </w:num>
  <w:num w:numId="32">
    <w:abstractNumId w:val="27"/>
  </w:num>
  <w:num w:numId="33">
    <w:abstractNumId w:val="28"/>
  </w:num>
  <w:num w:numId="34">
    <w:abstractNumId w:val="16"/>
  </w:num>
  <w:num w:numId="35">
    <w:abstractNumId w:val="33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D04"/>
    <w:rsid w:val="000364BB"/>
    <w:rsid w:val="00055662"/>
    <w:rsid w:val="00055B9B"/>
    <w:rsid w:val="000634A1"/>
    <w:rsid w:val="00073283"/>
    <w:rsid w:val="000C13C4"/>
    <w:rsid w:val="000D338A"/>
    <w:rsid w:val="000D518A"/>
    <w:rsid w:val="00130205"/>
    <w:rsid w:val="001B127E"/>
    <w:rsid w:val="001F36CD"/>
    <w:rsid w:val="002012CC"/>
    <w:rsid w:val="002059BF"/>
    <w:rsid w:val="00221FFD"/>
    <w:rsid w:val="0023758F"/>
    <w:rsid w:val="0027499F"/>
    <w:rsid w:val="00286804"/>
    <w:rsid w:val="0031146C"/>
    <w:rsid w:val="003479CE"/>
    <w:rsid w:val="00374385"/>
    <w:rsid w:val="00376DBC"/>
    <w:rsid w:val="003874EA"/>
    <w:rsid w:val="003C4D04"/>
    <w:rsid w:val="00496309"/>
    <w:rsid w:val="004A1604"/>
    <w:rsid w:val="004A362C"/>
    <w:rsid w:val="004A7833"/>
    <w:rsid w:val="005937CB"/>
    <w:rsid w:val="005C6811"/>
    <w:rsid w:val="006306E7"/>
    <w:rsid w:val="00637612"/>
    <w:rsid w:val="00696909"/>
    <w:rsid w:val="006E0690"/>
    <w:rsid w:val="00743C66"/>
    <w:rsid w:val="00772737"/>
    <w:rsid w:val="007C2CD3"/>
    <w:rsid w:val="007F6227"/>
    <w:rsid w:val="00836CE3"/>
    <w:rsid w:val="00850BCC"/>
    <w:rsid w:val="008B5941"/>
    <w:rsid w:val="008C6728"/>
    <w:rsid w:val="00907E0F"/>
    <w:rsid w:val="00932C9B"/>
    <w:rsid w:val="0097592D"/>
    <w:rsid w:val="009C3098"/>
    <w:rsid w:val="009D7F20"/>
    <w:rsid w:val="009E6E61"/>
    <w:rsid w:val="00A26CD6"/>
    <w:rsid w:val="00A3039B"/>
    <w:rsid w:val="00A73839"/>
    <w:rsid w:val="00A92DC4"/>
    <w:rsid w:val="00A9703A"/>
    <w:rsid w:val="00AC754F"/>
    <w:rsid w:val="00AC79CE"/>
    <w:rsid w:val="00AF68CE"/>
    <w:rsid w:val="00B01288"/>
    <w:rsid w:val="00B04D19"/>
    <w:rsid w:val="00BA3723"/>
    <w:rsid w:val="00BB193A"/>
    <w:rsid w:val="00BD03B3"/>
    <w:rsid w:val="00BE7E1D"/>
    <w:rsid w:val="00C27BF3"/>
    <w:rsid w:val="00C3171F"/>
    <w:rsid w:val="00C46F6D"/>
    <w:rsid w:val="00D3228F"/>
    <w:rsid w:val="00D3326C"/>
    <w:rsid w:val="00D4354B"/>
    <w:rsid w:val="00D44C2A"/>
    <w:rsid w:val="00D868B0"/>
    <w:rsid w:val="00DB5B55"/>
    <w:rsid w:val="00E151AF"/>
    <w:rsid w:val="00E479BC"/>
    <w:rsid w:val="00EB5399"/>
    <w:rsid w:val="00EC1429"/>
    <w:rsid w:val="00EE3695"/>
    <w:rsid w:val="00F3202A"/>
    <w:rsid w:val="00F56B21"/>
    <w:rsid w:val="00F6161E"/>
    <w:rsid w:val="00F9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4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3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6C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6C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6CE3"/>
    <w:rPr>
      <w:vertAlign w:val="superscript"/>
    </w:rPr>
  </w:style>
  <w:style w:type="table" w:styleId="TableGrid">
    <w:name w:val="Table Grid"/>
    <w:basedOn w:val="TableNormal"/>
    <w:uiPriority w:val="59"/>
    <w:rsid w:val="0059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F3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36CD"/>
  </w:style>
  <w:style w:type="paragraph" w:styleId="Footer">
    <w:name w:val="footer"/>
    <w:basedOn w:val="Normal"/>
    <w:link w:val="FooterChar"/>
    <w:uiPriority w:val="99"/>
    <w:unhideWhenUsed/>
    <w:rsid w:val="001F3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6CD"/>
  </w:style>
  <w:style w:type="character" w:styleId="CommentReference">
    <w:name w:val="annotation reference"/>
    <w:basedOn w:val="DefaultParagraphFont"/>
    <w:uiPriority w:val="99"/>
    <w:semiHidden/>
    <w:unhideWhenUsed/>
    <w:rsid w:val="000D5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1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1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1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Language Centre</cp:lastModifiedBy>
  <cp:revision>2</cp:revision>
  <cp:lastPrinted>2013-06-19T10:19:00Z</cp:lastPrinted>
  <dcterms:created xsi:type="dcterms:W3CDTF">2013-06-27T08:46:00Z</dcterms:created>
  <dcterms:modified xsi:type="dcterms:W3CDTF">2013-06-27T08:46:00Z</dcterms:modified>
</cp:coreProperties>
</file>